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0536" w14:textId="77777777" w:rsidR="00703118" w:rsidRPr="00CA6C4A" w:rsidRDefault="00703118" w:rsidP="00D823DC">
      <w:pPr>
        <w:jc w:val="center"/>
        <w:rPr>
          <w:rFonts w:ascii="Calibri" w:hAnsi="Calibri" w:cs="Calibri"/>
          <w:b/>
          <w:bCs/>
          <w:sz w:val="22"/>
          <w:szCs w:val="22"/>
        </w:rPr>
      </w:pPr>
    </w:p>
    <w:p w14:paraId="3B5648A5" w14:textId="77777777" w:rsidR="00CA6C4A" w:rsidRDefault="00CA6C4A" w:rsidP="00D823DC">
      <w:pPr>
        <w:jc w:val="center"/>
        <w:rPr>
          <w:rFonts w:ascii="Calibri" w:hAnsi="Calibri" w:cs="Calibri"/>
          <w:b/>
          <w:bCs/>
          <w:sz w:val="32"/>
          <w:szCs w:val="32"/>
        </w:rPr>
      </w:pPr>
    </w:p>
    <w:p w14:paraId="6F8A2057" w14:textId="0BC9312E" w:rsidR="00D823DC" w:rsidRDefault="00FF3E9C" w:rsidP="00D823DC">
      <w:pPr>
        <w:jc w:val="center"/>
        <w:rPr>
          <w:rFonts w:ascii="Calibri" w:hAnsi="Calibri" w:cs="Calibri"/>
          <w:b/>
          <w:bCs/>
          <w:sz w:val="32"/>
          <w:szCs w:val="32"/>
        </w:rPr>
      </w:pPr>
      <w:r w:rsidRPr="00CA6C4A">
        <w:rPr>
          <w:rFonts w:ascii="Calibri" w:hAnsi="Calibri" w:cs="Calibri"/>
          <w:b/>
          <w:bCs/>
          <w:sz w:val="32"/>
          <w:szCs w:val="32"/>
        </w:rPr>
        <w:t>PPSC Faculty/Instructor Qualifications</w:t>
      </w:r>
    </w:p>
    <w:p w14:paraId="40705E12" w14:textId="77777777" w:rsidR="003F0C85" w:rsidRPr="00CA6C4A" w:rsidRDefault="003F0C85" w:rsidP="00D823DC">
      <w:pPr>
        <w:jc w:val="center"/>
        <w:rPr>
          <w:rFonts w:ascii="Calibri" w:hAnsi="Calibri" w:cs="Calibri"/>
          <w:b/>
          <w:bCs/>
          <w:sz w:val="32"/>
          <w:szCs w:val="32"/>
        </w:rPr>
      </w:pPr>
    </w:p>
    <w:p w14:paraId="4D5CAD1B" w14:textId="77777777" w:rsidR="00FF3E9C" w:rsidRPr="00CA6C4A" w:rsidRDefault="00FF3E9C" w:rsidP="00D823DC">
      <w:pPr>
        <w:jc w:val="center"/>
        <w:rPr>
          <w:rFonts w:ascii="Open Sans" w:hAnsi="Open Sans" w:cs="Open Sans"/>
          <w:sz w:val="22"/>
          <w:szCs w:val="22"/>
        </w:rPr>
      </w:pPr>
    </w:p>
    <w:p w14:paraId="7BBE6036" w14:textId="77777777" w:rsidR="00703118" w:rsidRPr="00CA6C4A" w:rsidRDefault="00703118" w:rsidP="00703118">
      <w:pPr>
        <w:spacing w:line="257" w:lineRule="auto"/>
        <w:rPr>
          <w:rFonts w:cstheme="minorHAnsi"/>
          <w:b/>
          <w:bCs/>
          <w:color w:val="0070C0"/>
          <w:sz w:val="22"/>
          <w:szCs w:val="22"/>
          <w:u w:val="single"/>
        </w:rPr>
      </w:pPr>
      <w:r w:rsidRPr="00CA6C4A">
        <w:rPr>
          <w:rFonts w:cstheme="minorHAnsi"/>
          <w:b/>
          <w:bCs/>
          <w:color w:val="0070C0"/>
          <w:sz w:val="22"/>
          <w:szCs w:val="22"/>
          <w:u w:val="single"/>
        </w:rPr>
        <w:t>AAA: Advancing Academic Achievement</w:t>
      </w:r>
    </w:p>
    <w:p w14:paraId="517DEBE8" w14:textId="77777777" w:rsidR="00703118" w:rsidRPr="00CA6C4A" w:rsidRDefault="00703118" w:rsidP="00703118">
      <w:pPr>
        <w:spacing w:line="257" w:lineRule="auto"/>
        <w:rPr>
          <w:rFonts w:cstheme="minorHAnsi"/>
          <w:b/>
          <w:bCs/>
          <w:color w:val="0070C0"/>
          <w:sz w:val="22"/>
          <w:szCs w:val="22"/>
          <w:u w:val="single"/>
        </w:rPr>
      </w:pPr>
      <w:r w:rsidRPr="00CA6C4A">
        <w:rPr>
          <w:rFonts w:eastAsia="Calibri" w:cstheme="minorHAnsi"/>
          <w:sz w:val="22"/>
          <w:szCs w:val="22"/>
        </w:rPr>
        <w:t xml:space="preserve">Advancing Academic Achievement are General Education non-Guaranteed Pathways courses designed to help students develop personalized learning strategies in the areas of time management, goal setting, notetaking, test-taking, textbook reading, memory development, and critical thinking. </w:t>
      </w:r>
    </w:p>
    <w:p w14:paraId="66CFF986" w14:textId="77777777" w:rsidR="00703118" w:rsidRPr="00CA6C4A" w:rsidRDefault="00703118" w:rsidP="00703118">
      <w:pPr>
        <w:spacing w:line="257" w:lineRule="auto"/>
        <w:rPr>
          <w:rFonts w:cstheme="minorHAnsi"/>
          <w:sz w:val="22"/>
          <w:szCs w:val="22"/>
        </w:rPr>
      </w:pPr>
      <w:r w:rsidRPr="00CA6C4A">
        <w:rPr>
          <w:rFonts w:eastAsia="Calibri" w:cstheme="minorHAnsi"/>
          <w:sz w:val="22"/>
          <w:szCs w:val="22"/>
        </w:rPr>
        <w:t xml:space="preserve">The following are the minimum requirements to teach all Advancing Academic Achievement courses in the current PPSC Catalog of courses. These include AAA 1001 and AAA 1009.  </w:t>
      </w:r>
    </w:p>
    <w:p w14:paraId="53A46624"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Minimum Required:</w:t>
      </w:r>
      <w:r w:rsidRPr="00CA6C4A">
        <w:rPr>
          <w:rFonts w:eastAsia="Calibri" w:cstheme="minorHAnsi"/>
          <w:sz w:val="22"/>
          <w:szCs w:val="22"/>
        </w:rPr>
        <w:t xml:space="preserve"> </w:t>
      </w:r>
      <w:r w:rsidRPr="00CA6C4A">
        <w:rPr>
          <w:rFonts w:eastAsia="Calibri" w:cstheme="minorHAnsi"/>
          <w:color w:val="000000" w:themeColor="text1"/>
          <w:sz w:val="22"/>
          <w:szCs w:val="22"/>
        </w:rPr>
        <w:t>Master’s degree.</w:t>
      </w:r>
    </w:p>
    <w:p w14:paraId="64EF5276" w14:textId="77777777" w:rsidR="00703118" w:rsidRPr="00CA6C4A" w:rsidRDefault="00703118" w:rsidP="00703118">
      <w:pPr>
        <w:spacing w:line="257" w:lineRule="auto"/>
        <w:rPr>
          <w:rFonts w:cstheme="minorHAnsi"/>
          <w:sz w:val="22"/>
          <w:szCs w:val="22"/>
        </w:rPr>
      </w:pPr>
      <w:bookmarkStart w:id="0" w:name="_Hlk118193863"/>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bookmarkEnd w:id="0"/>
    <w:p w14:paraId="4C3B5B79"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 xml:space="preserve">ACC: Accounting </w:t>
      </w:r>
      <w:bookmarkStart w:id="1" w:name="_Hlk97554756"/>
    </w:p>
    <w:p w14:paraId="1C310C4C" w14:textId="77777777" w:rsidR="00703118" w:rsidRPr="00CA6C4A" w:rsidRDefault="00703118" w:rsidP="00703118">
      <w:pPr>
        <w:rPr>
          <w:rFonts w:cstheme="minorHAnsi"/>
          <w:color w:val="000000"/>
          <w:sz w:val="22"/>
          <w:szCs w:val="22"/>
        </w:rPr>
      </w:pPr>
      <w:r w:rsidRPr="00CA6C4A">
        <w:rPr>
          <w:rFonts w:cstheme="minorHAnsi"/>
          <w:color w:val="000000" w:themeColor="text1"/>
          <w:sz w:val="22"/>
          <w:szCs w:val="22"/>
        </w:rPr>
        <w:t xml:space="preserve">ACC courses are Career and Technical Education courses, but also may be a requirement for an AA degree. Some ACC courses are also General Transfer (GT) courses. GT courses are indicated with an asterisk (*) in the PPSC catalog of courses. Faculty must also have CTE credentials to teach. </w:t>
      </w:r>
    </w:p>
    <w:p w14:paraId="20B18332"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ACC courses in the PPSC Catalog of courses. This </w:t>
      </w:r>
      <w:proofErr w:type="gramStart"/>
      <w:r w:rsidRPr="00CA6C4A">
        <w:rPr>
          <w:rFonts w:cstheme="minorHAnsi"/>
          <w:sz w:val="22"/>
          <w:szCs w:val="22"/>
        </w:rPr>
        <w:t>includes:</w:t>
      </w:r>
      <w:proofErr w:type="gramEnd"/>
      <w:r w:rsidRPr="00CA6C4A">
        <w:rPr>
          <w:rFonts w:cstheme="minorHAnsi"/>
          <w:sz w:val="22"/>
          <w:szCs w:val="22"/>
        </w:rPr>
        <w:t xml:space="preserve"> ACC 1001, ACC 1015, ACC 1021*, ACC 1022*, ACC 1025, ACC 1031, ACC 1032, ACC 1033, ACC 1035, ACC 2011*, ACC 2012*, ACC 2016*, ACC 2026*, ACC 2087* </w:t>
      </w:r>
    </w:p>
    <w:p w14:paraId="5502E8DC" w14:textId="77777777" w:rsidR="00703118" w:rsidRPr="00CA6C4A" w:rsidRDefault="00703118" w:rsidP="00703118">
      <w:pPr>
        <w:rPr>
          <w:rFonts w:cstheme="minorHAnsi"/>
          <w:b/>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 and 2000 verified occupational/industry hours within 7 years. </w:t>
      </w:r>
    </w:p>
    <w:p w14:paraId="6BAC15A3" w14:textId="77777777" w:rsidR="00703118" w:rsidRPr="00CA6C4A" w:rsidRDefault="00703118" w:rsidP="00703118">
      <w:pPr>
        <w:rPr>
          <w:rFonts w:eastAsia="Calibri" w:cstheme="minorHAnsi"/>
          <w:sz w:val="22"/>
          <w:szCs w:val="22"/>
        </w:rPr>
      </w:pPr>
      <w:r w:rsidRPr="00CA6C4A">
        <w:rPr>
          <w:rFonts w:eastAsia="Calibri" w:cstheme="minorHAnsi"/>
          <w:b/>
          <w:sz w:val="22"/>
          <w:szCs w:val="22"/>
        </w:rPr>
        <w:t xml:space="preserve">Related Degree, Credential, and/or Occupational Experience in: </w:t>
      </w:r>
      <w:r w:rsidRPr="00CA6C4A">
        <w:rPr>
          <w:rFonts w:eastAsia="Calibri" w:cstheme="minorHAnsi"/>
          <w:sz w:val="22"/>
          <w:szCs w:val="22"/>
        </w:rPr>
        <w:t xml:space="preserve">Accounting, Tax Auditing, Taxation, Bookkeeping, Economics, Finance, Investing/Investment, Education </w:t>
      </w:r>
      <w:bookmarkEnd w:id="1"/>
    </w:p>
    <w:p w14:paraId="43C706A0" w14:textId="77777777" w:rsidR="00703118" w:rsidRPr="00CA6C4A" w:rsidRDefault="00703118" w:rsidP="00703118">
      <w:pPr>
        <w:pStyle w:val="Heading1"/>
        <w:spacing w:before="0"/>
        <w:rPr>
          <w:rFonts w:asciiTheme="minorHAnsi" w:hAnsiTheme="minorHAnsi" w:cstheme="minorHAnsi"/>
          <w:color w:val="0070C0"/>
          <w:sz w:val="22"/>
          <w:szCs w:val="22"/>
        </w:rPr>
      </w:pPr>
      <w:r w:rsidRPr="00CA6C4A">
        <w:rPr>
          <w:rFonts w:asciiTheme="minorHAnsi" w:hAnsiTheme="minorHAnsi" w:cstheme="minorHAnsi"/>
          <w:color w:val="0070C0"/>
          <w:sz w:val="22"/>
          <w:szCs w:val="22"/>
        </w:rPr>
        <w:t>ACT: Automotive Collision Technology</w:t>
      </w:r>
    </w:p>
    <w:p w14:paraId="4555FE11" w14:textId="77777777" w:rsidR="00703118" w:rsidRPr="00CA6C4A" w:rsidRDefault="00703118" w:rsidP="00703118">
      <w:pPr>
        <w:rPr>
          <w:rFonts w:cstheme="minorHAnsi"/>
          <w:sz w:val="22"/>
          <w:szCs w:val="22"/>
        </w:rPr>
      </w:pPr>
      <w:r w:rsidRPr="00CA6C4A">
        <w:rPr>
          <w:rFonts w:cstheme="minorHAnsi"/>
          <w:sz w:val="22"/>
          <w:szCs w:val="22"/>
        </w:rPr>
        <w:t xml:space="preserve">ACT courses are Career and Technical Education courses.  Faculty must possess or be eligible to receive a Colorado State Vocational Credential. </w:t>
      </w:r>
    </w:p>
    <w:p w14:paraId="0F00B921" w14:textId="77777777" w:rsidR="00703118" w:rsidRPr="00CA6C4A" w:rsidRDefault="00703118" w:rsidP="00703118">
      <w:pPr>
        <w:rPr>
          <w:rFonts w:cstheme="minorHAnsi"/>
          <w:bCs/>
          <w:sz w:val="22"/>
          <w:szCs w:val="22"/>
        </w:rPr>
      </w:pPr>
      <w:r w:rsidRPr="00CA6C4A">
        <w:rPr>
          <w:rFonts w:cstheme="minorHAnsi"/>
          <w:bCs/>
          <w:sz w:val="22"/>
          <w:szCs w:val="22"/>
        </w:rPr>
        <w:t>The following are the minimum requirements to teach all ACT courses in the current PPSC Catalog of courses. This includes: ACT 101, ACT 111, ACT 121, ACT 122, ACT 123, ACT 124, ACT 131, ACT 132, ACT 142, ACT 143, ACT 144, ACT 151, ACT 160, ACT 164, ACT 165, ACT 166, ACT 167, ACT 170, ACT 171, ACT 172, ACT 180, ACT 181, ACT 205, ACT 207, ACT 211, ACT 215, ACT 221, ACT 226, ACT, 231, ACT 232, ACT 241, ACT 242, ACT 243, ACT 244, ACT 251.</w:t>
      </w:r>
    </w:p>
    <w:p w14:paraId="29CAF07F"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5,000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6978F2E1" w14:textId="77777777" w:rsidR="00703118" w:rsidRPr="00CA6C4A"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I-CAR Platinum Level I, II, III and Automotive Service Excellence (ASE) Certification</w:t>
      </w:r>
    </w:p>
    <w:p w14:paraId="600A8B29" w14:textId="77777777" w:rsidR="00703118" w:rsidRPr="00CA6C4A" w:rsidRDefault="00703118" w:rsidP="00703118">
      <w:pPr>
        <w:rPr>
          <w:rFonts w:cstheme="minorHAnsi"/>
          <w:bCs/>
          <w:sz w:val="22"/>
          <w:szCs w:val="22"/>
        </w:rPr>
      </w:pPr>
    </w:p>
    <w:p w14:paraId="0F89938A" w14:textId="77777777" w:rsidR="00703118" w:rsidRPr="00CA6C4A" w:rsidRDefault="00703118" w:rsidP="00703118">
      <w:pPr>
        <w:rPr>
          <w:rFonts w:cstheme="minorHAnsi"/>
          <w:bCs/>
          <w:sz w:val="22"/>
          <w:szCs w:val="22"/>
        </w:rPr>
      </w:pPr>
    </w:p>
    <w:p w14:paraId="2BEDE156" w14:textId="77777777" w:rsidR="00703118" w:rsidRPr="00CA6C4A" w:rsidRDefault="00703118" w:rsidP="00703118">
      <w:pPr>
        <w:rPr>
          <w:rFonts w:cstheme="minorHAnsi"/>
          <w:bCs/>
          <w:sz w:val="22"/>
          <w:szCs w:val="22"/>
        </w:rPr>
      </w:pPr>
    </w:p>
    <w:p w14:paraId="5FEA6FAA" w14:textId="77777777" w:rsidR="00703118" w:rsidRPr="00CA6C4A" w:rsidRDefault="00703118" w:rsidP="00703118">
      <w:pPr>
        <w:rPr>
          <w:rFonts w:cstheme="minorHAnsi"/>
          <w:bCs/>
          <w:sz w:val="22"/>
          <w:szCs w:val="22"/>
        </w:rPr>
      </w:pPr>
    </w:p>
    <w:p w14:paraId="3FCABB47" w14:textId="77777777" w:rsidR="00703118" w:rsidRPr="00CA6C4A" w:rsidRDefault="00703118" w:rsidP="00703118">
      <w:pPr>
        <w:rPr>
          <w:rFonts w:cstheme="minorHAnsi"/>
          <w:bCs/>
          <w:sz w:val="22"/>
          <w:szCs w:val="22"/>
        </w:rPr>
      </w:pPr>
    </w:p>
    <w:p w14:paraId="5F7F698F" w14:textId="77777777" w:rsidR="00703118" w:rsidRPr="00CA6C4A" w:rsidRDefault="00703118" w:rsidP="00703118">
      <w:pPr>
        <w:rPr>
          <w:rFonts w:cstheme="minorHAnsi"/>
          <w:bCs/>
          <w:sz w:val="22"/>
          <w:szCs w:val="22"/>
        </w:rPr>
      </w:pPr>
    </w:p>
    <w:p w14:paraId="360179D4" w14:textId="77777777" w:rsidR="00703118" w:rsidRPr="00CA6C4A" w:rsidRDefault="00703118" w:rsidP="00703118">
      <w:pPr>
        <w:rPr>
          <w:rFonts w:cstheme="minorHAnsi"/>
          <w:bCs/>
          <w:sz w:val="22"/>
          <w:szCs w:val="22"/>
        </w:rPr>
      </w:pPr>
    </w:p>
    <w:p w14:paraId="71AB7C8D" w14:textId="77777777" w:rsidR="00703118" w:rsidRPr="00CA6C4A" w:rsidRDefault="00703118" w:rsidP="00703118">
      <w:pPr>
        <w:rPr>
          <w:rFonts w:cstheme="minorHAnsi"/>
          <w:bCs/>
          <w:sz w:val="22"/>
          <w:szCs w:val="22"/>
        </w:rPr>
      </w:pPr>
    </w:p>
    <w:p w14:paraId="5AD61273" w14:textId="77777777" w:rsidR="00703118" w:rsidRPr="00CA6C4A" w:rsidRDefault="00703118" w:rsidP="00703118">
      <w:pPr>
        <w:rPr>
          <w:rFonts w:cstheme="minorHAnsi"/>
          <w:b/>
          <w:bCs/>
          <w:sz w:val="22"/>
          <w:szCs w:val="22"/>
          <w:u w:val="single"/>
        </w:rPr>
      </w:pPr>
      <w:r w:rsidRPr="00CA6C4A">
        <w:rPr>
          <w:rFonts w:cstheme="minorHAnsi"/>
          <w:b/>
          <w:bCs/>
          <w:color w:val="0070C0"/>
          <w:sz w:val="22"/>
          <w:szCs w:val="22"/>
          <w:u w:val="single"/>
        </w:rPr>
        <w:lastRenderedPageBreak/>
        <w:t xml:space="preserve">AEC: Architectural Engineering and Construction Technology </w:t>
      </w:r>
    </w:p>
    <w:p w14:paraId="618EAEE6" w14:textId="77777777" w:rsidR="00703118" w:rsidRPr="00CA6C4A" w:rsidRDefault="00703118" w:rsidP="00703118">
      <w:pPr>
        <w:rPr>
          <w:rFonts w:cstheme="minorHAnsi"/>
          <w:bCs/>
          <w:sz w:val="22"/>
          <w:szCs w:val="22"/>
        </w:rPr>
      </w:pPr>
      <w:r w:rsidRPr="00CA6C4A">
        <w:rPr>
          <w:rFonts w:cstheme="minorHAnsi"/>
          <w:sz w:val="22"/>
          <w:szCs w:val="22"/>
        </w:rPr>
        <w:t xml:space="preserve">AEC courses are Career and Technical Education courses. Faculty must </w:t>
      </w:r>
      <w:r w:rsidRPr="00CA6C4A">
        <w:rPr>
          <w:rFonts w:cstheme="minorHAnsi"/>
          <w:bCs/>
          <w:sz w:val="22"/>
          <w:szCs w:val="22"/>
        </w:rPr>
        <w:t xml:space="preserve">possess or be eligible to receive a Colorado State Vocational Credential. </w:t>
      </w:r>
    </w:p>
    <w:p w14:paraId="39D8A7B0"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AEC courses in the current PPSC Catalog of courses. This includes AEC 102, AEC 104, AEC 107, AEC 121, AEC 122, AEC, 123, AEC, 125, AEC 216, AEC 218, AEC 225, AEC 226, AEC 232, AEC 233, AEC 236, AEC 255, AEC 280.  </w:t>
      </w:r>
    </w:p>
    <w:p w14:paraId="47A5E7A0" w14:textId="77777777" w:rsidR="00703118" w:rsidRPr="00CA6C4A" w:rsidRDefault="00703118" w:rsidP="00703118">
      <w:pPr>
        <w:rPr>
          <w:rFonts w:cstheme="minorHAnsi"/>
          <w:b/>
          <w:sz w:val="22"/>
          <w:szCs w:val="22"/>
        </w:rPr>
      </w:pPr>
      <w:r w:rsidRPr="00CA6C4A">
        <w:rPr>
          <w:rFonts w:cstheme="minorHAnsi"/>
          <w:b/>
          <w:sz w:val="22"/>
          <w:szCs w:val="22"/>
        </w:rPr>
        <w:t xml:space="preserve">Minimum Required:  </w:t>
      </w:r>
      <w:r w:rsidRPr="00CA6C4A">
        <w:rPr>
          <w:rFonts w:cstheme="minorHAnsi"/>
          <w:sz w:val="22"/>
          <w:szCs w:val="22"/>
        </w:rPr>
        <w:t xml:space="preserve">A related associates (or relevant current industry license or certification) and 4000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w:t>
      </w:r>
      <w:r w:rsidRPr="00CA6C4A">
        <w:rPr>
          <w:rFonts w:cstheme="minorHAnsi"/>
          <w:b/>
          <w:i/>
          <w:sz w:val="22"/>
          <w:szCs w:val="22"/>
          <w:u w:val="single"/>
        </w:rPr>
        <w:t xml:space="preserve"> </w:t>
      </w:r>
      <w:r w:rsidRPr="00CA6C4A">
        <w:rPr>
          <w:rFonts w:cstheme="minorHAnsi"/>
          <w:sz w:val="22"/>
          <w:szCs w:val="22"/>
        </w:rPr>
        <w:t xml:space="preserve">related Bachelor’s or any Master’s degree with 18 discipline related credits and 2000 verified occupational/industry hours within 7 years. </w:t>
      </w:r>
    </w:p>
    <w:p w14:paraId="42B3B30D" w14:textId="77777777" w:rsidR="00703118" w:rsidRPr="00CA6C4A" w:rsidRDefault="00703118" w:rsidP="00703118">
      <w:pPr>
        <w:rPr>
          <w:rFonts w:cstheme="minorHAnsi"/>
          <w:sz w:val="22"/>
          <w:szCs w:val="22"/>
        </w:rPr>
      </w:pPr>
      <w:r w:rsidRPr="00CA6C4A">
        <w:rPr>
          <w:rFonts w:cstheme="minorHAnsi"/>
          <w:b/>
          <w:sz w:val="22"/>
          <w:szCs w:val="22"/>
        </w:rPr>
        <w:t xml:space="preserve">Related Degree, Credential, and/or Occupational Experience in: </w:t>
      </w:r>
      <w:r w:rsidRPr="00CA6C4A">
        <w:rPr>
          <w:rFonts w:cstheme="minorHAnsi"/>
          <w:sz w:val="22"/>
          <w:szCs w:val="22"/>
        </w:rPr>
        <w:t>Architectural Engineering,</w:t>
      </w:r>
      <w:r w:rsidRPr="00CA6C4A">
        <w:rPr>
          <w:rFonts w:cstheme="minorHAnsi"/>
          <w:b/>
          <w:sz w:val="22"/>
          <w:szCs w:val="22"/>
        </w:rPr>
        <w:t xml:space="preserve"> </w:t>
      </w:r>
      <w:r w:rsidRPr="00CA6C4A">
        <w:rPr>
          <w:rFonts w:cstheme="minorHAnsi"/>
          <w:bCs/>
          <w:sz w:val="22"/>
          <w:szCs w:val="22"/>
        </w:rPr>
        <w:t>Architecture</w:t>
      </w:r>
      <w:r w:rsidRPr="00CA6C4A">
        <w:rPr>
          <w:rFonts w:cstheme="minorHAnsi"/>
          <w:sz w:val="22"/>
          <w:szCs w:val="22"/>
        </w:rPr>
        <w:t xml:space="preserve"> (design, drafting), Building Science, CAD, Civil Engineering, Computer Science (Engineering), Construction, Construction Management, Engineering, Engineering Technology, Interior Design.</w:t>
      </w:r>
      <w:bookmarkStart w:id="2" w:name="_Toc520496201"/>
    </w:p>
    <w:p w14:paraId="02E8CFF8"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 xml:space="preserve">AGY: Agronomy </w:t>
      </w:r>
    </w:p>
    <w:p w14:paraId="387F1331" w14:textId="77777777" w:rsidR="00703118" w:rsidRPr="00CA6C4A" w:rsidRDefault="00703118" w:rsidP="00703118">
      <w:pPr>
        <w:rPr>
          <w:rFonts w:cstheme="minorHAnsi"/>
          <w:sz w:val="22"/>
          <w:szCs w:val="22"/>
        </w:rPr>
      </w:pPr>
      <w:r w:rsidRPr="00CA6C4A">
        <w:rPr>
          <w:rFonts w:cstheme="minorHAnsi"/>
          <w:sz w:val="22"/>
          <w:szCs w:val="22"/>
        </w:rPr>
        <w:t xml:space="preserve">AGY courses are General Education courses. </w:t>
      </w:r>
      <w:r w:rsidRPr="00CA6C4A">
        <w:rPr>
          <w:rFonts w:eastAsia="Calibri" w:cstheme="minorHAnsi"/>
          <w:sz w:val="22"/>
          <w:szCs w:val="22"/>
        </w:rPr>
        <w:t xml:space="preserve">Some AGY courses are also General Transfer (GT) courses.  GT courses are indicated with an asterisk (*) in the PPSC catalog of courses.   </w:t>
      </w:r>
    </w:p>
    <w:p w14:paraId="7E101E2F" w14:textId="77777777" w:rsidR="00703118" w:rsidRPr="00CA6C4A" w:rsidRDefault="00703118" w:rsidP="00703118">
      <w:pPr>
        <w:rPr>
          <w:rFonts w:cstheme="minorHAnsi"/>
          <w:sz w:val="22"/>
          <w:szCs w:val="22"/>
        </w:rPr>
      </w:pPr>
      <w:r w:rsidRPr="00CA6C4A">
        <w:rPr>
          <w:rFonts w:cstheme="minorHAnsi"/>
          <w:b/>
          <w:bCs/>
          <w:sz w:val="22"/>
          <w:szCs w:val="22"/>
        </w:rPr>
        <w:t>Minimum Qualification Requirements:</w:t>
      </w:r>
      <w:r w:rsidRPr="00CA6C4A">
        <w:rPr>
          <w:rFonts w:cstheme="minorHAnsi"/>
          <w:sz w:val="22"/>
          <w:szCs w:val="22"/>
        </w:rPr>
        <w:t xml:space="preserve"> 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from among any of the related degrees listed below. Degree must provide the foundation in the specific subject matter being taught.</w:t>
      </w:r>
    </w:p>
    <w:p w14:paraId="4B62EAAF" w14:textId="77777777" w:rsidR="00703118" w:rsidRPr="00CA6C4A" w:rsidRDefault="00703118" w:rsidP="00703118">
      <w:pPr>
        <w:rPr>
          <w:rFonts w:cstheme="minorHAnsi"/>
          <w:sz w:val="22"/>
          <w:szCs w:val="22"/>
        </w:rPr>
      </w:pPr>
      <w:r w:rsidRPr="00CA6C4A">
        <w:rPr>
          <w:rFonts w:cstheme="minorHAnsi"/>
          <w:b/>
          <w:bCs/>
          <w:sz w:val="22"/>
          <w:szCs w:val="22"/>
        </w:rPr>
        <w:t>Related Degrees:  </w:t>
      </w:r>
      <w:r w:rsidRPr="00CA6C4A">
        <w:rPr>
          <w:rFonts w:cstheme="minorHAnsi"/>
          <w:sz w:val="22"/>
          <w:szCs w:val="22"/>
        </w:rPr>
        <w:t xml:space="preserve">Agricultural Sciences, Agronomy, Biology, Biological Sciences, Botany, Crop Science, Ecology, Horticulture, Soil Science. </w:t>
      </w:r>
    </w:p>
    <w:p w14:paraId="2CD20DEC" w14:textId="77777777" w:rsidR="00703118" w:rsidRPr="00CA6C4A" w:rsidRDefault="00703118" w:rsidP="00703118">
      <w:pPr>
        <w:rPr>
          <w:rFonts w:cstheme="minorHAnsi"/>
          <w:sz w:val="22"/>
          <w:szCs w:val="22"/>
        </w:rPr>
      </w:pPr>
      <w:r w:rsidRPr="00CA6C4A">
        <w:rPr>
          <w:rFonts w:cstheme="minorHAnsi"/>
          <w:b/>
          <w:bCs/>
          <w:sz w:val="22"/>
          <w:szCs w:val="22"/>
        </w:rPr>
        <w:t>Tested Experience:</w:t>
      </w:r>
      <w:r w:rsidRPr="00CA6C4A">
        <w:rPr>
          <w:rFonts w:cstheme="minorHAnsi"/>
          <w:sz w:val="22"/>
          <w:szCs w:val="22"/>
        </w:rPr>
        <w:t xml:space="preserve"> PPSC has no tested experience for this prefix.</w:t>
      </w:r>
    </w:p>
    <w:p w14:paraId="116CE21E"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ANT: Anthropology</w:t>
      </w:r>
    </w:p>
    <w:p w14:paraId="192B4209"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ANT courses are General Education courses.  Some ANT courses are also General Transfer (GT) courses.  GT courses are indicated with an asterisk (*) in the PPSC catalog of courses.   </w:t>
      </w:r>
    </w:p>
    <w:p w14:paraId="2B912265"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The following are the minimum requirements to teach all ANT courses. This </w:t>
      </w:r>
      <w:proofErr w:type="gramStart"/>
      <w:r w:rsidRPr="00CA6C4A">
        <w:rPr>
          <w:rFonts w:eastAsia="Calibri" w:cstheme="minorHAnsi"/>
          <w:sz w:val="22"/>
          <w:szCs w:val="22"/>
        </w:rPr>
        <w:t>includes:</w:t>
      </w:r>
      <w:proofErr w:type="gramEnd"/>
      <w:r w:rsidRPr="00CA6C4A">
        <w:rPr>
          <w:rFonts w:eastAsia="Calibri" w:cstheme="minorHAnsi"/>
          <w:sz w:val="22"/>
          <w:szCs w:val="22"/>
        </w:rPr>
        <w:t xml:space="preserve"> ANT 1001*, ANT 1003*, ANT 1005, ANT 2317*, ANT 2315, ANT 2115*, ANT 2218*, ANT 1101*, ANT 2101*, ANT 2125*, ANT 2550*, ANT 2545*, ANT 2130*</w:t>
      </w:r>
    </w:p>
    <w:p w14:paraId="79E14F56"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sz w:val="22"/>
          <w:szCs w:val="22"/>
        </w:rPr>
        <w:t xml:space="preserve">  Master’s degree plus </w:t>
      </w:r>
      <w:bookmarkStart w:id="3" w:name="_Hlk97717427"/>
      <w:r w:rsidRPr="00CA6C4A">
        <w:rPr>
          <w:rFonts w:cstheme="minorHAnsi"/>
          <w:sz w:val="22"/>
          <w:szCs w:val="22"/>
        </w:rPr>
        <w:t xml:space="preserve">18 graduate credits in Anthropology. </w:t>
      </w:r>
      <w:bookmarkEnd w:id="3"/>
    </w:p>
    <w:p w14:paraId="53AD7D7E" w14:textId="77777777" w:rsidR="00703118" w:rsidRPr="00CA6C4A" w:rsidRDefault="00703118" w:rsidP="00703118">
      <w:pPr>
        <w:spacing w:line="257" w:lineRule="auto"/>
        <w:rPr>
          <w:rFonts w:cstheme="minorHAnsi"/>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p w14:paraId="41B4304D"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 xml:space="preserve">ARA:  Arabic </w:t>
      </w:r>
      <w:bookmarkEnd w:id="2"/>
      <w:r w:rsidRPr="00CA6C4A">
        <w:rPr>
          <w:rFonts w:asciiTheme="minorHAnsi" w:hAnsiTheme="minorHAnsi" w:cstheme="minorHAnsi"/>
          <w:color w:val="0070C0"/>
          <w:sz w:val="22"/>
          <w:szCs w:val="22"/>
        </w:rPr>
        <w:t xml:space="preserve"> </w:t>
      </w:r>
    </w:p>
    <w:p w14:paraId="38ADD888" w14:textId="77777777" w:rsidR="00703118" w:rsidRPr="00CA6C4A" w:rsidRDefault="00703118" w:rsidP="00703118">
      <w:pPr>
        <w:rPr>
          <w:rFonts w:cstheme="minorHAnsi"/>
          <w:sz w:val="22"/>
          <w:szCs w:val="22"/>
        </w:rPr>
      </w:pPr>
      <w:r w:rsidRPr="00CA6C4A">
        <w:rPr>
          <w:rFonts w:cstheme="minorHAnsi"/>
          <w:sz w:val="22"/>
          <w:szCs w:val="22"/>
        </w:rPr>
        <w:t>ARA courses are General Education courses.</w:t>
      </w:r>
    </w:p>
    <w:p w14:paraId="0058BC17"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ARA courses in the current PPSC catalog.  These include ARA 111, ARA 112, ARA 211, ARA 212.</w:t>
      </w:r>
    </w:p>
    <w:p w14:paraId="67347A4C"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 </w:t>
      </w:r>
    </w:p>
    <w:p w14:paraId="63449B70" w14:textId="77777777" w:rsidR="00703118" w:rsidRPr="00CA6C4A" w:rsidRDefault="00703118" w:rsidP="00703118">
      <w:pPr>
        <w:rPr>
          <w:rFonts w:cstheme="minorHAnsi"/>
          <w:sz w:val="22"/>
          <w:szCs w:val="22"/>
        </w:rPr>
      </w:pPr>
      <w:r w:rsidRPr="00CA6C4A">
        <w:rPr>
          <w:rFonts w:cstheme="minorHAnsi"/>
          <w:b/>
          <w:sz w:val="22"/>
          <w:szCs w:val="22"/>
        </w:rPr>
        <w:t xml:space="preserve">Related Degree: </w:t>
      </w:r>
      <w:r w:rsidRPr="00CA6C4A">
        <w:rPr>
          <w:rFonts w:cstheme="minorHAnsi"/>
          <w:sz w:val="22"/>
          <w:szCs w:val="22"/>
        </w:rPr>
        <w:t>Arabic, Arabic</w:t>
      </w:r>
      <w:r w:rsidRPr="00CA6C4A">
        <w:rPr>
          <w:rFonts w:cstheme="minorHAnsi"/>
          <w:b/>
          <w:sz w:val="22"/>
          <w:szCs w:val="22"/>
        </w:rPr>
        <w:t xml:space="preserve"> </w:t>
      </w:r>
      <w:r w:rsidRPr="00CA6C4A">
        <w:rPr>
          <w:rFonts w:cstheme="minorHAnsi"/>
          <w:sz w:val="22"/>
          <w:szCs w:val="22"/>
        </w:rPr>
        <w:t>Linguistics, Arabic Languages and Culture studies degrees, or Education, Bilingual Education, Foreign Languages in a Teaching Languages or Curriculum and Instruction with an Emphasis in Arabic.</w:t>
      </w:r>
    </w:p>
    <w:p w14:paraId="5A0BFA24" w14:textId="77777777" w:rsidR="00703118" w:rsidRPr="00CA6C4A" w:rsidRDefault="00703118" w:rsidP="00703118">
      <w:pPr>
        <w:rPr>
          <w:rFonts w:cstheme="minorHAnsi"/>
          <w:sz w:val="22"/>
          <w:szCs w:val="22"/>
        </w:rPr>
      </w:pPr>
      <w:r w:rsidRPr="00CA6C4A">
        <w:rPr>
          <w:rFonts w:cstheme="minorHAnsi"/>
          <w:b/>
          <w:sz w:val="22"/>
          <w:szCs w:val="22"/>
        </w:rPr>
        <w:t xml:space="preserve">Tested Experience:  </w:t>
      </w:r>
      <w:r w:rsidRPr="00CA6C4A">
        <w:rPr>
          <w:rFonts w:cstheme="minorHAnsi"/>
          <w:color w:val="000000"/>
          <w:sz w:val="22"/>
          <w:szCs w:val="22"/>
        </w:rPr>
        <w:t>PPSC has no tested experience option in place for this prefix.</w:t>
      </w:r>
    </w:p>
    <w:p w14:paraId="18882AD8" w14:textId="77777777" w:rsidR="00703118" w:rsidRPr="00CA6C4A" w:rsidRDefault="00703118" w:rsidP="00703118">
      <w:pPr>
        <w:pStyle w:val="Heading1"/>
        <w:rPr>
          <w:rFonts w:asciiTheme="minorHAnsi" w:eastAsia="Times New Roman" w:hAnsiTheme="minorHAnsi" w:cstheme="minorHAnsi"/>
          <w:color w:val="0070C0"/>
          <w:sz w:val="22"/>
          <w:szCs w:val="22"/>
        </w:rPr>
      </w:pPr>
      <w:bookmarkStart w:id="4" w:name="_Toc520496202"/>
    </w:p>
    <w:p w14:paraId="767BC139" w14:textId="77777777" w:rsidR="00703118" w:rsidRPr="00CA6C4A" w:rsidRDefault="00703118" w:rsidP="00703118">
      <w:pPr>
        <w:rPr>
          <w:sz w:val="22"/>
          <w:szCs w:val="22"/>
        </w:rPr>
      </w:pPr>
    </w:p>
    <w:p w14:paraId="4DBC5163" w14:textId="77777777" w:rsidR="009B401D" w:rsidRDefault="009B401D" w:rsidP="00703118">
      <w:pPr>
        <w:pStyle w:val="Heading1"/>
        <w:rPr>
          <w:rFonts w:asciiTheme="minorHAnsi" w:eastAsia="Times New Roman" w:hAnsiTheme="minorHAnsi" w:cstheme="minorHAnsi"/>
          <w:color w:val="0070C0"/>
          <w:sz w:val="22"/>
          <w:szCs w:val="22"/>
        </w:rPr>
      </w:pPr>
    </w:p>
    <w:p w14:paraId="04B0A032" w14:textId="6C63DA58" w:rsidR="00703118" w:rsidRPr="00CA6C4A" w:rsidRDefault="00703118" w:rsidP="00703118">
      <w:pPr>
        <w:pStyle w:val="Heading1"/>
        <w:rPr>
          <w:rFonts w:asciiTheme="minorHAnsi" w:eastAsia="Times New Roman" w:hAnsiTheme="minorHAnsi" w:cstheme="minorHAnsi"/>
          <w:color w:val="0070C0"/>
          <w:sz w:val="22"/>
          <w:szCs w:val="22"/>
        </w:rPr>
      </w:pPr>
      <w:r w:rsidRPr="00CA6C4A">
        <w:rPr>
          <w:rFonts w:asciiTheme="minorHAnsi" w:eastAsia="Times New Roman" w:hAnsiTheme="minorHAnsi" w:cstheme="minorHAnsi"/>
          <w:color w:val="0070C0"/>
          <w:sz w:val="22"/>
          <w:szCs w:val="22"/>
        </w:rPr>
        <w:t xml:space="preserve">ART:  Art </w:t>
      </w:r>
      <w:bookmarkEnd w:id="4"/>
      <w:r w:rsidRPr="00CA6C4A">
        <w:rPr>
          <w:rFonts w:asciiTheme="minorHAnsi" w:eastAsia="Times New Roman" w:hAnsiTheme="minorHAnsi" w:cstheme="minorHAnsi"/>
          <w:color w:val="0070C0"/>
          <w:sz w:val="22"/>
          <w:szCs w:val="22"/>
        </w:rPr>
        <w:t xml:space="preserve"> </w:t>
      </w:r>
    </w:p>
    <w:p w14:paraId="06FE54A4" w14:textId="77777777" w:rsidR="00703118" w:rsidRPr="00CA6C4A" w:rsidRDefault="00703118" w:rsidP="00703118">
      <w:pPr>
        <w:rPr>
          <w:rFonts w:cstheme="minorHAnsi"/>
          <w:sz w:val="22"/>
          <w:szCs w:val="22"/>
        </w:rPr>
      </w:pPr>
      <w:r w:rsidRPr="00CA6C4A">
        <w:rPr>
          <w:rFonts w:cstheme="minorHAnsi"/>
          <w:sz w:val="22"/>
          <w:szCs w:val="22"/>
        </w:rPr>
        <w:t xml:space="preserve">ART courses are General Education courses.  Some </w:t>
      </w:r>
      <w:proofErr w:type="gramStart"/>
      <w:r w:rsidRPr="00CA6C4A">
        <w:rPr>
          <w:rFonts w:cstheme="minorHAnsi"/>
          <w:sz w:val="22"/>
          <w:szCs w:val="22"/>
        </w:rPr>
        <w:t>ART</w:t>
      </w:r>
      <w:proofErr w:type="gramEnd"/>
      <w:r w:rsidRPr="00CA6C4A">
        <w:rPr>
          <w:rFonts w:cstheme="minorHAnsi"/>
          <w:sz w:val="22"/>
          <w:szCs w:val="22"/>
        </w:rPr>
        <w:t xml:space="preserve"> are also Guaranteed Transfer (GT) courses.   </w:t>
      </w:r>
    </w:p>
    <w:p w14:paraId="6601CD13" w14:textId="77777777" w:rsidR="00703118" w:rsidRPr="00CA6C4A" w:rsidRDefault="00703118" w:rsidP="00703118">
      <w:pPr>
        <w:rPr>
          <w:rFonts w:cstheme="minorHAnsi"/>
          <w:sz w:val="22"/>
          <w:szCs w:val="22"/>
        </w:rPr>
      </w:pPr>
      <w:r w:rsidRPr="00CA6C4A">
        <w:rPr>
          <w:rFonts w:cstheme="minorHAnsi"/>
          <w:sz w:val="22"/>
          <w:szCs w:val="22"/>
        </w:rPr>
        <w:t>ART 110, ART 111, ART 112, ART 113, ART 114, ART 115, ART 116, ART 117, ART 118, ART 119, ART 121, ART 122, ART 124, ART 127, ART 128, ART 129, ART 131, ART 132, ART 133, ART 137, ART 138, ART 139, ART 142, ART 144, ART 149, ART 150, ART 151, ART 152, ART 153, ART 154, ART 155, ART 161, ART 162, ART 163, ART 164, ART 165, ART 166, ART 167, ART 207, ART 208, ART 209, ART 210, ART 211, ART 215, ART 216, ART 217, ART 218, ART 219, ART 221, ART 222, ART 223, ART 224, ART 225, ART 226, ART 227, ART 228, ART 229, ART 230, ART 232, ART 233, ART 234, ART 235, ART 237, ART 238, ART 239, ART 242, ART 249, ART 250, ART 251, ART 252, ART 253, ART 254, ART 255, ART 256, ART 261, ART 262, ART 263, ART 264, ART 265, ART 280, ART 289</w:t>
      </w:r>
    </w:p>
    <w:p w14:paraId="6E254643" w14:textId="77777777" w:rsidR="00703118" w:rsidRPr="00CA6C4A" w:rsidRDefault="00703118" w:rsidP="00703118">
      <w:pPr>
        <w:rPr>
          <w:rFonts w:cstheme="minorHAnsi"/>
          <w:sz w:val="22"/>
          <w:szCs w:val="22"/>
        </w:rPr>
      </w:pPr>
      <w:r w:rsidRPr="00CA6C4A">
        <w:rPr>
          <w:rFonts w:cstheme="minorHAnsi"/>
          <w:b/>
          <w:bCs/>
          <w:sz w:val="22"/>
          <w:szCs w:val="22"/>
        </w:rPr>
        <w:t xml:space="preserve">Minimum Required:  </w:t>
      </w:r>
      <w:r w:rsidRPr="00CA6C4A">
        <w:rPr>
          <w:rFonts w:cstheme="minorHAnsi"/>
          <w:sz w:val="22"/>
          <w:szCs w:val="22"/>
        </w:rPr>
        <w:t xml:space="preserve">The general education minimum qualifications for an instructor in </w:t>
      </w:r>
      <w:r w:rsidRPr="00CA6C4A">
        <w:rPr>
          <w:rFonts w:cstheme="minorHAnsi"/>
          <w:i/>
          <w:iCs/>
          <w:sz w:val="22"/>
          <w:szCs w:val="22"/>
        </w:rPr>
        <w:t>Studio Art</w:t>
      </w:r>
      <w:r w:rsidRPr="00CA6C4A">
        <w:rPr>
          <w:rFonts w:cstheme="minorHAnsi"/>
          <w:sz w:val="22"/>
          <w:szCs w:val="22"/>
        </w:rPr>
        <w:t xml:space="preserve"> is a Master of Arts in Art (M.A.) although a Master of Fine Arts (M.F.A.) is the preferred degree. A similar degree that would be considered acceptable is a Master of Arts in Art Education.</w:t>
      </w:r>
    </w:p>
    <w:p w14:paraId="27057BEA" w14:textId="77777777" w:rsidR="00703118" w:rsidRPr="00CA6C4A" w:rsidRDefault="00703118" w:rsidP="00703118">
      <w:pPr>
        <w:rPr>
          <w:rFonts w:cstheme="minorHAnsi"/>
          <w:sz w:val="22"/>
          <w:szCs w:val="22"/>
        </w:rPr>
      </w:pPr>
      <w:r w:rsidRPr="00CA6C4A">
        <w:rPr>
          <w:rFonts w:cstheme="minorHAnsi"/>
          <w:sz w:val="22"/>
          <w:szCs w:val="22"/>
        </w:rPr>
        <w:t xml:space="preserve">The general education minimum qualifications for an instructor in </w:t>
      </w:r>
      <w:r w:rsidRPr="00CA6C4A">
        <w:rPr>
          <w:rFonts w:cstheme="minorHAnsi"/>
          <w:i/>
          <w:iCs/>
          <w:sz w:val="22"/>
          <w:szCs w:val="22"/>
        </w:rPr>
        <w:t>Art History</w:t>
      </w:r>
      <w:r w:rsidRPr="00CA6C4A">
        <w:rPr>
          <w:rFonts w:cstheme="minorHAnsi"/>
          <w:sz w:val="22"/>
          <w:szCs w:val="22"/>
        </w:rPr>
        <w:t xml:space="preserve"> is a Master of Arts in Art History (M.A.). Studio focused degrees such as a Master of Arts with 18 graduate credit hours in Art History or a Master of Fine Arts with 18 graduate hours in Art History courses would also be acceptable alternatives. A similar degree that would be considered acceptable is a Master of Arts in Art Education with 18 graduate hours in Art History.</w:t>
      </w:r>
    </w:p>
    <w:p w14:paraId="186F985A" w14:textId="77777777" w:rsidR="00703118" w:rsidRPr="00CA6C4A" w:rsidRDefault="00703118" w:rsidP="00703118">
      <w:pPr>
        <w:rPr>
          <w:rFonts w:cstheme="minorHAnsi"/>
          <w:sz w:val="22"/>
          <w:szCs w:val="22"/>
        </w:rPr>
      </w:pPr>
      <w:r w:rsidRPr="00CA6C4A">
        <w:rPr>
          <w:rFonts w:cstheme="minorHAnsi"/>
          <w:b/>
          <w:bCs/>
          <w:sz w:val="22"/>
          <w:szCs w:val="22"/>
        </w:rPr>
        <w:t xml:space="preserve">Related degrees:  </w:t>
      </w:r>
      <w:r w:rsidRPr="00CA6C4A">
        <w:rPr>
          <w:rFonts w:cstheme="minorHAnsi"/>
          <w:bCs/>
          <w:sz w:val="22"/>
          <w:szCs w:val="22"/>
        </w:rPr>
        <w:t>Master of Arts in Art or Master of Fine Arts</w:t>
      </w:r>
      <w:r w:rsidRPr="00CA6C4A">
        <w:rPr>
          <w:rFonts w:cstheme="minorHAnsi"/>
          <w:sz w:val="22"/>
          <w:szCs w:val="22"/>
        </w:rPr>
        <w:t xml:space="preserve"> </w:t>
      </w:r>
    </w:p>
    <w:p w14:paraId="0C346E18" w14:textId="77777777" w:rsidR="00703118" w:rsidRPr="00CA6C4A" w:rsidRDefault="00703118" w:rsidP="00703118">
      <w:pPr>
        <w:rPr>
          <w:rFonts w:cstheme="minorHAnsi"/>
          <w:bCs/>
          <w:sz w:val="22"/>
          <w:szCs w:val="22"/>
        </w:rPr>
      </w:pPr>
      <w:r w:rsidRPr="00CA6C4A">
        <w:rPr>
          <w:rFonts w:cstheme="minorHAnsi"/>
          <w:b/>
          <w:bCs/>
          <w:sz w:val="22"/>
          <w:szCs w:val="22"/>
        </w:rPr>
        <w:t xml:space="preserve">Tested Experience </w:t>
      </w:r>
      <w:r w:rsidRPr="00CA6C4A">
        <w:rPr>
          <w:rFonts w:cstheme="minorHAnsi"/>
          <w:i/>
          <w:iCs/>
          <w:sz w:val="22"/>
          <w:szCs w:val="22"/>
        </w:rPr>
        <w:t>Artistic Talent</w:t>
      </w:r>
      <w:r w:rsidRPr="00CA6C4A">
        <w:rPr>
          <w:rFonts w:cstheme="minorHAnsi"/>
          <w:b/>
          <w:bCs/>
          <w:sz w:val="22"/>
          <w:szCs w:val="22"/>
        </w:rPr>
        <w:t xml:space="preserve"> </w:t>
      </w:r>
      <w:r w:rsidRPr="00CA6C4A">
        <w:rPr>
          <w:rFonts w:cstheme="minorHAnsi"/>
          <w:bCs/>
          <w:sz w:val="22"/>
          <w:szCs w:val="22"/>
        </w:rPr>
        <w:t xml:space="preserve">A faculty member teaching in the arts may not have a relevant degree at the </w:t>
      </w:r>
      <w:proofErr w:type="gramStart"/>
      <w:r w:rsidRPr="00CA6C4A">
        <w:rPr>
          <w:rFonts w:cstheme="minorHAnsi"/>
          <w:bCs/>
          <w:sz w:val="22"/>
          <w:szCs w:val="22"/>
        </w:rPr>
        <w:t>Master’s</w:t>
      </w:r>
      <w:proofErr w:type="gramEnd"/>
      <w:r w:rsidRPr="00CA6C4A">
        <w:rPr>
          <w:rFonts w:cstheme="minorHAnsi"/>
          <w:bCs/>
          <w:sz w:val="22"/>
          <w:szCs w:val="22"/>
        </w:rPr>
        <w:t xml:space="preserve"> level (M.A. in Art or an M.F.A.) yet may have a Bachelor’s degree and has demonstrated at least five years of significant work in the field with expertise, ability and talent validated through publications or artistic works that have earned critical and/or national public acclaim in the area of Art in which they are teaching. A tested experience documented with a rubric must be completed, submitted, and approved.</w:t>
      </w:r>
    </w:p>
    <w:p w14:paraId="52704770" w14:textId="77777777" w:rsidR="00703118" w:rsidRPr="00CA6C4A" w:rsidRDefault="00703118" w:rsidP="00703118">
      <w:pPr>
        <w:rPr>
          <w:rFonts w:cstheme="minorHAnsi"/>
          <w:sz w:val="22"/>
          <w:szCs w:val="22"/>
        </w:rPr>
      </w:pPr>
      <w:r w:rsidRPr="00CA6C4A">
        <w:rPr>
          <w:rFonts w:cstheme="minorHAnsi"/>
          <w:bCs/>
          <w:sz w:val="22"/>
          <w:szCs w:val="22"/>
        </w:rPr>
        <w:t xml:space="preserve">A Master of Art or Master of Fine Arts should be the minimum expectation for PPSC’s core studio art courses (Drawing, 2-D </w:t>
      </w:r>
      <w:proofErr w:type="gramStart"/>
      <w:r w:rsidRPr="00CA6C4A">
        <w:rPr>
          <w:rFonts w:cstheme="minorHAnsi"/>
          <w:bCs/>
          <w:sz w:val="22"/>
          <w:szCs w:val="22"/>
        </w:rPr>
        <w:t>Design</w:t>
      </w:r>
      <w:proofErr w:type="gramEnd"/>
      <w:r w:rsidRPr="00CA6C4A">
        <w:rPr>
          <w:rFonts w:cstheme="minorHAnsi"/>
          <w:bCs/>
          <w:sz w:val="22"/>
          <w:szCs w:val="22"/>
        </w:rPr>
        <w:t xml:space="preserve"> and 3-D Design). Occupational and/or documented artistic talent may be considered as acceptable tested experience for studio courses such as Jewelry and Metalwork, Watercolor, or Stained Glass. </w:t>
      </w:r>
    </w:p>
    <w:p w14:paraId="387180C9" w14:textId="77777777" w:rsidR="00703118" w:rsidRPr="00CA6C4A" w:rsidRDefault="00703118" w:rsidP="00703118">
      <w:pPr>
        <w:pStyle w:val="Heading1"/>
        <w:rPr>
          <w:rFonts w:asciiTheme="minorHAnsi" w:hAnsiTheme="minorHAnsi" w:cstheme="minorHAnsi"/>
          <w:color w:val="0070C0"/>
          <w:sz w:val="22"/>
          <w:szCs w:val="22"/>
        </w:rPr>
      </w:pPr>
      <w:bookmarkStart w:id="5" w:name="_Toc520496204"/>
      <w:r w:rsidRPr="00CA6C4A">
        <w:rPr>
          <w:rFonts w:asciiTheme="minorHAnsi" w:hAnsiTheme="minorHAnsi" w:cstheme="minorHAnsi"/>
          <w:color w:val="0070C0"/>
          <w:sz w:val="22"/>
          <w:szCs w:val="22"/>
        </w:rPr>
        <w:t>ASE:  Auto Service Technology</w:t>
      </w:r>
      <w:bookmarkEnd w:id="5"/>
    </w:p>
    <w:p w14:paraId="7566647A" w14:textId="77777777" w:rsidR="00703118" w:rsidRPr="00CA6C4A" w:rsidRDefault="00703118" w:rsidP="00703118">
      <w:pPr>
        <w:rPr>
          <w:rFonts w:cstheme="minorHAnsi"/>
          <w:bCs/>
          <w:sz w:val="22"/>
          <w:szCs w:val="22"/>
        </w:rPr>
      </w:pPr>
      <w:r w:rsidRPr="00CA6C4A">
        <w:rPr>
          <w:rFonts w:cstheme="minorHAnsi"/>
          <w:sz w:val="22"/>
          <w:szCs w:val="22"/>
        </w:rPr>
        <w:t xml:space="preserve">ASE courses are Career and Technical Education courses. Faculty must </w:t>
      </w:r>
      <w:r w:rsidRPr="00CA6C4A">
        <w:rPr>
          <w:rFonts w:cstheme="minorHAnsi"/>
          <w:bCs/>
          <w:sz w:val="22"/>
          <w:szCs w:val="22"/>
        </w:rPr>
        <w:t xml:space="preserve">possess or be eligible to receive a Colorado State Vocational Credential. </w:t>
      </w:r>
    </w:p>
    <w:p w14:paraId="742984C4"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A related associates (or relevant current industry license or certification) and 4000 verified occupational/industry hours within 7 years; or a related </w:t>
      </w:r>
      <w:proofErr w:type="gramStart"/>
      <w:r w:rsidRPr="00CA6C4A">
        <w:rPr>
          <w:rFonts w:cstheme="minorHAnsi"/>
          <w:sz w:val="22"/>
          <w:szCs w:val="22"/>
        </w:rPr>
        <w:t>Bachelor’s</w:t>
      </w:r>
      <w:proofErr w:type="gramEnd"/>
      <w:r w:rsidRPr="00CA6C4A">
        <w:rPr>
          <w:rFonts w:cstheme="minorHAnsi"/>
          <w:sz w:val="22"/>
          <w:szCs w:val="22"/>
        </w:rPr>
        <w:t xml:space="preserve"> or any Master’s degree with 18 discipline related credits and 2000 verified occupational/industry hours within 7 years.</w:t>
      </w:r>
    </w:p>
    <w:p w14:paraId="77D75B7F" w14:textId="77777777" w:rsidR="00703118" w:rsidRPr="00CA6C4A" w:rsidRDefault="00703118" w:rsidP="00703118">
      <w:pPr>
        <w:pStyle w:val="NoSpacing"/>
        <w:rPr>
          <w:rFonts w:cstheme="minorHAnsi"/>
          <w:sz w:val="22"/>
          <w:szCs w:val="22"/>
          <w:lang w:val="it-IT"/>
        </w:rPr>
      </w:pPr>
      <w:r w:rsidRPr="00CA6C4A">
        <w:rPr>
          <w:rFonts w:cstheme="minorHAnsi"/>
          <w:sz w:val="22"/>
          <w:szCs w:val="22"/>
          <w:lang w:val="it-IT"/>
        </w:rPr>
        <w:t>ASE 102, ASE 110, ASE 111, ASE 120, ASE 123, ASE 130, ASE 132, ASE 134, ASE 140, ASE 141, ASE 150, ASE 151, ASE 152, ASE 152, ASE 160, ASE 161, ASE 163, ASE 201, ASE 210, ASE 220, ASE 221, ASE 231, ASE 233, ASE 235, ASE 240, ASE 250, ASE 251, ASE 265, ASE 282</w:t>
      </w:r>
    </w:p>
    <w:p w14:paraId="1BDE0090" w14:textId="77777777" w:rsidR="00703118" w:rsidRPr="00CA6C4A" w:rsidRDefault="00703118" w:rsidP="00703118">
      <w:pPr>
        <w:rPr>
          <w:rFonts w:cstheme="minorHAnsi"/>
          <w:sz w:val="22"/>
          <w:szCs w:val="22"/>
          <w:lang w:val="it-IT"/>
        </w:rPr>
      </w:pPr>
    </w:p>
    <w:p w14:paraId="2EC85DAB" w14:textId="77777777" w:rsidR="00703118" w:rsidRPr="00CA6C4A" w:rsidRDefault="00703118" w:rsidP="00703118">
      <w:pPr>
        <w:pStyle w:val="NoSpacing"/>
        <w:rPr>
          <w:rFonts w:cstheme="minorHAnsi"/>
          <w:sz w:val="22"/>
          <w:szCs w:val="22"/>
        </w:rPr>
      </w:pPr>
      <w:r w:rsidRPr="00CA6C4A">
        <w:rPr>
          <w:rFonts w:cstheme="minorHAnsi"/>
          <w:b/>
          <w:sz w:val="22"/>
          <w:szCs w:val="22"/>
        </w:rPr>
        <w:t xml:space="preserve">Related Degree, Credential, and/or Occupational Experience in: </w:t>
      </w:r>
      <w:r w:rsidRPr="00CA6C4A">
        <w:rPr>
          <w:rFonts w:cstheme="minorHAnsi"/>
          <w:sz w:val="22"/>
          <w:szCs w:val="22"/>
        </w:rPr>
        <w:t>ASE G1 Maintenance &amp; light repair and A6 Electrical/Electronic Certs, Advanced Engine Performance</w:t>
      </w:r>
    </w:p>
    <w:p w14:paraId="57BE3C4A" w14:textId="77777777" w:rsidR="00703118" w:rsidRPr="00CA6C4A" w:rsidRDefault="00703118" w:rsidP="00703118">
      <w:pPr>
        <w:pStyle w:val="NoSpacing"/>
        <w:rPr>
          <w:rFonts w:cstheme="minorHAnsi"/>
          <w:sz w:val="22"/>
          <w:szCs w:val="22"/>
        </w:rPr>
      </w:pPr>
    </w:p>
    <w:p w14:paraId="381BD48D" w14:textId="77777777" w:rsidR="00703118" w:rsidRPr="00CA6C4A" w:rsidRDefault="00703118" w:rsidP="00703118">
      <w:pPr>
        <w:pStyle w:val="NoSpacing"/>
        <w:rPr>
          <w:rFonts w:cstheme="minorHAnsi"/>
          <w:sz w:val="22"/>
          <w:szCs w:val="22"/>
        </w:rPr>
      </w:pPr>
    </w:p>
    <w:p w14:paraId="7513298E" w14:textId="77777777" w:rsidR="00703118" w:rsidRPr="00CA6C4A" w:rsidRDefault="00703118" w:rsidP="00703118">
      <w:pPr>
        <w:pStyle w:val="Heading1"/>
        <w:rPr>
          <w:rFonts w:asciiTheme="minorHAnsi" w:eastAsia="Times New Roman" w:hAnsiTheme="minorHAnsi" w:cstheme="minorHAnsi"/>
          <w:color w:val="0070C0"/>
          <w:sz w:val="22"/>
          <w:szCs w:val="22"/>
        </w:rPr>
      </w:pPr>
      <w:r w:rsidRPr="00CA6C4A">
        <w:rPr>
          <w:rFonts w:asciiTheme="minorHAnsi" w:eastAsia="Times New Roman" w:hAnsiTheme="minorHAnsi" w:cstheme="minorHAnsi"/>
          <w:color w:val="0070C0"/>
          <w:sz w:val="22"/>
          <w:szCs w:val="22"/>
        </w:rPr>
        <w:lastRenderedPageBreak/>
        <w:t>ASL:  American Sign Language</w:t>
      </w:r>
    </w:p>
    <w:p w14:paraId="7B2E2092" w14:textId="77777777" w:rsidR="00703118" w:rsidRPr="00CA6C4A" w:rsidRDefault="00703118" w:rsidP="00703118">
      <w:pPr>
        <w:rPr>
          <w:rFonts w:cstheme="minorHAnsi"/>
          <w:sz w:val="22"/>
          <w:szCs w:val="22"/>
        </w:rPr>
      </w:pPr>
      <w:r w:rsidRPr="00CA6C4A">
        <w:rPr>
          <w:rFonts w:cstheme="minorHAnsi"/>
          <w:sz w:val="22"/>
          <w:szCs w:val="22"/>
        </w:rPr>
        <w:t xml:space="preserve">ASL courses are General Education courses.  </w:t>
      </w:r>
    </w:p>
    <w:p w14:paraId="33A48823"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ASL courses. This includes: ASL 121, ASL 122, ASL 123, ASL 125, ASL 135, ASL 215, ASL 221, ASL 222. </w:t>
      </w:r>
    </w:p>
    <w:p w14:paraId="4A076D5F"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     </w:t>
      </w:r>
    </w:p>
    <w:p w14:paraId="19FBBA5E" w14:textId="77777777" w:rsidR="00703118" w:rsidRPr="00CA6C4A" w:rsidRDefault="00703118" w:rsidP="00703118">
      <w:pPr>
        <w:rPr>
          <w:rFonts w:cstheme="minorHAnsi"/>
          <w:sz w:val="22"/>
          <w:szCs w:val="22"/>
        </w:rPr>
      </w:pPr>
      <w:r w:rsidRPr="00CA6C4A">
        <w:rPr>
          <w:rFonts w:cstheme="minorHAnsi"/>
          <w:b/>
          <w:sz w:val="22"/>
          <w:szCs w:val="22"/>
        </w:rPr>
        <w:t>Related Degrees:</w:t>
      </w:r>
      <w:r w:rsidRPr="00CA6C4A">
        <w:rPr>
          <w:rFonts w:cstheme="minorHAnsi"/>
          <w:sz w:val="22"/>
          <w:szCs w:val="22"/>
        </w:rPr>
        <w:t xml:space="preserve"> ASL, Teaching ASL, Deaf Studies, Deaf Education, or Deaf Interpreting </w:t>
      </w:r>
    </w:p>
    <w:p w14:paraId="69296E5B" w14:textId="77777777" w:rsidR="00703118" w:rsidRPr="00CA6C4A" w:rsidRDefault="00703118" w:rsidP="00703118">
      <w:pPr>
        <w:rPr>
          <w:rFonts w:cstheme="minorHAnsi"/>
          <w:sz w:val="22"/>
          <w:szCs w:val="22"/>
        </w:rPr>
      </w:pPr>
      <w:r w:rsidRPr="00CA6C4A">
        <w:rPr>
          <w:rFonts w:cstheme="minorHAnsi"/>
          <w:b/>
          <w:sz w:val="22"/>
          <w:szCs w:val="22"/>
        </w:rPr>
        <w:t xml:space="preserve">Tested Experience:  </w:t>
      </w:r>
      <w:r w:rsidRPr="00CA6C4A">
        <w:rPr>
          <w:rFonts w:cstheme="minorHAnsi"/>
          <w:sz w:val="22"/>
          <w:szCs w:val="22"/>
        </w:rPr>
        <w:t>Master’s with ASTLA Certification at the certified level; Bachelor’s in ASL/Deaf Studies/Deaf Education/Deaf Interpreting with ASLPI of 3 or above or with 18 grad credits in ASL/Deaf Studies/Deaf Education/Deaf Interpreting; or Bachelor’s with ASTLA Certification at the certified level or higher or with 18 grad credits ASL/Deaf Studies/Deaf Education/Deaf Interpreting or documentation of 3 years of experience teaching ASL 121 level and above and a portfolio demonstration teaching excellence.</w:t>
      </w:r>
    </w:p>
    <w:p w14:paraId="757B7A76" w14:textId="77777777" w:rsidR="00703118" w:rsidRPr="00CA6C4A" w:rsidRDefault="00703118" w:rsidP="00703118">
      <w:pPr>
        <w:pStyle w:val="NoSpacing"/>
        <w:rPr>
          <w:rFonts w:cstheme="minorHAnsi"/>
          <w:b/>
          <w:bCs/>
          <w:color w:val="0070C0"/>
          <w:sz w:val="22"/>
          <w:szCs w:val="22"/>
          <w:u w:val="single"/>
        </w:rPr>
      </w:pPr>
    </w:p>
    <w:p w14:paraId="1D16062B" w14:textId="77777777" w:rsidR="00703118" w:rsidRPr="00CA6C4A" w:rsidRDefault="00703118" w:rsidP="00703118">
      <w:pPr>
        <w:pStyle w:val="NoSpacing"/>
        <w:rPr>
          <w:rFonts w:cstheme="minorHAnsi"/>
          <w:b/>
          <w:bCs/>
          <w:color w:val="0070C0"/>
          <w:sz w:val="22"/>
          <w:szCs w:val="22"/>
          <w:u w:val="single"/>
        </w:rPr>
      </w:pPr>
      <w:r w:rsidRPr="00CA6C4A">
        <w:rPr>
          <w:rFonts w:cstheme="minorHAnsi"/>
          <w:b/>
          <w:bCs/>
          <w:color w:val="0070C0"/>
          <w:sz w:val="22"/>
          <w:szCs w:val="22"/>
          <w:u w:val="single"/>
        </w:rPr>
        <w:t>AST: Astronomy</w:t>
      </w:r>
    </w:p>
    <w:p w14:paraId="70F7587D" w14:textId="77777777" w:rsidR="00703118" w:rsidRPr="00CA6C4A" w:rsidRDefault="00703118" w:rsidP="00703118">
      <w:pPr>
        <w:pStyle w:val="NoSpacing"/>
        <w:rPr>
          <w:rFonts w:eastAsia="Calibri" w:cstheme="minorHAnsi"/>
          <w:sz w:val="22"/>
          <w:szCs w:val="22"/>
        </w:rPr>
      </w:pPr>
      <w:r w:rsidRPr="00CA6C4A">
        <w:rPr>
          <w:rFonts w:cstheme="minorHAnsi"/>
          <w:sz w:val="22"/>
          <w:szCs w:val="22"/>
        </w:rPr>
        <w:t xml:space="preserve">AST courses are General Education courses. </w:t>
      </w:r>
      <w:r w:rsidRPr="00CA6C4A">
        <w:rPr>
          <w:rFonts w:eastAsia="Calibri" w:cstheme="minorHAnsi"/>
          <w:sz w:val="22"/>
          <w:szCs w:val="22"/>
        </w:rPr>
        <w:t>Some AST courses are also General Transfer (GT) courses.  GT courses are indicated with an asterisk (*) in the PPSC catalog of courses.</w:t>
      </w:r>
    </w:p>
    <w:p w14:paraId="5C0AAE71" w14:textId="77777777" w:rsidR="00703118" w:rsidRPr="00CA6C4A" w:rsidRDefault="00703118" w:rsidP="00703118">
      <w:pPr>
        <w:pStyle w:val="NoSpacing"/>
        <w:rPr>
          <w:rFonts w:eastAsia="Calibri" w:cstheme="minorHAnsi"/>
          <w:sz w:val="22"/>
          <w:szCs w:val="22"/>
        </w:rPr>
      </w:pPr>
    </w:p>
    <w:p w14:paraId="20D308C8" w14:textId="77777777" w:rsidR="00703118" w:rsidRPr="00CA6C4A" w:rsidRDefault="00703118" w:rsidP="00703118">
      <w:pPr>
        <w:pStyle w:val="NoSpacing"/>
        <w:rPr>
          <w:rFonts w:cstheme="minorHAnsi"/>
          <w:sz w:val="22"/>
          <w:szCs w:val="22"/>
        </w:rPr>
      </w:pPr>
      <w:r w:rsidRPr="00CA6C4A">
        <w:rPr>
          <w:rFonts w:eastAsia="Calibri" w:cstheme="minorHAnsi"/>
          <w:b/>
          <w:bCs/>
          <w:sz w:val="22"/>
          <w:szCs w:val="22"/>
        </w:rPr>
        <w:t xml:space="preserve">Minimum Required: </w:t>
      </w:r>
      <w:r w:rsidRPr="00CA6C4A">
        <w:rPr>
          <w:rFonts w:cstheme="minorHAnsi"/>
          <w:sz w:val="22"/>
          <w:szCs w:val="22"/>
        </w:rPr>
        <w:t xml:space="preserve">Master’s Degree in one of the several related degrees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 from an accredited institution. Evaluation methods will include Resume/CV and transcripts.</w:t>
      </w:r>
    </w:p>
    <w:p w14:paraId="5B04B16D" w14:textId="77777777" w:rsidR="00703118" w:rsidRPr="00CA6C4A" w:rsidRDefault="00703118" w:rsidP="00703118">
      <w:pPr>
        <w:pStyle w:val="NoSpacing"/>
        <w:rPr>
          <w:rFonts w:cstheme="minorHAnsi"/>
          <w:sz w:val="22"/>
          <w:szCs w:val="22"/>
        </w:rPr>
      </w:pPr>
    </w:p>
    <w:p w14:paraId="5E179B75" w14:textId="77777777" w:rsidR="00703118" w:rsidRPr="00CA6C4A" w:rsidRDefault="00703118" w:rsidP="00703118">
      <w:pPr>
        <w:pStyle w:val="NoSpacing"/>
        <w:rPr>
          <w:rFonts w:cstheme="minorHAnsi"/>
          <w:sz w:val="22"/>
          <w:szCs w:val="22"/>
        </w:rPr>
      </w:pPr>
      <w:r w:rsidRPr="00CA6C4A">
        <w:rPr>
          <w:rFonts w:cstheme="minorHAnsi"/>
          <w:b/>
          <w:bCs/>
          <w:sz w:val="22"/>
          <w:szCs w:val="22"/>
        </w:rPr>
        <w:t xml:space="preserve">Related Degrees: </w:t>
      </w:r>
      <w:r w:rsidRPr="00CA6C4A">
        <w:rPr>
          <w:rFonts w:cstheme="minorHAnsi"/>
          <w:sz w:val="22"/>
          <w:szCs w:val="22"/>
        </w:rPr>
        <w:t xml:space="preserve">Astronomy, Astrophysics, Planetary Sciences, Space Sciences, Astrobiology, Physics, Aerospace Engineering, Archeoastronomy, Cosmology or related sub-field. </w:t>
      </w:r>
    </w:p>
    <w:p w14:paraId="4AB3B0D1" w14:textId="77777777" w:rsidR="00703118" w:rsidRPr="00CA6C4A" w:rsidRDefault="00703118" w:rsidP="00703118">
      <w:pPr>
        <w:pStyle w:val="NoSpacing"/>
        <w:rPr>
          <w:rFonts w:cstheme="minorHAnsi"/>
          <w:sz w:val="22"/>
          <w:szCs w:val="22"/>
        </w:rPr>
      </w:pPr>
    </w:p>
    <w:p w14:paraId="6A932F8B" w14:textId="77777777" w:rsidR="00703118" w:rsidRPr="00CA6C4A" w:rsidRDefault="00703118" w:rsidP="00703118">
      <w:pPr>
        <w:pStyle w:val="NoSpacing"/>
        <w:rPr>
          <w:rFonts w:cstheme="minorHAnsi"/>
          <w:b/>
          <w:bCs/>
          <w:color w:val="0070C0"/>
          <w:sz w:val="22"/>
          <w:szCs w:val="22"/>
          <w:u w:val="single"/>
        </w:rPr>
      </w:pPr>
      <w:r w:rsidRPr="00CA6C4A">
        <w:rPr>
          <w:rFonts w:cstheme="minorHAnsi"/>
          <w:b/>
          <w:bCs/>
          <w:color w:val="0070C0"/>
          <w:sz w:val="22"/>
          <w:szCs w:val="22"/>
          <w:u w:val="single"/>
        </w:rPr>
        <w:t>BIO: Biology</w:t>
      </w:r>
    </w:p>
    <w:p w14:paraId="2B93DDBC" w14:textId="77777777" w:rsidR="00703118" w:rsidRPr="00CA6C4A" w:rsidRDefault="00703118" w:rsidP="00703118">
      <w:pPr>
        <w:pStyle w:val="NoSpacing"/>
        <w:rPr>
          <w:rFonts w:eastAsia="Calibri" w:cstheme="minorHAnsi"/>
          <w:sz w:val="22"/>
          <w:szCs w:val="22"/>
        </w:rPr>
      </w:pPr>
      <w:r w:rsidRPr="00CA6C4A">
        <w:rPr>
          <w:rFonts w:cstheme="minorHAnsi"/>
          <w:sz w:val="22"/>
          <w:szCs w:val="22"/>
        </w:rPr>
        <w:t xml:space="preserve">BIO courses are General Education courses. </w:t>
      </w:r>
      <w:r w:rsidRPr="00CA6C4A">
        <w:rPr>
          <w:rFonts w:eastAsia="Calibri" w:cstheme="minorHAnsi"/>
          <w:sz w:val="22"/>
          <w:szCs w:val="22"/>
        </w:rPr>
        <w:t>Some BIO courses are also General Transfer (GT) courses.  GT courses are indicated with an asterisk (*) in the PPSC catalog of courses.</w:t>
      </w:r>
    </w:p>
    <w:p w14:paraId="62AE40E6" w14:textId="77777777" w:rsidR="00703118" w:rsidRPr="00CA6C4A" w:rsidRDefault="00703118" w:rsidP="00703118">
      <w:pPr>
        <w:pStyle w:val="NoSpacing"/>
        <w:rPr>
          <w:rFonts w:cstheme="minorHAnsi"/>
          <w:sz w:val="22"/>
          <w:szCs w:val="22"/>
        </w:rPr>
      </w:pPr>
    </w:p>
    <w:p w14:paraId="51FC9BF5" w14:textId="77777777" w:rsidR="00703118" w:rsidRPr="00CA6C4A" w:rsidRDefault="00703118" w:rsidP="00703118">
      <w:pPr>
        <w:rPr>
          <w:rFonts w:cstheme="minorHAnsi"/>
          <w:sz w:val="22"/>
          <w:szCs w:val="22"/>
        </w:rPr>
      </w:pPr>
      <w:r w:rsidRPr="00CA6C4A">
        <w:rPr>
          <w:rFonts w:cstheme="minorHAnsi"/>
          <w:b/>
          <w:bCs/>
          <w:sz w:val="22"/>
          <w:szCs w:val="22"/>
        </w:rPr>
        <w:t>Minimum Qualification Requirements:</w:t>
      </w:r>
      <w:r w:rsidRPr="00CA6C4A">
        <w:rPr>
          <w:rFonts w:cstheme="minorHAnsi"/>
          <w:sz w:val="22"/>
          <w:szCs w:val="22"/>
        </w:rPr>
        <w:t xml:space="preserve"> 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from among any of the related degrees listed below, or an advanced degree to practice medicine, such as: M.D., D.O., D.D.S, D.P.T., D.V.M., or P.A.  Degree must provide the foundation in the specific subject matter being taught.</w:t>
      </w:r>
    </w:p>
    <w:p w14:paraId="62F7EF20" w14:textId="77777777" w:rsidR="00703118" w:rsidRPr="00CA6C4A" w:rsidRDefault="00703118" w:rsidP="00703118">
      <w:pPr>
        <w:rPr>
          <w:rFonts w:cstheme="minorHAnsi"/>
          <w:sz w:val="22"/>
          <w:szCs w:val="22"/>
        </w:rPr>
      </w:pPr>
      <w:r w:rsidRPr="00CA6C4A">
        <w:rPr>
          <w:rFonts w:cstheme="minorHAnsi"/>
          <w:b/>
          <w:bCs/>
          <w:sz w:val="22"/>
          <w:szCs w:val="22"/>
        </w:rPr>
        <w:t>Related Degrees:  </w:t>
      </w:r>
      <w:r w:rsidRPr="00CA6C4A">
        <w:rPr>
          <w:rFonts w:cstheme="minorHAnsi"/>
          <w:sz w:val="22"/>
          <w:szCs w:val="22"/>
        </w:rPr>
        <w:t xml:space="preserve">Biology, Biological Sciences, Biomedical Sciences, Biochemistry, Biophysics, Microbiology, Molecular Biology, Molecular Genetics, Anatomy, Physiology, Cellular Biology, Cancer Biology, Neurobiology, Neuroscience, Virology, Bacteriology, Mycology, Genetics, Immunology, Zoology, Botany, Ecology, Pathology, Pathophysiology, Biotechnology, Developmental Biology, Biomedical Engineering. </w:t>
      </w:r>
    </w:p>
    <w:p w14:paraId="5C9D98C2" w14:textId="77777777" w:rsidR="00703118" w:rsidRPr="00CA6C4A" w:rsidRDefault="00703118" w:rsidP="00703118">
      <w:pPr>
        <w:rPr>
          <w:rFonts w:cstheme="minorHAnsi"/>
          <w:sz w:val="22"/>
          <w:szCs w:val="22"/>
        </w:rPr>
      </w:pPr>
      <w:r w:rsidRPr="00CA6C4A">
        <w:rPr>
          <w:rFonts w:cstheme="minorHAnsi"/>
          <w:b/>
          <w:bCs/>
          <w:sz w:val="22"/>
          <w:szCs w:val="22"/>
        </w:rPr>
        <w:t>Tested Experience:</w:t>
      </w:r>
      <w:r w:rsidRPr="00CA6C4A">
        <w:rPr>
          <w:rFonts w:cstheme="minorHAnsi"/>
          <w:sz w:val="22"/>
          <w:szCs w:val="22"/>
        </w:rPr>
        <w:t xml:space="preserve"> A Master’s degree (or higher) and at least 5 years of work experience related to Biology that is a direct application of content; or a </w:t>
      </w:r>
      <w:proofErr w:type="gramStart"/>
      <w:r w:rsidRPr="00CA6C4A">
        <w:rPr>
          <w:rFonts w:cstheme="minorHAnsi"/>
          <w:sz w:val="22"/>
          <w:szCs w:val="22"/>
        </w:rPr>
        <w:t>Master’s</w:t>
      </w:r>
      <w:proofErr w:type="gramEnd"/>
      <w:r w:rsidRPr="00CA6C4A">
        <w:rPr>
          <w:rFonts w:cstheme="minorHAnsi"/>
          <w:sz w:val="22"/>
          <w:szCs w:val="22"/>
        </w:rPr>
        <w:t xml:space="preserve"> degree (or higher) and at least 5 years of research experience in Biology. An instructor may be deemed qualified if they are able to demonstrate participation in activities in these fields, </w:t>
      </w:r>
      <w:proofErr w:type="gramStart"/>
      <w:r w:rsidRPr="00CA6C4A">
        <w:rPr>
          <w:rFonts w:cstheme="minorHAnsi"/>
          <w:sz w:val="22"/>
          <w:szCs w:val="22"/>
        </w:rPr>
        <w:t>including:</w:t>
      </w:r>
      <w:proofErr w:type="gramEnd"/>
      <w:r w:rsidRPr="00CA6C4A">
        <w:rPr>
          <w:rFonts w:cstheme="minorHAnsi"/>
          <w:sz w:val="22"/>
          <w:szCs w:val="22"/>
        </w:rPr>
        <w:t xml:space="preserve"> authoring relevant research publications, presenting relevant research at conferences, or recognized national/international honors/awards.</w:t>
      </w:r>
    </w:p>
    <w:p w14:paraId="24FA272A" w14:textId="77777777" w:rsidR="00703118" w:rsidRPr="00CA6C4A" w:rsidRDefault="00703118" w:rsidP="00703118">
      <w:pPr>
        <w:pStyle w:val="NoSpacing"/>
        <w:rPr>
          <w:rFonts w:cstheme="minorHAnsi"/>
          <w:b/>
          <w:bCs/>
          <w:color w:val="0070C0"/>
          <w:sz w:val="22"/>
          <w:szCs w:val="22"/>
          <w:u w:val="single"/>
        </w:rPr>
      </w:pPr>
      <w:bookmarkStart w:id="6" w:name="_Hlk97551766"/>
    </w:p>
    <w:p w14:paraId="2BBD442F" w14:textId="77777777" w:rsidR="00703118" w:rsidRPr="00CA6C4A" w:rsidRDefault="00703118" w:rsidP="00703118">
      <w:pPr>
        <w:pStyle w:val="NoSpacing"/>
        <w:rPr>
          <w:rFonts w:cstheme="minorHAnsi"/>
          <w:b/>
          <w:bCs/>
          <w:color w:val="0070C0"/>
          <w:sz w:val="22"/>
          <w:szCs w:val="22"/>
          <w:u w:val="single"/>
        </w:rPr>
      </w:pPr>
    </w:p>
    <w:p w14:paraId="406C494B" w14:textId="77777777" w:rsidR="00703118" w:rsidRPr="00CA6C4A" w:rsidRDefault="00703118" w:rsidP="00703118">
      <w:pPr>
        <w:pStyle w:val="NoSpacing"/>
        <w:rPr>
          <w:rFonts w:cstheme="minorHAnsi"/>
          <w:b/>
          <w:bCs/>
          <w:color w:val="0070C0"/>
          <w:sz w:val="22"/>
          <w:szCs w:val="22"/>
          <w:u w:val="single"/>
        </w:rPr>
      </w:pPr>
      <w:r w:rsidRPr="00CA6C4A">
        <w:rPr>
          <w:rFonts w:cstheme="minorHAnsi"/>
          <w:b/>
          <w:bCs/>
          <w:color w:val="0070C0"/>
          <w:sz w:val="22"/>
          <w:szCs w:val="22"/>
          <w:u w:val="single"/>
        </w:rPr>
        <w:t>BUS: Business</w:t>
      </w:r>
    </w:p>
    <w:p w14:paraId="1544981E" w14:textId="77777777" w:rsidR="00703118" w:rsidRPr="00CA6C4A" w:rsidRDefault="00703118" w:rsidP="00703118">
      <w:pPr>
        <w:rPr>
          <w:rFonts w:cstheme="minorHAnsi"/>
          <w:sz w:val="22"/>
          <w:szCs w:val="22"/>
        </w:rPr>
      </w:pPr>
      <w:r w:rsidRPr="00CA6C4A">
        <w:rPr>
          <w:rFonts w:cstheme="minorHAnsi"/>
          <w:sz w:val="22"/>
          <w:szCs w:val="22"/>
        </w:rPr>
        <w:lastRenderedPageBreak/>
        <w:t xml:space="preserve">BUS courses are Career and Technical Education Courses, but also may be a requirement for an AA degree. </w:t>
      </w:r>
      <w:r w:rsidRPr="00CA6C4A">
        <w:rPr>
          <w:rFonts w:eastAsia="Calibri" w:cstheme="minorHAnsi"/>
          <w:sz w:val="22"/>
          <w:szCs w:val="22"/>
        </w:rPr>
        <w:t xml:space="preserve">Some BUS courses are also General Transfer (GT) courses.  GT courses are indicated with an asterisk (*) in the PPSC catalog of courses.   </w:t>
      </w:r>
      <w:r w:rsidRPr="00CA6C4A">
        <w:rPr>
          <w:rFonts w:cstheme="minorHAnsi"/>
          <w:sz w:val="22"/>
          <w:szCs w:val="22"/>
        </w:rPr>
        <w:t xml:space="preserve">Faculty must also have CTE Credential to teach. </w:t>
      </w:r>
    </w:p>
    <w:p w14:paraId="038C7086"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BUS courses in the current PPSC Catalog of courses. This </w:t>
      </w:r>
      <w:proofErr w:type="gramStart"/>
      <w:r w:rsidRPr="00CA6C4A">
        <w:rPr>
          <w:rFonts w:cstheme="minorHAnsi"/>
          <w:sz w:val="22"/>
          <w:szCs w:val="22"/>
        </w:rPr>
        <w:t>includes:</w:t>
      </w:r>
      <w:proofErr w:type="gramEnd"/>
      <w:r w:rsidRPr="00CA6C4A">
        <w:rPr>
          <w:rFonts w:cstheme="minorHAnsi"/>
          <w:sz w:val="22"/>
          <w:szCs w:val="22"/>
        </w:rPr>
        <w:t xml:space="preserve"> BUS 1015*, 1081, 1082, 2003*, 2016*, 2017*, 2026*, 2081, 2082, 2087, 2089.  </w:t>
      </w:r>
    </w:p>
    <w:p w14:paraId="3DC56BF1" w14:textId="77777777" w:rsidR="00703118" w:rsidRPr="00CA6C4A" w:rsidRDefault="00703118" w:rsidP="00703118">
      <w:pPr>
        <w:rPr>
          <w:rFonts w:cstheme="minorHAnsi"/>
          <w:b/>
          <w:bCs/>
          <w:sz w:val="22"/>
          <w:szCs w:val="22"/>
        </w:rPr>
      </w:pPr>
      <w:r w:rsidRPr="00CA6C4A">
        <w:rPr>
          <w:rFonts w:cstheme="minorHAnsi"/>
          <w:b/>
          <w:bCs/>
          <w:sz w:val="22"/>
          <w:szCs w:val="22"/>
        </w:rPr>
        <w:t xml:space="preserve">Minimum Required:  </w:t>
      </w:r>
      <w:r w:rsidRPr="00CA6C4A">
        <w:rPr>
          <w:rFonts w:cstheme="minorHAnsi"/>
          <w:sz w:val="22"/>
          <w:szCs w:val="22"/>
        </w:rPr>
        <w:t>Master’s degree with 18 discipline related credits and 2000 verified occupational/industry hours within 7 years.</w:t>
      </w:r>
    </w:p>
    <w:p w14:paraId="59CADD48" w14:textId="77777777" w:rsidR="00703118" w:rsidRPr="00CA6C4A" w:rsidRDefault="00703118" w:rsidP="00703118">
      <w:pPr>
        <w:rPr>
          <w:rFonts w:cstheme="minorHAnsi"/>
          <w:sz w:val="22"/>
          <w:szCs w:val="22"/>
        </w:rPr>
      </w:pPr>
      <w:r w:rsidRPr="00CA6C4A">
        <w:rPr>
          <w:rFonts w:eastAsia="Calibri" w:cstheme="minorHAnsi"/>
          <w:b/>
          <w:sz w:val="22"/>
          <w:szCs w:val="22"/>
        </w:rPr>
        <w:t xml:space="preserve">Related Degree, Credential, and/or Occupational Experience in: </w:t>
      </w:r>
      <w:r w:rsidRPr="00CA6C4A">
        <w:rPr>
          <w:rFonts w:cstheme="minorHAnsi"/>
          <w:sz w:val="22"/>
          <w:szCs w:val="22"/>
        </w:rPr>
        <w:t>Business, Business Management, Leadership, Marketing, Organizational Behavior, Organizational Development, Human Resources, Public Policy, Public Administration, Accounting, Finance, Law.</w:t>
      </w:r>
    </w:p>
    <w:bookmarkEnd w:id="6"/>
    <w:p w14:paraId="5698001A" w14:textId="77777777" w:rsidR="00703118" w:rsidRPr="00CA6C4A" w:rsidRDefault="00703118" w:rsidP="00703118">
      <w:pPr>
        <w:pStyle w:val="NoSpacing"/>
        <w:rPr>
          <w:rFonts w:cstheme="minorHAnsi"/>
          <w:b/>
          <w:bCs/>
          <w:color w:val="0070C0"/>
          <w:sz w:val="22"/>
          <w:szCs w:val="22"/>
          <w:u w:val="single"/>
        </w:rPr>
      </w:pPr>
      <w:r w:rsidRPr="00CA6C4A">
        <w:rPr>
          <w:rFonts w:cstheme="minorHAnsi"/>
          <w:b/>
          <w:bCs/>
          <w:color w:val="0070C0"/>
          <w:sz w:val="22"/>
          <w:szCs w:val="22"/>
          <w:u w:val="single"/>
        </w:rPr>
        <w:t>BTE: Business &amp; Technology</w:t>
      </w:r>
    </w:p>
    <w:p w14:paraId="2048C355" w14:textId="77777777" w:rsidR="00703118" w:rsidRPr="00CA6C4A" w:rsidRDefault="00703118" w:rsidP="00703118">
      <w:pPr>
        <w:rPr>
          <w:rFonts w:cstheme="minorHAnsi"/>
          <w:sz w:val="22"/>
          <w:szCs w:val="22"/>
        </w:rPr>
      </w:pPr>
      <w:r w:rsidRPr="00CA6C4A">
        <w:rPr>
          <w:rFonts w:cstheme="minorHAnsi"/>
          <w:sz w:val="22"/>
          <w:szCs w:val="22"/>
        </w:rPr>
        <w:t>BTE courses are Career and Technical Education Courses.  Faculty must have CTE Credential to teach.</w:t>
      </w:r>
    </w:p>
    <w:p w14:paraId="227A5E36"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BTE courses in the current PPSC Catalog of courses. This includes: BTE 1000, 1002, 1008, 1011, 1066, 1087.  </w:t>
      </w:r>
    </w:p>
    <w:p w14:paraId="4B7CF849" w14:textId="77777777" w:rsidR="00703118" w:rsidRPr="00CA6C4A" w:rsidRDefault="00703118" w:rsidP="00703118">
      <w:pPr>
        <w:rPr>
          <w:rFonts w:cstheme="minorHAnsi"/>
          <w:b/>
          <w:bCs/>
          <w:sz w:val="22"/>
          <w:szCs w:val="22"/>
        </w:rPr>
      </w:pPr>
      <w:bookmarkStart w:id="7" w:name="_Hlk112415344"/>
      <w:r w:rsidRPr="00CA6C4A">
        <w:rPr>
          <w:rFonts w:cstheme="minorHAnsi"/>
          <w:b/>
          <w:bCs/>
          <w:sz w:val="22"/>
          <w:szCs w:val="22"/>
        </w:rPr>
        <w:t>Minimum Required:</w:t>
      </w:r>
      <w:r w:rsidRPr="00CA6C4A">
        <w:rPr>
          <w:rFonts w:cstheme="minorHAnsi"/>
          <w:sz w:val="22"/>
          <w:szCs w:val="22"/>
        </w:rPr>
        <w:t xml:space="preserve">  Associate degree (or relevant current industry license or certification) and 6000 verified occupational/industry hours within 7 years. </w:t>
      </w:r>
    </w:p>
    <w:bookmarkEnd w:id="7"/>
    <w:p w14:paraId="144DEAFA" w14:textId="77777777" w:rsidR="00703118" w:rsidRPr="00CA6C4A" w:rsidRDefault="00703118" w:rsidP="00703118">
      <w:pPr>
        <w:rPr>
          <w:rFonts w:eastAsia="Calibri" w:cstheme="minorHAnsi"/>
          <w:sz w:val="22"/>
          <w:szCs w:val="22"/>
        </w:rPr>
      </w:pPr>
      <w:r w:rsidRPr="00CA6C4A">
        <w:rPr>
          <w:rFonts w:eastAsia="Calibri" w:cstheme="minorHAnsi"/>
          <w:b/>
          <w:sz w:val="22"/>
          <w:szCs w:val="22"/>
        </w:rPr>
        <w:t xml:space="preserve">Related Degree, Credential, and/or Occupational Experience in: </w:t>
      </w:r>
      <w:r w:rsidRPr="00CA6C4A">
        <w:rPr>
          <w:rFonts w:cstheme="minorHAnsi"/>
          <w:sz w:val="22"/>
          <w:szCs w:val="22"/>
        </w:rPr>
        <w:t>Business, Business Management, Computer Information Systems, Computer Science, Leadership, Marketing, Organizational Behavior, Organizational Development, Human Resources, Public Policy, Public Administration, Accounting, Finance</w:t>
      </w:r>
    </w:p>
    <w:p w14:paraId="0C3C463A" w14:textId="77777777" w:rsidR="00703118" w:rsidRPr="00CA6C4A" w:rsidRDefault="00703118" w:rsidP="00703118">
      <w:pPr>
        <w:pStyle w:val="Heading1"/>
        <w:rPr>
          <w:rFonts w:asciiTheme="minorHAnsi" w:hAnsiTheme="minorHAnsi" w:cstheme="minorHAnsi"/>
          <w:color w:val="0070C0"/>
          <w:sz w:val="22"/>
          <w:szCs w:val="22"/>
        </w:rPr>
      </w:pPr>
      <w:bookmarkStart w:id="8" w:name="_Toc520496208"/>
      <w:r w:rsidRPr="00CA6C4A">
        <w:rPr>
          <w:rFonts w:asciiTheme="minorHAnsi" w:hAnsiTheme="minorHAnsi" w:cstheme="minorHAnsi"/>
          <w:color w:val="0070C0"/>
          <w:sz w:val="22"/>
          <w:szCs w:val="22"/>
        </w:rPr>
        <w:t>CAD:  Computer-Aided Drafting</w:t>
      </w:r>
      <w:bookmarkEnd w:id="8"/>
    </w:p>
    <w:p w14:paraId="7F5EC488" w14:textId="77777777" w:rsidR="00703118" w:rsidRPr="00CA6C4A" w:rsidRDefault="00703118" w:rsidP="00703118">
      <w:pPr>
        <w:rPr>
          <w:rFonts w:cstheme="minorHAnsi"/>
          <w:bCs/>
          <w:sz w:val="22"/>
          <w:szCs w:val="22"/>
        </w:rPr>
      </w:pPr>
      <w:r w:rsidRPr="00CA6C4A">
        <w:rPr>
          <w:rFonts w:cstheme="minorHAnsi"/>
          <w:sz w:val="22"/>
          <w:szCs w:val="22"/>
        </w:rPr>
        <w:t xml:space="preserve">CAD courses are Career and Technical Education courses. Faculty must </w:t>
      </w:r>
      <w:r w:rsidRPr="00CA6C4A">
        <w:rPr>
          <w:rFonts w:cstheme="minorHAnsi"/>
          <w:bCs/>
          <w:sz w:val="22"/>
          <w:szCs w:val="22"/>
        </w:rPr>
        <w:t xml:space="preserve">possess or be eligible to receive a Colorado State Vocational Credential. </w:t>
      </w:r>
    </w:p>
    <w:p w14:paraId="71A68EB6"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CAD courses in the current PPSC Catalog of classes. This includes CAD 100, 101, 102, 105, 115, 153, 180, 185, 189, 201, 202, 216, 219, 220, 221, 222, 224, 225, 227, 229, 233, 240, 244, 255, 259, 262, 264, 266, 280, 285, 289.  </w:t>
      </w:r>
    </w:p>
    <w:p w14:paraId="1DBDDF52"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A related associates (or relevant current industry license or certification) and 4000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182D025E" w14:textId="77777777" w:rsidR="00703118" w:rsidRPr="00CA6C4A" w:rsidRDefault="00703118" w:rsidP="00703118">
      <w:pPr>
        <w:rPr>
          <w:rFonts w:cstheme="minorHAnsi"/>
          <w:sz w:val="22"/>
          <w:szCs w:val="22"/>
        </w:rPr>
      </w:pPr>
      <w:r w:rsidRPr="00CA6C4A">
        <w:rPr>
          <w:rFonts w:cstheme="minorHAnsi"/>
          <w:b/>
          <w:sz w:val="22"/>
          <w:szCs w:val="22"/>
        </w:rPr>
        <w:t xml:space="preserve">Related Degree, Credential, and/or Occupational Experience in: </w:t>
      </w:r>
      <w:r w:rsidRPr="00CA6C4A">
        <w:rPr>
          <w:rFonts w:cstheme="minorHAnsi"/>
          <w:sz w:val="22"/>
          <w:szCs w:val="22"/>
        </w:rPr>
        <w:t xml:space="preserve">Architectural </w:t>
      </w:r>
      <w:proofErr w:type="gramStart"/>
      <w:r w:rsidRPr="00CA6C4A">
        <w:rPr>
          <w:rFonts w:cstheme="minorHAnsi"/>
          <w:sz w:val="22"/>
          <w:szCs w:val="22"/>
        </w:rPr>
        <w:t>Engineering,</w:t>
      </w:r>
      <w:r w:rsidRPr="00CA6C4A">
        <w:rPr>
          <w:rFonts w:cstheme="minorHAnsi"/>
          <w:b/>
          <w:sz w:val="22"/>
          <w:szCs w:val="22"/>
        </w:rPr>
        <w:t xml:space="preserve">  </w:t>
      </w:r>
      <w:r w:rsidRPr="00CA6C4A">
        <w:rPr>
          <w:rFonts w:cstheme="minorHAnsi"/>
          <w:sz w:val="22"/>
          <w:szCs w:val="22"/>
        </w:rPr>
        <w:t>Architecture</w:t>
      </w:r>
      <w:proofErr w:type="gramEnd"/>
      <w:r w:rsidRPr="00CA6C4A">
        <w:rPr>
          <w:rFonts w:cstheme="minorHAnsi"/>
          <w:sz w:val="22"/>
          <w:szCs w:val="22"/>
        </w:rPr>
        <w:t xml:space="preserve"> (design, drafting), Engineering, Engineering Technology, Civil Engineering, Computer Science (Engineering), Construction, Construction Management, Building Science, CAD, Interior Design, AutoCAD/Autodesk Users Certification,  Sketchup, </w:t>
      </w:r>
      <w:proofErr w:type="spellStart"/>
      <w:r w:rsidRPr="00CA6C4A">
        <w:rPr>
          <w:rFonts w:cstheme="minorHAnsi"/>
          <w:sz w:val="22"/>
          <w:szCs w:val="22"/>
        </w:rPr>
        <w:t>AutoDesk</w:t>
      </w:r>
      <w:proofErr w:type="spellEnd"/>
      <w:r w:rsidRPr="00CA6C4A">
        <w:rPr>
          <w:rFonts w:cstheme="minorHAnsi"/>
          <w:sz w:val="22"/>
          <w:szCs w:val="22"/>
        </w:rPr>
        <w:t xml:space="preserve"> 3DS Max Certification, </w:t>
      </w:r>
      <w:proofErr w:type="spellStart"/>
      <w:r w:rsidRPr="00CA6C4A">
        <w:rPr>
          <w:rFonts w:cstheme="minorHAnsi"/>
          <w:sz w:val="22"/>
          <w:szCs w:val="22"/>
        </w:rPr>
        <w:t>AutoDesk</w:t>
      </w:r>
      <w:proofErr w:type="spellEnd"/>
      <w:r w:rsidRPr="00CA6C4A">
        <w:rPr>
          <w:rFonts w:cstheme="minorHAnsi"/>
          <w:sz w:val="22"/>
          <w:szCs w:val="22"/>
        </w:rPr>
        <w:t xml:space="preserve">/Revit Users Certification, </w:t>
      </w:r>
      <w:proofErr w:type="spellStart"/>
      <w:r w:rsidRPr="00CA6C4A">
        <w:rPr>
          <w:rFonts w:cstheme="minorHAnsi"/>
          <w:sz w:val="22"/>
          <w:szCs w:val="22"/>
        </w:rPr>
        <w:t>Solidworks</w:t>
      </w:r>
      <w:proofErr w:type="spellEnd"/>
      <w:r w:rsidRPr="00CA6C4A">
        <w:rPr>
          <w:rFonts w:cstheme="minorHAnsi"/>
          <w:sz w:val="22"/>
          <w:szCs w:val="22"/>
        </w:rPr>
        <w:t xml:space="preserve"> Certification</w:t>
      </w:r>
      <w:bookmarkStart w:id="9" w:name="_Toc520496211"/>
    </w:p>
    <w:p w14:paraId="11C07EC2"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CAR: Carpentry</w:t>
      </w:r>
    </w:p>
    <w:p w14:paraId="20CB8B35" w14:textId="77777777" w:rsidR="00703118" w:rsidRPr="00CA6C4A" w:rsidRDefault="00703118" w:rsidP="00703118">
      <w:pPr>
        <w:rPr>
          <w:rFonts w:cstheme="minorHAnsi"/>
          <w:bCs/>
          <w:sz w:val="22"/>
          <w:szCs w:val="22"/>
        </w:rPr>
      </w:pPr>
      <w:r w:rsidRPr="00CA6C4A">
        <w:rPr>
          <w:rFonts w:cstheme="minorHAnsi"/>
          <w:sz w:val="22"/>
          <w:szCs w:val="22"/>
        </w:rPr>
        <w:t xml:space="preserve">CAR courses are Career and Technical Education Courses. Faculty must </w:t>
      </w:r>
      <w:r w:rsidRPr="00CA6C4A">
        <w:rPr>
          <w:rFonts w:cstheme="minorHAnsi"/>
          <w:bCs/>
          <w:sz w:val="22"/>
          <w:szCs w:val="22"/>
        </w:rPr>
        <w:t xml:space="preserve">possess or be eligible to receive a Colorado State Vocational Credential. </w:t>
      </w:r>
    </w:p>
    <w:p w14:paraId="3BA8229B" w14:textId="77777777" w:rsidR="00703118" w:rsidRPr="00CA6C4A" w:rsidRDefault="00703118" w:rsidP="00703118">
      <w:pPr>
        <w:rPr>
          <w:rFonts w:cstheme="minorHAnsi"/>
          <w:bCs/>
          <w:sz w:val="22"/>
          <w:szCs w:val="22"/>
        </w:rPr>
      </w:pPr>
      <w:r w:rsidRPr="00CA6C4A">
        <w:rPr>
          <w:rFonts w:cstheme="minorHAnsi"/>
          <w:bCs/>
          <w:sz w:val="22"/>
          <w:szCs w:val="22"/>
        </w:rPr>
        <w:t xml:space="preserve">The following are the minimum requirements to teach all CAR courses in the current PPSC Catalog of courses. These </w:t>
      </w:r>
      <w:proofErr w:type="gramStart"/>
      <w:r w:rsidRPr="00CA6C4A">
        <w:rPr>
          <w:rFonts w:cstheme="minorHAnsi"/>
          <w:bCs/>
          <w:sz w:val="22"/>
          <w:szCs w:val="22"/>
        </w:rPr>
        <w:t>include:</w:t>
      </w:r>
      <w:proofErr w:type="gramEnd"/>
      <w:r w:rsidRPr="00CA6C4A">
        <w:rPr>
          <w:rFonts w:cstheme="minorHAnsi"/>
          <w:bCs/>
          <w:sz w:val="22"/>
          <w:szCs w:val="22"/>
        </w:rPr>
        <w:t xml:space="preserve"> CAR 101, CAR 102, CAR 103, CAR 104, CAR 105, CAR 115, CAR 123, CAR 125, CAR 130, CAR 134, CAR 135, CAR 140, CAR 146, CAR 150, CAR 160, CAR 280.</w:t>
      </w:r>
    </w:p>
    <w:p w14:paraId="00599494" w14:textId="77777777" w:rsidR="009B3DD0" w:rsidRDefault="009B3DD0" w:rsidP="00703118">
      <w:pPr>
        <w:rPr>
          <w:rFonts w:cstheme="minorHAnsi"/>
          <w:b/>
          <w:sz w:val="22"/>
          <w:szCs w:val="22"/>
        </w:rPr>
      </w:pPr>
    </w:p>
    <w:p w14:paraId="3C44708C" w14:textId="267C0F09"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A related associates (or relevant current industry license or certification) and 4000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289E7557" w14:textId="07A5B01C" w:rsidR="00703118" w:rsidRDefault="00703118" w:rsidP="00703118">
      <w:pPr>
        <w:rPr>
          <w:rFonts w:cstheme="minorHAnsi"/>
          <w:sz w:val="22"/>
          <w:szCs w:val="22"/>
        </w:rPr>
      </w:pPr>
      <w:r w:rsidRPr="00CA6C4A">
        <w:rPr>
          <w:rFonts w:cstheme="minorHAnsi"/>
          <w:b/>
          <w:sz w:val="22"/>
          <w:szCs w:val="22"/>
        </w:rPr>
        <w:lastRenderedPageBreak/>
        <w:t xml:space="preserve">Related Degree, Credential, and/or Occupational Experience in: </w:t>
      </w:r>
      <w:r w:rsidRPr="00CA6C4A">
        <w:rPr>
          <w:rFonts w:cstheme="minorHAnsi"/>
          <w:sz w:val="22"/>
          <w:szCs w:val="22"/>
        </w:rPr>
        <w:t>Architectural Engineering,</w:t>
      </w:r>
      <w:r w:rsidRPr="00CA6C4A">
        <w:rPr>
          <w:rFonts w:cstheme="minorHAnsi"/>
          <w:b/>
          <w:sz w:val="22"/>
          <w:szCs w:val="22"/>
        </w:rPr>
        <w:t xml:space="preserve"> </w:t>
      </w:r>
      <w:r w:rsidRPr="00CA6C4A">
        <w:rPr>
          <w:rFonts w:cstheme="minorHAnsi"/>
          <w:sz w:val="22"/>
          <w:szCs w:val="22"/>
        </w:rPr>
        <w:t xml:space="preserve">Architecture (design, drafting), Engineering, Engineering Technology, Civil Engineering, Computer Aided Drafting (CAD), Computer Science, Construction, Construction Management, Building Science, Interior Design. NCCER credentialing or a General Contract License.  </w:t>
      </w:r>
    </w:p>
    <w:p w14:paraId="7A61DA71" w14:textId="77777777" w:rsidR="009B3DD0" w:rsidRPr="00CA6C4A" w:rsidRDefault="009B3DD0" w:rsidP="00703118">
      <w:pPr>
        <w:rPr>
          <w:rFonts w:cstheme="minorHAnsi"/>
          <w:sz w:val="22"/>
          <w:szCs w:val="22"/>
        </w:rPr>
      </w:pPr>
    </w:p>
    <w:p w14:paraId="62085336" w14:textId="77777777" w:rsidR="00703118" w:rsidRPr="00CA6C4A" w:rsidRDefault="00703118" w:rsidP="00703118">
      <w:pPr>
        <w:rPr>
          <w:rFonts w:cstheme="minorHAnsi"/>
          <w:b/>
          <w:bCs/>
          <w:color w:val="0070C0"/>
          <w:sz w:val="22"/>
          <w:szCs w:val="22"/>
          <w:u w:val="single"/>
        </w:rPr>
      </w:pPr>
      <w:bookmarkStart w:id="10" w:name="_Hlk47462360"/>
      <w:bookmarkEnd w:id="10"/>
      <w:r w:rsidRPr="00CA6C4A">
        <w:rPr>
          <w:rFonts w:cstheme="minorHAnsi"/>
          <w:b/>
          <w:bCs/>
          <w:color w:val="0070C0"/>
          <w:sz w:val="22"/>
          <w:szCs w:val="22"/>
          <w:u w:val="single"/>
        </w:rPr>
        <w:t>CHE: Chemistry</w:t>
      </w:r>
      <w:r w:rsidRPr="00CA6C4A">
        <w:rPr>
          <w:rFonts w:cstheme="minorHAnsi"/>
          <w:b/>
          <w:bCs/>
          <w:color w:val="0070C0"/>
          <w:sz w:val="22"/>
          <w:szCs w:val="22"/>
          <w:u w:val="single"/>
        </w:rPr>
        <w:br/>
      </w:r>
      <w:r w:rsidRPr="00CA6C4A">
        <w:rPr>
          <w:rFonts w:cstheme="minorHAnsi"/>
          <w:sz w:val="22"/>
          <w:szCs w:val="22"/>
        </w:rPr>
        <w:t xml:space="preserve">CHE courses are General Education courses. Several CHE courses are also General Transfer (GT) courses.  GT courses are indicated with an asterisk (*) in the PPSC catalog of courses.   </w:t>
      </w:r>
    </w:p>
    <w:p w14:paraId="746D18D4" w14:textId="77777777" w:rsidR="00703118" w:rsidRPr="00CA6C4A" w:rsidRDefault="00703118" w:rsidP="00703118">
      <w:pPr>
        <w:rPr>
          <w:sz w:val="22"/>
          <w:szCs w:val="22"/>
        </w:rPr>
      </w:pPr>
      <w:r w:rsidRPr="00CA6C4A">
        <w:rPr>
          <w:sz w:val="22"/>
          <w:szCs w:val="22"/>
        </w:rPr>
        <w:t xml:space="preserve">The following are the </w:t>
      </w:r>
      <w:r w:rsidRPr="00CA6C4A">
        <w:rPr>
          <w:b/>
          <w:bCs/>
          <w:sz w:val="22"/>
          <w:szCs w:val="22"/>
        </w:rPr>
        <w:t>minimum requirements</w:t>
      </w:r>
      <w:r w:rsidRPr="00CA6C4A">
        <w:rPr>
          <w:sz w:val="22"/>
          <w:szCs w:val="22"/>
        </w:rPr>
        <w:t xml:space="preserve"> to teach all CHE courses in the current PPSC Catalog. </w:t>
      </w:r>
    </w:p>
    <w:p w14:paraId="185E7188" w14:textId="77777777" w:rsidR="00703118" w:rsidRPr="00CA6C4A" w:rsidRDefault="00703118" w:rsidP="00703118">
      <w:pPr>
        <w:rPr>
          <w:sz w:val="22"/>
          <w:szCs w:val="22"/>
        </w:rPr>
      </w:pPr>
      <w:r w:rsidRPr="00CA6C4A">
        <w:rPr>
          <w:b/>
          <w:bCs/>
          <w:sz w:val="22"/>
          <w:szCs w:val="22"/>
        </w:rPr>
        <w:t xml:space="preserve">Minimum Required: </w:t>
      </w:r>
      <w:r w:rsidRPr="00CA6C4A">
        <w:rPr>
          <w:sz w:val="22"/>
          <w:szCs w:val="22"/>
        </w:rPr>
        <w:t xml:space="preserve"> Master’s degree in one of several related degrees listed below.   Also allowed, a </w:t>
      </w:r>
      <w:proofErr w:type="gramStart"/>
      <w:r w:rsidRPr="00CA6C4A">
        <w:rPr>
          <w:sz w:val="22"/>
          <w:szCs w:val="22"/>
        </w:rPr>
        <w:t>Master’s</w:t>
      </w:r>
      <w:proofErr w:type="gramEnd"/>
      <w:r w:rsidRPr="00CA6C4A">
        <w:rPr>
          <w:sz w:val="22"/>
          <w:szCs w:val="22"/>
        </w:rPr>
        <w:t xml:space="preserve"> degree in any field, plus 18 graduate credits in one of the related degrees listed below.     </w:t>
      </w:r>
    </w:p>
    <w:p w14:paraId="7A363343" w14:textId="77777777" w:rsidR="00703118" w:rsidRPr="00CA6C4A" w:rsidRDefault="00703118" w:rsidP="00703118">
      <w:pPr>
        <w:rPr>
          <w:rFonts w:cstheme="minorHAnsi"/>
          <w:sz w:val="22"/>
          <w:szCs w:val="22"/>
        </w:rPr>
      </w:pPr>
      <w:r w:rsidRPr="00CA6C4A">
        <w:rPr>
          <w:rFonts w:cstheme="minorHAnsi"/>
          <w:b/>
          <w:sz w:val="22"/>
          <w:szCs w:val="22"/>
        </w:rPr>
        <w:t xml:space="preserve">Related degrees/disciplines: </w:t>
      </w:r>
      <w:r w:rsidRPr="00CA6C4A">
        <w:rPr>
          <w:rFonts w:cstheme="minorHAnsi"/>
          <w:sz w:val="22"/>
          <w:szCs w:val="22"/>
        </w:rPr>
        <w:t xml:space="preserve">Chemistry, Biochemistry, Geochemistry, Chemical Engineering, Chemistry/Science Education (maximum of 6 graduate credits can be applied to the 18 required), Materials Science, Polymer Science, Chemical Physics or Forensics Chemistry. </w:t>
      </w:r>
    </w:p>
    <w:p w14:paraId="0C598EC6" w14:textId="77777777" w:rsidR="00703118" w:rsidRPr="00CA6C4A" w:rsidRDefault="00703118" w:rsidP="00703118">
      <w:pPr>
        <w:rPr>
          <w:rFonts w:cstheme="minorHAnsi"/>
          <w:sz w:val="22"/>
          <w:szCs w:val="22"/>
        </w:rPr>
      </w:pPr>
      <w:r w:rsidRPr="00CA6C4A">
        <w:rPr>
          <w:rFonts w:cstheme="minorHAnsi"/>
          <w:b/>
          <w:sz w:val="22"/>
          <w:szCs w:val="22"/>
        </w:rPr>
        <w:t xml:space="preserve">Tested Experience:   </w:t>
      </w:r>
      <w:r w:rsidRPr="00CA6C4A">
        <w:rPr>
          <w:rFonts w:cstheme="minorHAnsi"/>
          <w:sz w:val="22"/>
          <w:szCs w:val="22"/>
        </w:rPr>
        <w:t>PPSC has no tested experience option in place for this prefix.</w:t>
      </w:r>
    </w:p>
    <w:p w14:paraId="62C6F81A"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 xml:space="preserve">CHI: </w:t>
      </w:r>
      <w:bookmarkEnd w:id="9"/>
      <w:r w:rsidRPr="00CA6C4A">
        <w:rPr>
          <w:rFonts w:asciiTheme="minorHAnsi" w:hAnsiTheme="minorHAnsi" w:cstheme="minorHAnsi"/>
          <w:color w:val="0070C0"/>
          <w:sz w:val="22"/>
          <w:szCs w:val="22"/>
        </w:rPr>
        <w:t xml:space="preserve">Chinese </w:t>
      </w:r>
    </w:p>
    <w:p w14:paraId="0628E3CD" w14:textId="77777777" w:rsidR="00703118" w:rsidRPr="00CA6C4A" w:rsidRDefault="00703118" w:rsidP="00703118">
      <w:pPr>
        <w:rPr>
          <w:rFonts w:cstheme="minorHAnsi"/>
          <w:sz w:val="22"/>
          <w:szCs w:val="22"/>
        </w:rPr>
      </w:pPr>
      <w:r w:rsidRPr="00CA6C4A">
        <w:rPr>
          <w:rFonts w:cstheme="minorHAnsi"/>
          <w:sz w:val="22"/>
          <w:szCs w:val="22"/>
        </w:rPr>
        <w:t xml:space="preserve">CHI courses are General Education courses.  </w:t>
      </w:r>
    </w:p>
    <w:p w14:paraId="69B7E797"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CHI courses in the current PPSC catalog. These include CHI 111, 112, 211.</w:t>
      </w:r>
    </w:p>
    <w:p w14:paraId="4F3C8DEE"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w:t>
      </w:r>
    </w:p>
    <w:p w14:paraId="611DC9E3" w14:textId="77777777" w:rsidR="00703118" w:rsidRPr="00CA6C4A" w:rsidRDefault="00703118" w:rsidP="00703118">
      <w:pPr>
        <w:rPr>
          <w:rFonts w:cstheme="minorHAnsi"/>
          <w:sz w:val="22"/>
          <w:szCs w:val="22"/>
        </w:rPr>
      </w:pPr>
      <w:r w:rsidRPr="00CA6C4A">
        <w:rPr>
          <w:rFonts w:cstheme="minorHAnsi"/>
          <w:b/>
          <w:sz w:val="22"/>
          <w:szCs w:val="22"/>
        </w:rPr>
        <w:t xml:space="preserve">Related Degree/Discipline:  </w:t>
      </w:r>
      <w:r w:rsidRPr="00CA6C4A">
        <w:rPr>
          <w:rFonts w:cstheme="minorHAnsi"/>
          <w:sz w:val="22"/>
          <w:szCs w:val="22"/>
        </w:rPr>
        <w:t>Chinese, or the following with an emphasis in Chinese</w:t>
      </w:r>
      <w:r w:rsidRPr="00CA6C4A">
        <w:rPr>
          <w:rFonts w:cstheme="minorHAnsi"/>
          <w:b/>
          <w:sz w:val="22"/>
          <w:szCs w:val="22"/>
        </w:rPr>
        <w:t xml:space="preserve"> - </w:t>
      </w:r>
      <w:r w:rsidRPr="00CA6C4A">
        <w:rPr>
          <w:rFonts w:cstheme="minorHAnsi"/>
          <w:sz w:val="22"/>
          <w:szCs w:val="22"/>
        </w:rPr>
        <w:t xml:space="preserve">Linguistics, Education, Languages and Culture degrees, Bilingual Education, Foreign Languages, </w:t>
      </w:r>
      <w:proofErr w:type="gramStart"/>
      <w:r w:rsidRPr="00CA6C4A">
        <w:rPr>
          <w:rFonts w:cstheme="minorHAnsi"/>
          <w:sz w:val="22"/>
          <w:szCs w:val="22"/>
        </w:rPr>
        <w:t>Curriculum</w:t>
      </w:r>
      <w:proofErr w:type="gramEnd"/>
      <w:r w:rsidRPr="00CA6C4A">
        <w:rPr>
          <w:rFonts w:cstheme="minorHAnsi"/>
          <w:sz w:val="22"/>
          <w:szCs w:val="22"/>
        </w:rPr>
        <w:t xml:space="preserve"> and Instruction</w:t>
      </w:r>
    </w:p>
    <w:p w14:paraId="4ED6EEEB" w14:textId="77777777" w:rsidR="00703118" w:rsidRPr="00CA6C4A" w:rsidRDefault="00703118" w:rsidP="00703118">
      <w:pPr>
        <w:rPr>
          <w:rFonts w:cstheme="minorHAnsi"/>
          <w:sz w:val="22"/>
          <w:szCs w:val="22"/>
        </w:rPr>
      </w:pPr>
      <w:r w:rsidRPr="00CA6C4A">
        <w:rPr>
          <w:rFonts w:cstheme="minorHAnsi"/>
          <w:b/>
          <w:bCs/>
          <w:sz w:val="22"/>
          <w:szCs w:val="22"/>
        </w:rPr>
        <w:t xml:space="preserve">Tested Experience:   </w:t>
      </w:r>
      <w:r w:rsidRPr="00CA6C4A">
        <w:rPr>
          <w:rFonts w:cstheme="minorHAnsi"/>
          <w:sz w:val="22"/>
          <w:szCs w:val="22"/>
        </w:rPr>
        <w:t>PPSC has no tested experience option in place for this prefix.</w:t>
      </w:r>
    </w:p>
    <w:p w14:paraId="269884F7" w14:textId="77777777" w:rsidR="00703118" w:rsidRPr="00CA6C4A" w:rsidRDefault="00703118" w:rsidP="00703118">
      <w:pPr>
        <w:pStyle w:val="NoSpacing"/>
        <w:rPr>
          <w:rFonts w:cstheme="minorHAnsi"/>
          <w:b/>
          <w:bCs/>
          <w:color w:val="0070C0"/>
          <w:sz w:val="22"/>
          <w:szCs w:val="22"/>
          <w:u w:val="single"/>
        </w:rPr>
      </w:pPr>
    </w:p>
    <w:p w14:paraId="4431B82B" w14:textId="77777777" w:rsidR="00703118" w:rsidRPr="00CA6C4A" w:rsidRDefault="00703118" w:rsidP="00703118">
      <w:pPr>
        <w:pStyle w:val="NoSpacing"/>
        <w:rPr>
          <w:rFonts w:cstheme="minorHAnsi"/>
          <w:b/>
          <w:bCs/>
          <w:sz w:val="22"/>
          <w:szCs w:val="22"/>
          <w:u w:val="single"/>
        </w:rPr>
      </w:pPr>
      <w:r w:rsidRPr="00CA6C4A">
        <w:rPr>
          <w:rFonts w:cstheme="minorHAnsi"/>
          <w:b/>
          <w:bCs/>
          <w:color w:val="0070C0"/>
          <w:sz w:val="22"/>
          <w:szCs w:val="22"/>
          <w:u w:val="single"/>
        </w:rPr>
        <w:t>CNG: Computer Networking</w:t>
      </w:r>
    </w:p>
    <w:p w14:paraId="42732B8D" w14:textId="77777777" w:rsidR="00703118" w:rsidRPr="00CA6C4A" w:rsidRDefault="00703118" w:rsidP="00703118">
      <w:pPr>
        <w:pStyle w:val="NoSpacing"/>
        <w:rPr>
          <w:rFonts w:cstheme="minorHAnsi"/>
          <w:sz w:val="22"/>
          <w:szCs w:val="22"/>
        </w:rPr>
      </w:pPr>
      <w:r w:rsidRPr="00CA6C4A">
        <w:rPr>
          <w:rFonts w:cstheme="minorHAnsi"/>
          <w:sz w:val="22"/>
          <w:szCs w:val="22"/>
        </w:rPr>
        <w:t>CNG courses are Career and Technical Education Courses.  Faculty must have CTE Credential to teach.</w:t>
      </w:r>
    </w:p>
    <w:p w14:paraId="575AA992" w14:textId="77777777" w:rsidR="00703118" w:rsidRPr="00CA6C4A" w:rsidRDefault="00703118" w:rsidP="00703118">
      <w:pPr>
        <w:pStyle w:val="NoSpacing"/>
        <w:rPr>
          <w:rFonts w:cstheme="minorHAnsi"/>
          <w:sz w:val="22"/>
          <w:szCs w:val="22"/>
        </w:rPr>
      </w:pPr>
    </w:p>
    <w:p w14:paraId="4C282EB7"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CNG courses in the current PPSC Catalog of courses. This includes: CNG 1001, CNG 1002, CNG 1004, CNG 1008, CNG 1021, CNG 1022, CNG 1032, CNG 2057, CNG 2060, CNG 2061, CNG 2062, CNG 2063, CNG 2070, CNG 2080.  </w:t>
      </w:r>
    </w:p>
    <w:p w14:paraId="3C94F2CE"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Associate degree (or relevant current industry license or certification) and 6000 verified occupational/industry hours within 7 years. </w:t>
      </w:r>
    </w:p>
    <w:p w14:paraId="393397E3" w14:textId="17061914" w:rsidR="00703118" w:rsidRDefault="00703118" w:rsidP="00703118">
      <w:pPr>
        <w:rPr>
          <w:rStyle w:val="normaltextrun"/>
          <w:rFonts w:cstheme="minorHAnsi"/>
          <w:color w:val="000000"/>
          <w:sz w:val="22"/>
          <w:szCs w:val="22"/>
          <w:shd w:val="clear" w:color="auto" w:fill="FFFFFF"/>
        </w:rPr>
      </w:pPr>
      <w:r w:rsidRPr="00CA6C4A">
        <w:rPr>
          <w:rFonts w:eastAsia="Calibri" w:cstheme="minorHAnsi"/>
          <w:b/>
          <w:sz w:val="22"/>
          <w:szCs w:val="22"/>
        </w:rPr>
        <w:t>Related Degree, Credential, and/or Occupational Experience in:</w:t>
      </w:r>
      <w:r w:rsidRPr="00CA6C4A">
        <w:rPr>
          <w:rFonts w:cstheme="minorHAnsi"/>
          <w:sz w:val="22"/>
          <w:szCs w:val="22"/>
        </w:rPr>
        <w:t xml:space="preserve"> </w:t>
      </w:r>
      <w:r w:rsidRPr="00CA6C4A">
        <w:rPr>
          <w:rStyle w:val="normaltextrun"/>
          <w:rFonts w:cstheme="minorHAnsi"/>
          <w:color w:val="000000"/>
          <w:sz w:val="22"/>
          <w:szCs w:val="22"/>
          <w:shd w:val="clear" w:color="auto" w:fill="FFFFFF"/>
        </w:rPr>
        <w:t>Associate degree in Computer Networking, Cyber Security, or related field from a regionally accredited institution.  </w:t>
      </w:r>
      <w:r w:rsidRPr="00CA6C4A">
        <w:rPr>
          <w:rStyle w:val="eop"/>
          <w:rFonts w:cstheme="minorHAnsi"/>
          <w:color w:val="000000"/>
          <w:sz w:val="22"/>
          <w:szCs w:val="22"/>
          <w:shd w:val="clear" w:color="auto" w:fill="FFFFFF"/>
        </w:rPr>
        <w:t> </w:t>
      </w:r>
      <w:r w:rsidRPr="00CA6C4A">
        <w:rPr>
          <w:rStyle w:val="normaltextrun"/>
          <w:rFonts w:cstheme="minorHAnsi"/>
          <w:color w:val="000000"/>
          <w:sz w:val="22"/>
          <w:szCs w:val="22"/>
          <w:shd w:val="clear" w:color="auto" w:fill="FFFFFF"/>
        </w:rPr>
        <w:t>Occupational experience in Computer Networking, Cyber Security, or technology.</w:t>
      </w:r>
    </w:p>
    <w:p w14:paraId="5FFCDE85" w14:textId="02F16E62" w:rsidR="009B3DD0" w:rsidRDefault="009B3DD0" w:rsidP="00703118">
      <w:pPr>
        <w:rPr>
          <w:rStyle w:val="normaltextrun"/>
          <w:rFonts w:cstheme="minorHAnsi"/>
          <w:color w:val="000000"/>
          <w:sz w:val="22"/>
          <w:szCs w:val="22"/>
          <w:shd w:val="clear" w:color="auto" w:fill="FFFFFF"/>
        </w:rPr>
      </w:pPr>
    </w:p>
    <w:p w14:paraId="032465D2" w14:textId="2662CFF5" w:rsidR="009B3DD0" w:rsidRDefault="009B3DD0" w:rsidP="00703118">
      <w:pPr>
        <w:rPr>
          <w:rStyle w:val="normaltextrun"/>
          <w:rFonts w:cstheme="minorHAnsi"/>
          <w:color w:val="000000"/>
          <w:sz w:val="22"/>
          <w:szCs w:val="22"/>
          <w:shd w:val="clear" w:color="auto" w:fill="FFFFFF"/>
        </w:rPr>
      </w:pPr>
    </w:p>
    <w:p w14:paraId="37D0A9FD" w14:textId="5B1625C0" w:rsidR="009B3DD0" w:rsidRDefault="009B3DD0" w:rsidP="00703118">
      <w:pPr>
        <w:rPr>
          <w:rStyle w:val="normaltextrun"/>
          <w:rFonts w:cstheme="minorHAnsi"/>
          <w:color w:val="000000"/>
          <w:sz w:val="22"/>
          <w:szCs w:val="22"/>
          <w:shd w:val="clear" w:color="auto" w:fill="FFFFFF"/>
        </w:rPr>
      </w:pPr>
    </w:p>
    <w:p w14:paraId="7BB32497" w14:textId="77777777" w:rsidR="009B3DD0" w:rsidRPr="00CA6C4A" w:rsidRDefault="009B3DD0" w:rsidP="00703118">
      <w:pPr>
        <w:rPr>
          <w:rFonts w:eastAsia="Calibri" w:cstheme="minorHAnsi"/>
          <w:sz w:val="22"/>
          <w:szCs w:val="22"/>
        </w:rPr>
      </w:pPr>
    </w:p>
    <w:p w14:paraId="0B56AB25" w14:textId="77777777" w:rsidR="00703118" w:rsidRPr="00CA6C4A" w:rsidRDefault="00703118" w:rsidP="00703118">
      <w:pPr>
        <w:pStyle w:val="NoSpacing"/>
        <w:rPr>
          <w:rFonts w:cstheme="minorHAnsi"/>
          <w:b/>
          <w:bCs/>
          <w:color w:val="0070C0"/>
          <w:sz w:val="22"/>
          <w:szCs w:val="22"/>
          <w:u w:val="single"/>
        </w:rPr>
      </w:pPr>
      <w:r w:rsidRPr="00CA6C4A">
        <w:rPr>
          <w:rFonts w:cstheme="minorHAnsi"/>
          <w:b/>
          <w:bCs/>
          <w:color w:val="0070C0"/>
          <w:sz w:val="22"/>
          <w:szCs w:val="22"/>
          <w:u w:val="single"/>
        </w:rPr>
        <w:t>CIS:  Computer Information Systems</w:t>
      </w:r>
    </w:p>
    <w:p w14:paraId="16F06F74" w14:textId="77777777" w:rsidR="00703118" w:rsidRPr="00CA6C4A" w:rsidRDefault="00703118" w:rsidP="00703118">
      <w:pPr>
        <w:pStyle w:val="NoSpacing"/>
        <w:rPr>
          <w:rFonts w:cstheme="minorHAnsi"/>
          <w:sz w:val="22"/>
          <w:szCs w:val="22"/>
        </w:rPr>
      </w:pPr>
      <w:r w:rsidRPr="00CA6C4A">
        <w:rPr>
          <w:rFonts w:cstheme="minorHAnsi"/>
          <w:sz w:val="22"/>
          <w:szCs w:val="22"/>
        </w:rPr>
        <w:t xml:space="preserve">CIS courses are Career and Technical Education Courses, but also may be a requirement for an AA degree. </w:t>
      </w:r>
      <w:r w:rsidRPr="00CA6C4A">
        <w:rPr>
          <w:rFonts w:eastAsia="Calibri" w:cstheme="minorHAnsi"/>
          <w:sz w:val="22"/>
          <w:szCs w:val="22"/>
        </w:rPr>
        <w:t xml:space="preserve">Some CIS courses are also General Transfer (GT) courses.  GT courses are indicated with an asterisk (*) in the PPSC catalog of courses.   </w:t>
      </w:r>
      <w:r w:rsidRPr="00CA6C4A">
        <w:rPr>
          <w:rFonts w:cstheme="minorHAnsi"/>
          <w:sz w:val="22"/>
          <w:szCs w:val="22"/>
        </w:rPr>
        <w:t xml:space="preserve">Faculty must also have CTE Credential to teach.  </w:t>
      </w:r>
    </w:p>
    <w:p w14:paraId="20F073C8" w14:textId="77777777" w:rsidR="00703118" w:rsidRPr="00CA6C4A" w:rsidRDefault="00703118" w:rsidP="00703118">
      <w:pPr>
        <w:pStyle w:val="NoSpacing"/>
        <w:rPr>
          <w:rFonts w:cstheme="minorHAnsi"/>
          <w:sz w:val="22"/>
          <w:szCs w:val="22"/>
        </w:rPr>
      </w:pPr>
    </w:p>
    <w:p w14:paraId="439693CD" w14:textId="77777777" w:rsidR="00703118" w:rsidRPr="00CA6C4A" w:rsidRDefault="00703118" w:rsidP="00703118">
      <w:pPr>
        <w:rPr>
          <w:rFonts w:cstheme="minorHAnsi"/>
          <w:sz w:val="22"/>
          <w:szCs w:val="22"/>
        </w:rPr>
      </w:pPr>
      <w:r w:rsidRPr="00CA6C4A">
        <w:rPr>
          <w:rFonts w:cstheme="minorHAnsi"/>
          <w:sz w:val="22"/>
          <w:szCs w:val="22"/>
        </w:rPr>
        <w:lastRenderedPageBreak/>
        <w:t xml:space="preserve">The following are the minimum requirements to teach all CIS courses in the current PPSC Catalog of courses. This </w:t>
      </w:r>
      <w:proofErr w:type="gramStart"/>
      <w:r w:rsidRPr="00CA6C4A">
        <w:rPr>
          <w:rFonts w:cstheme="minorHAnsi"/>
          <w:sz w:val="22"/>
          <w:szCs w:val="22"/>
        </w:rPr>
        <w:t>includes:</w:t>
      </w:r>
      <w:proofErr w:type="gramEnd"/>
      <w:r w:rsidRPr="00CA6C4A">
        <w:rPr>
          <w:rFonts w:cstheme="minorHAnsi"/>
          <w:sz w:val="22"/>
          <w:szCs w:val="22"/>
        </w:rPr>
        <w:t xml:space="preserve"> CIS 1002, CIS 1004*, CIS 1010*, CIS 1015*, CIS 1018*, CIS 1024*, CIS 1028*, CIS 1030, CIS 1035, CIS 1040, CIS 1045, CIS 1055*, CIS 1065, CIS 2002, CIS 2023, CIS 2040, CIS 2043, CIS 2063, CIS 2067*, CIS 2068, CIS 2080, CIS 2088, CIS 2089*.  </w:t>
      </w:r>
    </w:p>
    <w:p w14:paraId="02B0F8A4" w14:textId="77777777" w:rsidR="00703118" w:rsidRPr="00CA6C4A" w:rsidRDefault="00703118" w:rsidP="00703118">
      <w:pPr>
        <w:rPr>
          <w:rFonts w:cstheme="minorHAnsi"/>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w:t>
      </w:r>
    </w:p>
    <w:p w14:paraId="5A3F64E6" w14:textId="77777777" w:rsidR="00703118" w:rsidRPr="00CA6C4A" w:rsidRDefault="00703118" w:rsidP="00703118">
      <w:pPr>
        <w:rPr>
          <w:rFonts w:eastAsia="Calibri" w:cstheme="minorHAnsi"/>
          <w:sz w:val="22"/>
          <w:szCs w:val="22"/>
        </w:rPr>
      </w:pPr>
      <w:bookmarkStart w:id="11" w:name="_Hlk46140352"/>
      <w:r w:rsidRPr="00CA6C4A">
        <w:rPr>
          <w:rFonts w:eastAsia="Calibri" w:cstheme="minorHAnsi"/>
          <w:b/>
          <w:sz w:val="22"/>
          <w:szCs w:val="22"/>
        </w:rPr>
        <w:t>Related Degree, Credential, and/or Occupational Experience in:</w:t>
      </w:r>
      <w:r w:rsidRPr="00CA6C4A">
        <w:rPr>
          <w:rFonts w:cstheme="minorHAnsi"/>
          <w:sz w:val="22"/>
          <w:szCs w:val="22"/>
        </w:rPr>
        <w:t xml:space="preserve"> </w:t>
      </w:r>
      <w:r w:rsidRPr="00CA6C4A">
        <w:rPr>
          <w:rStyle w:val="normaltextrun"/>
          <w:rFonts w:cstheme="minorHAnsi"/>
          <w:color w:val="000000"/>
          <w:sz w:val="22"/>
          <w:szCs w:val="22"/>
          <w:shd w:val="clear" w:color="auto" w:fill="FFFFFF"/>
        </w:rPr>
        <w:t>Networking, Cyber Security, Computer Science, Computer Information Systems, Technology, or Education. </w:t>
      </w:r>
      <w:r w:rsidRPr="00CA6C4A">
        <w:rPr>
          <w:rStyle w:val="eop"/>
          <w:rFonts w:cstheme="minorHAnsi"/>
          <w:color w:val="000000"/>
          <w:sz w:val="22"/>
          <w:szCs w:val="22"/>
          <w:shd w:val="clear" w:color="auto" w:fill="FFFFFF"/>
        </w:rPr>
        <w:t> </w:t>
      </w:r>
    </w:p>
    <w:p w14:paraId="4D0EA3AC" w14:textId="77777777" w:rsidR="00703118" w:rsidRPr="00CA6C4A" w:rsidRDefault="00703118" w:rsidP="00703118">
      <w:pPr>
        <w:pStyle w:val="Heading1"/>
        <w:rPr>
          <w:rFonts w:asciiTheme="minorHAnsi" w:hAnsiTheme="minorHAnsi" w:cstheme="minorHAnsi"/>
          <w:color w:val="0070C0"/>
          <w:sz w:val="22"/>
          <w:szCs w:val="22"/>
        </w:rPr>
      </w:pPr>
      <w:bookmarkStart w:id="12" w:name="_Toc520496216"/>
      <w:bookmarkEnd w:id="11"/>
      <w:r w:rsidRPr="00CA6C4A">
        <w:rPr>
          <w:rFonts w:asciiTheme="minorHAnsi" w:hAnsiTheme="minorHAnsi" w:cstheme="minorHAnsi"/>
          <w:color w:val="0070C0"/>
          <w:sz w:val="22"/>
          <w:szCs w:val="22"/>
        </w:rPr>
        <w:t>COM:  Communication</w:t>
      </w:r>
      <w:bookmarkEnd w:id="12"/>
    </w:p>
    <w:p w14:paraId="45A9DF57" w14:textId="77777777" w:rsidR="00703118" w:rsidRPr="00CA6C4A" w:rsidRDefault="00703118" w:rsidP="00703118">
      <w:pPr>
        <w:rPr>
          <w:rFonts w:cstheme="minorHAnsi"/>
          <w:sz w:val="22"/>
          <w:szCs w:val="22"/>
        </w:rPr>
      </w:pPr>
      <w:r w:rsidRPr="00CA6C4A">
        <w:rPr>
          <w:rFonts w:cstheme="minorHAnsi"/>
          <w:sz w:val="22"/>
          <w:szCs w:val="22"/>
        </w:rPr>
        <w:t xml:space="preserve">COM courses are General Education courses.  Some </w:t>
      </w:r>
      <w:proofErr w:type="gramStart"/>
      <w:r w:rsidRPr="00CA6C4A">
        <w:rPr>
          <w:rFonts w:cstheme="minorHAnsi"/>
          <w:sz w:val="22"/>
          <w:szCs w:val="22"/>
        </w:rPr>
        <w:t>COM</w:t>
      </w:r>
      <w:proofErr w:type="gramEnd"/>
      <w:r w:rsidRPr="00CA6C4A">
        <w:rPr>
          <w:rFonts w:cstheme="minorHAnsi"/>
          <w:sz w:val="22"/>
          <w:szCs w:val="22"/>
        </w:rPr>
        <w:t xml:space="preserve"> are also Guaranteed Transfer (GT) courses.   </w:t>
      </w:r>
    </w:p>
    <w:p w14:paraId="20E9EEFD"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COM courses.  These include COM 115, COM 125, COM 205, COM 214, COM 215, COM 216, COM 217, COM 220, COM 225, COM 230, COM 260, COM 263, COM 269.</w:t>
      </w:r>
    </w:p>
    <w:p w14:paraId="49822658"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but not limited to, the related degrees listed below. </w:t>
      </w:r>
      <w:r w:rsidRPr="00CA6C4A">
        <w:rPr>
          <w:rFonts w:cstheme="minorHAnsi"/>
          <w:b/>
          <w:sz w:val="22"/>
          <w:szCs w:val="22"/>
        </w:rPr>
        <w:t xml:space="preserve"> </w:t>
      </w:r>
      <w:r w:rsidRPr="00CA6C4A">
        <w:rPr>
          <w:rFonts w:cstheme="minorHAnsi"/>
          <w:sz w:val="22"/>
          <w:szCs w:val="22"/>
        </w:rPr>
        <w:t xml:space="preserve">    </w:t>
      </w:r>
    </w:p>
    <w:p w14:paraId="2105CDEB" w14:textId="77777777" w:rsidR="00703118" w:rsidRPr="00CA6C4A" w:rsidRDefault="00703118" w:rsidP="00703118">
      <w:pPr>
        <w:rPr>
          <w:rFonts w:cstheme="minorHAnsi"/>
          <w:sz w:val="22"/>
          <w:szCs w:val="22"/>
        </w:rPr>
      </w:pPr>
      <w:r w:rsidRPr="00CA6C4A">
        <w:rPr>
          <w:rFonts w:cstheme="minorHAnsi"/>
          <w:b/>
          <w:sz w:val="22"/>
          <w:szCs w:val="22"/>
        </w:rPr>
        <w:t xml:space="preserve">Related degree: </w:t>
      </w:r>
      <w:r w:rsidRPr="00CA6C4A">
        <w:rPr>
          <w:rFonts w:cstheme="minorHAnsi"/>
          <w:sz w:val="22"/>
          <w:szCs w:val="22"/>
        </w:rPr>
        <w:t xml:space="preserve">Communication, Public Communication, Communication Studies, Human Communication, Organizational Communication, Mass Communication, Interpersonal Communication, Speech Communication, Communication &amp; Rhetoric, a Master’s in Journalism must have 18 graduate credit hours in one of the related degrees.  </w:t>
      </w:r>
    </w:p>
    <w:p w14:paraId="76B982F0" w14:textId="77777777" w:rsidR="00703118" w:rsidRPr="00CA6C4A" w:rsidRDefault="00703118" w:rsidP="00703118">
      <w:pPr>
        <w:rPr>
          <w:rFonts w:cstheme="minorHAnsi"/>
          <w:sz w:val="22"/>
          <w:szCs w:val="22"/>
        </w:rPr>
      </w:pPr>
      <w:r w:rsidRPr="00CA6C4A">
        <w:rPr>
          <w:rFonts w:cstheme="minorHAnsi"/>
          <w:b/>
          <w:sz w:val="22"/>
          <w:szCs w:val="22"/>
        </w:rPr>
        <w:t xml:space="preserve">Tested experience:  </w:t>
      </w:r>
      <w:r w:rsidRPr="00CA6C4A">
        <w:rPr>
          <w:rFonts w:cstheme="minorHAnsi"/>
          <w:i/>
          <w:iCs/>
          <w:sz w:val="22"/>
          <w:szCs w:val="22"/>
        </w:rPr>
        <w:t xml:space="preserve">Professional Expertise Experience Tested </w:t>
      </w:r>
      <w:r w:rsidRPr="00CA6C4A">
        <w:rPr>
          <w:rFonts w:cstheme="minorHAnsi"/>
          <w:sz w:val="22"/>
          <w:szCs w:val="22"/>
        </w:rPr>
        <w:t xml:space="preserve">In addition to an earned </w:t>
      </w:r>
      <w:proofErr w:type="gramStart"/>
      <w:r w:rsidRPr="00CA6C4A">
        <w:rPr>
          <w:rFonts w:cstheme="minorHAnsi"/>
          <w:sz w:val="22"/>
          <w:szCs w:val="22"/>
        </w:rPr>
        <w:t>Bachelor’s</w:t>
      </w:r>
      <w:proofErr w:type="gramEnd"/>
      <w:r w:rsidRPr="00CA6C4A">
        <w:rPr>
          <w:rFonts w:cstheme="minorHAnsi"/>
          <w:sz w:val="22"/>
          <w:szCs w:val="22"/>
        </w:rPr>
        <w:t xml:space="preserve"> degree, an instructor may be deemed qualified if they are able to demonstrate participation in additional activities including: writing and editing relevant national/international publications, professional engagement/consulting via portfolios, and recognized national/international honors/awards. Provide evidence of a minimum of three years teaching, training or professional experience in Public Speaking, Interpersonal Communication, Group Communication and/or Intercultural Communication. Tested experience document with rubric must be completed, submitted, and approved. </w:t>
      </w:r>
    </w:p>
    <w:p w14:paraId="45E137D5" w14:textId="77777777" w:rsidR="00703118" w:rsidRPr="00CA6C4A" w:rsidRDefault="00703118" w:rsidP="00703118">
      <w:pPr>
        <w:pStyle w:val="Heading1"/>
        <w:rPr>
          <w:rFonts w:asciiTheme="minorHAnsi" w:hAnsiTheme="minorHAnsi" w:cstheme="minorHAnsi"/>
          <w:color w:val="0070C0"/>
          <w:sz w:val="22"/>
          <w:szCs w:val="22"/>
        </w:rPr>
      </w:pPr>
      <w:bookmarkStart w:id="13" w:name="_Toc520496217"/>
      <w:r w:rsidRPr="00CA6C4A">
        <w:rPr>
          <w:rFonts w:asciiTheme="minorHAnsi" w:hAnsiTheme="minorHAnsi" w:cstheme="minorHAnsi"/>
          <w:color w:val="0070C0"/>
          <w:sz w:val="22"/>
          <w:szCs w:val="22"/>
        </w:rPr>
        <w:t>CON:  Construction Trades</w:t>
      </w:r>
      <w:bookmarkEnd w:id="13"/>
    </w:p>
    <w:p w14:paraId="6C27CFF3" w14:textId="77777777" w:rsidR="00703118" w:rsidRPr="00CA6C4A" w:rsidRDefault="00703118" w:rsidP="00703118">
      <w:pPr>
        <w:rPr>
          <w:rFonts w:cstheme="minorHAnsi"/>
          <w:bCs/>
          <w:sz w:val="22"/>
          <w:szCs w:val="22"/>
        </w:rPr>
      </w:pPr>
      <w:r w:rsidRPr="00CA6C4A">
        <w:rPr>
          <w:rFonts w:cstheme="minorHAnsi"/>
          <w:sz w:val="22"/>
          <w:szCs w:val="22"/>
        </w:rPr>
        <w:t xml:space="preserve">CON courses are Career and Technical Education courses. Faculty must </w:t>
      </w:r>
      <w:r w:rsidRPr="00CA6C4A">
        <w:rPr>
          <w:rFonts w:cstheme="minorHAnsi"/>
          <w:bCs/>
          <w:sz w:val="22"/>
          <w:szCs w:val="22"/>
        </w:rPr>
        <w:t xml:space="preserve">possess or be eligible to receive a Colorado State Vocational Credential. </w:t>
      </w:r>
    </w:p>
    <w:p w14:paraId="4E619ADB" w14:textId="77777777" w:rsidR="00703118" w:rsidRPr="00CA6C4A" w:rsidRDefault="00703118" w:rsidP="00703118">
      <w:pPr>
        <w:rPr>
          <w:rFonts w:cstheme="minorHAnsi"/>
          <w:sz w:val="22"/>
          <w:szCs w:val="22"/>
          <w:lang w:val="it-IT"/>
        </w:rPr>
      </w:pPr>
      <w:r w:rsidRPr="00CA6C4A">
        <w:rPr>
          <w:rFonts w:cstheme="minorHAnsi"/>
          <w:sz w:val="22"/>
          <w:szCs w:val="22"/>
        </w:rPr>
        <w:t xml:space="preserve">The following are the minimum requirements to teach all CON courses in the current PPSC Catalog of classes. </w:t>
      </w:r>
      <w:r w:rsidRPr="00CA6C4A">
        <w:rPr>
          <w:rFonts w:cstheme="minorHAnsi"/>
          <w:sz w:val="22"/>
          <w:szCs w:val="22"/>
          <w:lang w:val="it-IT"/>
        </w:rPr>
        <w:t>This includes CON 120, CON 130, CON 138, CON 142, CON 147, CON 152, CON 153, CON 154, CON 155, CON 157, CON 158, COM 159, CON 160, CON 161, CON 162, CON 163, CON 164, CON 165, CON 166, CON 167, CON 168, CON 169, CON 207, CON 280, CON 289</w:t>
      </w:r>
    </w:p>
    <w:p w14:paraId="117EADE3"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sz w:val="22"/>
          <w:szCs w:val="22"/>
        </w:rPr>
        <w:t xml:space="preserve">  A related associates (or relevant current industry license or certification) and 4000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w:t>
      </w:r>
    </w:p>
    <w:p w14:paraId="7FC57F50" w14:textId="77777777" w:rsidR="009B3DD0" w:rsidRDefault="009B3DD0" w:rsidP="00703118">
      <w:pPr>
        <w:rPr>
          <w:rFonts w:cstheme="minorHAnsi"/>
          <w:b/>
          <w:sz w:val="22"/>
          <w:szCs w:val="22"/>
        </w:rPr>
      </w:pPr>
    </w:p>
    <w:p w14:paraId="43E18746" w14:textId="202C3A7D" w:rsidR="00703118" w:rsidRDefault="00703118" w:rsidP="00703118">
      <w:pPr>
        <w:rPr>
          <w:rFonts w:cstheme="minorHAnsi"/>
          <w:sz w:val="22"/>
          <w:szCs w:val="22"/>
        </w:rPr>
      </w:pPr>
      <w:r w:rsidRPr="00CA6C4A">
        <w:rPr>
          <w:rFonts w:cstheme="minorHAnsi"/>
          <w:b/>
          <w:sz w:val="22"/>
          <w:szCs w:val="22"/>
        </w:rPr>
        <w:t xml:space="preserve">Related Degree, Credential, and/or Occupational Experience in: </w:t>
      </w:r>
      <w:r w:rsidRPr="00CA6C4A">
        <w:rPr>
          <w:rFonts w:cstheme="minorHAnsi"/>
          <w:sz w:val="22"/>
          <w:szCs w:val="22"/>
        </w:rPr>
        <w:t>Architectural Engineering,</w:t>
      </w:r>
      <w:r w:rsidRPr="00CA6C4A">
        <w:rPr>
          <w:rFonts w:cstheme="minorHAnsi"/>
          <w:b/>
          <w:sz w:val="22"/>
          <w:szCs w:val="22"/>
        </w:rPr>
        <w:t xml:space="preserve"> </w:t>
      </w:r>
      <w:r w:rsidRPr="00CA6C4A">
        <w:rPr>
          <w:rFonts w:cstheme="minorHAnsi"/>
          <w:sz w:val="22"/>
          <w:szCs w:val="22"/>
        </w:rPr>
        <w:t xml:space="preserve">Architecture (design, drafting), Engineering, Engineering Technology, Civil Engineering, Computer Aided Drafting (CAD), Computer Science, Construction, Construction Management, Building Science, Interior Design. NCCER credentialing or a General Contract License.  </w:t>
      </w:r>
    </w:p>
    <w:p w14:paraId="5BCC9EDB" w14:textId="77777777" w:rsidR="002857DE" w:rsidRPr="00CA6C4A" w:rsidRDefault="002857DE" w:rsidP="00703118">
      <w:pPr>
        <w:rPr>
          <w:rFonts w:cstheme="minorHAnsi"/>
          <w:sz w:val="22"/>
          <w:szCs w:val="22"/>
        </w:rPr>
      </w:pPr>
    </w:p>
    <w:p w14:paraId="3E0F6FE8" w14:textId="77777777" w:rsidR="00703118" w:rsidRPr="00CA6C4A" w:rsidRDefault="00703118" w:rsidP="00703118">
      <w:pPr>
        <w:pStyle w:val="NoSpacing"/>
        <w:rPr>
          <w:rFonts w:cstheme="minorHAnsi"/>
          <w:b/>
          <w:bCs/>
          <w:color w:val="0070C0"/>
          <w:sz w:val="22"/>
          <w:szCs w:val="22"/>
          <w:u w:val="single"/>
        </w:rPr>
      </w:pPr>
      <w:r w:rsidRPr="00CA6C4A">
        <w:rPr>
          <w:rFonts w:cstheme="minorHAnsi"/>
          <w:b/>
          <w:bCs/>
          <w:color w:val="0070C0"/>
          <w:sz w:val="22"/>
          <w:szCs w:val="22"/>
          <w:u w:val="single"/>
        </w:rPr>
        <w:t>CSC: Computer Science</w:t>
      </w:r>
    </w:p>
    <w:p w14:paraId="7144EB33" w14:textId="77777777" w:rsidR="00703118" w:rsidRPr="00CA6C4A" w:rsidRDefault="00703118" w:rsidP="00703118">
      <w:pPr>
        <w:pStyle w:val="NoSpacing"/>
        <w:rPr>
          <w:rFonts w:eastAsia="Calibri" w:cstheme="minorHAnsi"/>
          <w:sz w:val="22"/>
          <w:szCs w:val="22"/>
        </w:rPr>
      </w:pPr>
      <w:r w:rsidRPr="00CA6C4A">
        <w:rPr>
          <w:rFonts w:eastAsia="Calibri" w:cstheme="minorHAnsi"/>
          <w:sz w:val="22"/>
          <w:szCs w:val="22"/>
        </w:rPr>
        <w:lastRenderedPageBreak/>
        <w:t xml:space="preserve">CSC courses are General Education courses.  Some CSC courses are also General Transfer (GT) courses.  GT courses are indicated with an asterisk (*) in the PPSC catalog of courses.   </w:t>
      </w:r>
    </w:p>
    <w:p w14:paraId="7BFFEE26" w14:textId="77777777" w:rsidR="00703118" w:rsidRPr="00CA6C4A" w:rsidRDefault="00703118" w:rsidP="00703118">
      <w:pPr>
        <w:pStyle w:val="NoSpacing"/>
        <w:rPr>
          <w:rFonts w:eastAsia="Calibri" w:cstheme="minorHAnsi"/>
          <w:sz w:val="22"/>
          <w:szCs w:val="22"/>
        </w:rPr>
      </w:pPr>
    </w:p>
    <w:p w14:paraId="246013EE"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The following are the minimum requirements to teach all CSC courses. This </w:t>
      </w:r>
      <w:proofErr w:type="gramStart"/>
      <w:r w:rsidRPr="00CA6C4A">
        <w:rPr>
          <w:rFonts w:eastAsia="Calibri" w:cstheme="minorHAnsi"/>
          <w:sz w:val="22"/>
          <w:szCs w:val="22"/>
        </w:rPr>
        <w:t>includes:</w:t>
      </w:r>
      <w:proofErr w:type="gramEnd"/>
      <w:r w:rsidRPr="00CA6C4A">
        <w:rPr>
          <w:rFonts w:eastAsia="Calibri" w:cstheme="minorHAnsi"/>
          <w:sz w:val="22"/>
          <w:szCs w:val="22"/>
        </w:rPr>
        <w:t xml:space="preserve"> CSC 1005*, CSC 1019*, CSC 1020*, CSC 1026*, CSC 1029, CSC 1060*, CSC 1061*, CSC 2017, CSC 2020*, CSC 2025*, CSC 2030*, CSC 2033*, CSC 2036*, CSC 2040*, CSC 2041, CSC 2045, CSC 2046*, CSC 2067*, CSC 2080.</w:t>
      </w:r>
    </w:p>
    <w:p w14:paraId="14E94923" w14:textId="77777777" w:rsidR="00703118" w:rsidRPr="00CA6C4A" w:rsidRDefault="00703118" w:rsidP="00703118">
      <w:pPr>
        <w:rPr>
          <w:rFonts w:cstheme="minorHAnsi"/>
          <w:sz w:val="22"/>
          <w:szCs w:val="22"/>
        </w:rPr>
      </w:pPr>
      <w:bookmarkStart w:id="14" w:name="_Hlk97717844"/>
      <w:r w:rsidRPr="00CA6C4A">
        <w:rPr>
          <w:rFonts w:cstheme="minorHAnsi"/>
          <w:b/>
          <w:sz w:val="22"/>
          <w:szCs w:val="22"/>
        </w:rPr>
        <w:t>Minimum Required:</w:t>
      </w:r>
      <w:r w:rsidRPr="00CA6C4A">
        <w:rPr>
          <w:rFonts w:cstheme="minorHAnsi"/>
          <w:sz w:val="22"/>
          <w:szCs w:val="22"/>
        </w:rPr>
        <w:t xml:space="preserve">  Master’s degree plus 18 graduate credits in Computer Science. </w:t>
      </w:r>
      <w:bookmarkEnd w:id="14"/>
    </w:p>
    <w:p w14:paraId="60C6B8C9" w14:textId="27D66829" w:rsidR="00703118" w:rsidRPr="009B3DD0" w:rsidRDefault="00703118" w:rsidP="009B3DD0">
      <w:pPr>
        <w:spacing w:line="257" w:lineRule="auto"/>
        <w:rPr>
          <w:rFonts w:cstheme="minorHAnsi"/>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p w14:paraId="42ABE40A" w14:textId="77777777" w:rsidR="00703118" w:rsidRPr="00CA6C4A" w:rsidRDefault="00703118" w:rsidP="00703118">
      <w:pPr>
        <w:pStyle w:val="Heading1"/>
        <w:rPr>
          <w:rFonts w:asciiTheme="minorHAnsi" w:hAnsiTheme="minorHAnsi" w:cstheme="minorHAnsi"/>
          <w:bCs/>
          <w:color w:val="0070C0"/>
          <w:sz w:val="22"/>
          <w:szCs w:val="22"/>
        </w:rPr>
      </w:pPr>
      <w:bookmarkStart w:id="15" w:name="_Toc520496239"/>
      <w:r w:rsidRPr="00CA6C4A">
        <w:rPr>
          <w:rFonts w:asciiTheme="minorHAnsi" w:hAnsiTheme="minorHAnsi" w:cstheme="minorHAnsi"/>
          <w:bCs/>
          <w:color w:val="0070C0"/>
          <w:sz w:val="22"/>
          <w:szCs w:val="22"/>
        </w:rPr>
        <w:t>CRJ:  Criminal Justice</w:t>
      </w:r>
    </w:p>
    <w:p w14:paraId="5758387C" w14:textId="77777777" w:rsidR="00703118" w:rsidRPr="00CA6C4A" w:rsidRDefault="00703118" w:rsidP="00703118">
      <w:pPr>
        <w:rPr>
          <w:rFonts w:cstheme="minorHAnsi"/>
          <w:sz w:val="22"/>
          <w:szCs w:val="22"/>
        </w:rPr>
      </w:pPr>
      <w:r w:rsidRPr="00CA6C4A">
        <w:rPr>
          <w:rFonts w:cstheme="minorHAnsi"/>
          <w:sz w:val="22"/>
          <w:szCs w:val="22"/>
        </w:rPr>
        <w:t xml:space="preserve">CRJ courses are Career and Technical Education Courses, but also may be a requirement for an AA degree. </w:t>
      </w:r>
      <w:r w:rsidRPr="00CA6C4A">
        <w:rPr>
          <w:rFonts w:eastAsia="Calibri" w:cstheme="minorHAnsi"/>
          <w:sz w:val="22"/>
          <w:szCs w:val="22"/>
        </w:rPr>
        <w:t xml:space="preserve">Some CRJ courses are also General Transfer (GT) courses.  GT courses are indicated with an asterisk (*) in the PPSC catalog of courses.   </w:t>
      </w:r>
      <w:r w:rsidRPr="00CA6C4A">
        <w:rPr>
          <w:rFonts w:cstheme="minorHAnsi"/>
          <w:sz w:val="22"/>
          <w:szCs w:val="22"/>
        </w:rPr>
        <w:t>Faculty must also have CTE Credential to teach.</w:t>
      </w:r>
    </w:p>
    <w:p w14:paraId="6E7BD99E"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CRJ courses in the current PPSC Catalog of courses. This includes: CRJ 1010*, CRJ 1011*, CRJ, 1012*, CRJ 1025*, CRJ 1027*, CRJ 1035*, CRJ 1045*, CRJ 1046*, CRJ 2005*, CRJ 2009*, CRJ 2010*, CRJ 2011*, CRJ 2012, CRJ 2016*, CRJ 2020*, CRJ 2025*, CRJ 2030*, CRJ 2031*, CRJ 2035*, CRJ 2036*, CRJ 2045*, CRJ 2057*, CRJ 2068*, CRJ 2080</w:t>
      </w:r>
    </w:p>
    <w:p w14:paraId="205863CF" w14:textId="77777777" w:rsidR="00703118" w:rsidRPr="00CA6C4A" w:rsidRDefault="00703118" w:rsidP="00703118">
      <w:pPr>
        <w:rPr>
          <w:rFonts w:cstheme="minorHAnsi"/>
          <w:b/>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 and 2000 verified occupational/industry hours within 7 years. </w:t>
      </w:r>
    </w:p>
    <w:p w14:paraId="79F9B4C4" w14:textId="6766BC04" w:rsidR="00703118" w:rsidRDefault="00703118" w:rsidP="00703118">
      <w:pPr>
        <w:rPr>
          <w:rFonts w:eastAsia="Calibri" w:cstheme="minorHAnsi"/>
          <w:sz w:val="22"/>
          <w:szCs w:val="22"/>
        </w:rPr>
      </w:pPr>
      <w:r w:rsidRPr="00CA6C4A">
        <w:rPr>
          <w:rFonts w:eastAsia="Calibri" w:cstheme="minorHAnsi"/>
          <w:b/>
          <w:sz w:val="22"/>
          <w:szCs w:val="22"/>
        </w:rPr>
        <w:t xml:space="preserve">Related Degree, Credential, and/or Occupational Experience in: </w:t>
      </w:r>
      <w:r w:rsidRPr="00CA6C4A">
        <w:rPr>
          <w:rFonts w:eastAsia="Calibri" w:cstheme="minorHAnsi"/>
          <w:bCs/>
          <w:sz w:val="22"/>
          <w:szCs w:val="22"/>
        </w:rPr>
        <w:t>Law</w:t>
      </w:r>
      <w:r w:rsidRPr="00CA6C4A">
        <w:rPr>
          <w:rFonts w:eastAsia="Calibri" w:cstheme="minorHAnsi"/>
          <w:sz w:val="22"/>
          <w:szCs w:val="22"/>
        </w:rPr>
        <w:t>, Criminal Justice, Law Enforcement, Emergency Service, Homeland Security, Investigations, Corrections, Public Service</w:t>
      </w:r>
    </w:p>
    <w:p w14:paraId="6B47DE76" w14:textId="77777777" w:rsidR="009B3DD0" w:rsidRPr="00CA6C4A" w:rsidRDefault="009B3DD0" w:rsidP="00703118">
      <w:pPr>
        <w:rPr>
          <w:rFonts w:eastAsia="Calibri" w:cstheme="minorHAnsi"/>
          <w:sz w:val="22"/>
          <w:szCs w:val="22"/>
        </w:rPr>
      </w:pPr>
    </w:p>
    <w:p w14:paraId="7B98C8B9"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CSL:  Counseling</w:t>
      </w:r>
    </w:p>
    <w:p w14:paraId="2F59556C" w14:textId="77777777" w:rsidR="00703118" w:rsidRPr="00CA6C4A" w:rsidRDefault="00703118" w:rsidP="00703118">
      <w:pPr>
        <w:rPr>
          <w:rFonts w:cstheme="minorHAnsi"/>
          <w:sz w:val="22"/>
          <w:szCs w:val="22"/>
        </w:rPr>
      </w:pPr>
      <w:r w:rsidRPr="00CA6C4A">
        <w:rPr>
          <w:rFonts w:cstheme="minorHAnsi"/>
          <w:sz w:val="22"/>
          <w:szCs w:val="22"/>
        </w:rPr>
        <w:t>CSL courses are Career and Technical Education Courses.  Faculty must have CTE Credential to teach.</w:t>
      </w:r>
    </w:p>
    <w:p w14:paraId="112EDF96" w14:textId="06DFA429" w:rsidR="00703118" w:rsidRDefault="00703118" w:rsidP="00703118">
      <w:pPr>
        <w:rPr>
          <w:rFonts w:cstheme="minorHAnsi"/>
          <w:sz w:val="22"/>
          <w:szCs w:val="22"/>
        </w:rPr>
      </w:pPr>
      <w:r w:rsidRPr="00CA6C4A">
        <w:rPr>
          <w:rFonts w:cstheme="minorHAnsi"/>
          <w:sz w:val="22"/>
          <w:szCs w:val="22"/>
        </w:rPr>
        <w:t xml:space="preserve">The following are the minimum requirements to teach all CSL courses in the current PPSC Catalog of courses. This includes: CSL 2050, CSL 2051, CSL 2052, CSL 2053, CSL 2054, CSL 2055, CSL 2056, CSL 2057, CSL 2058, CSL 2065, CSL 2068, CSL 2069.  </w:t>
      </w:r>
    </w:p>
    <w:p w14:paraId="4CA9755C" w14:textId="77777777" w:rsidR="009B3DD0" w:rsidRPr="00CA6C4A" w:rsidRDefault="009B3DD0" w:rsidP="00703118">
      <w:pPr>
        <w:rPr>
          <w:rFonts w:cstheme="minorHAnsi"/>
          <w:sz w:val="22"/>
          <w:szCs w:val="22"/>
        </w:rPr>
      </w:pPr>
    </w:p>
    <w:p w14:paraId="4E443EAE" w14:textId="77777777" w:rsidR="00703118" w:rsidRPr="00CA6C4A" w:rsidRDefault="00703118" w:rsidP="00703118">
      <w:pPr>
        <w:rPr>
          <w:rFonts w:cstheme="minorHAnsi"/>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   Teachers must be DORA approved and have completed all required training and have authorization to teach CSL courses by OBH.  </w:t>
      </w:r>
    </w:p>
    <w:p w14:paraId="2B25741A" w14:textId="06F2FC62" w:rsidR="00703118" w:rsidRDefault="00703118" w:rsidP="00703118">
      <w:pPr>
        <w:rPr>
          <w:rFonts w:cstheme="minorHAnsi"/>
          <w:sz w:val="22"/>
          <w:szCs w:val="22"/>
        </w:rPr>
      </w:pPr>
      <w:r w:rsidRPr="00CA6C4A">
        <w:rPr>
          <w:rFonts w:eastAsia="Calibri" w:cstheme="minorHAnsi"/>
          <w:b/>
          <w:sz w:val="22"/>
          <w:szCs w:val="22"/>
        </w:rPr>
        <w:t xml:space="preserve">Related Degree, Credential, and/or Occupational Experience in: </w:t>
      </w:r>
      <w:r w:rsidRPr="00CA6C4A">
        <w:rPr>
          <w:rFonts w:cstheme="minorHAnsi"/>
          <w:sz w:val="22"/>
          <w:szCs w:val="22"/>
        </w:rPr>
        <w:t>Counseling, Psychology, Behavioral Therapy, or Social Work</w:t>
      </w:r>
    </w:p>
    <w:p w14:paraId="32C8FC44" w14:textId="77777777" w:rsidR="009B3DD0" w:rsidRPr="00CA6C4A" w:rsidRDefault="009B3DD0" w:rsidP="00703118">
      <w:pPr>
        <w:rPr>
          <w:rFonts w:cstheme="minorHAnsi"/>
          <w:sz w:val="22"/>
          <w:szCs w:val="22"/>
        </w:rPr>
      </w:pPr>
    </w:p>
    <w:p w14:paraId="4AEFCA5F" w14:textId="77777777" w:rsidR="002857DE" w:rsidRDefault="002857DE" w:rsidP="00703118">
      <w:pPr>
        <w:rPr>
          <w:rFonts w:cstheme="minorHAnsi"/>
          <w:b/>
          <w:bCs/>
          <w:color w:val="0070C0"/>
          <w:sz w:val="22"/>
          <w:szCs w:val="22"/>
          <w:u w:val="single"/>
        </w:rPr>
      </w:pPr>
    </w:p>
    <w:p w14:paraId="0B5560A0" w14:textId="77777777" w:rsidR="002857DE" w:rsidRDefault="002857DE" w:rsidP="00703118">
      <w:pPr>
        <w:rPr>
          <w:rFonts w:cstheme="minorHAnsi"/>
          <w:b/>
          <w:bCs/>
          <w:color w:val="0070C0"/>
          <w:sz w:val="22"/>
          <w:szCs w:val="22"/>
          <w:u w:val="single"/>
        </w:rPr>
      </w:pPr>
    </w:p>
    <w:p w14:paraId="75E22C10" w14:textId="77777777" w:rsidR="002857DE" w:rsidRDefault="002857DE" w:rsidP="00703118">
      <w:pPr>
        <w:rPr>
          <w:rFonts w:cstheme="minorHAnsi"/>
          <w:b/>
          <w:bCs/>
          <w:color w:val="0070C0"/>
          <w:sz w:val="22"/>
          <w:szCs w:val="22"/>
          <w:u w:val="single"/>
        </w:rPr>
      </w:pPr>
    </w:p>
    <w:p w14:paraId="16C5BA99" w14:textId="77777777" w:rsidR="002857DE" w:rsidRDefault="002857DE" w:rsidP="00703118">
      <w:pPr>
        <w:rPr>
          <w:rFonts w:cstheme="minorHAnsi"/>
          <w:b/>
          <w:bCs/>
          <w:color w:val="0070C0"/>
          <w:sz w:val="22"/>
          <w:szCs w:val="22"/>
          <w:u w:val="single"/>
        </w:rPr>
      </w:pPr>
    </w:p>
    <w:p w14:paraId="648B6BB2" w14:textId="77777777" w:rsidR="002857DE" w:rsidRDefault="002857DE" w:rsidP="00703118">
      <w:pPr>
        <w:rPr>
          <w:rFonts w:cstheme="minorHAnsi"/>
          <w:b/>
          <w:bCs/>
          <w:color w:val="0070C0"/>
          <w:sz w:val="22"/>
          <w:szCs w:val="22"/>
          <w:u w:val="single"/>
        </w:rPr>
      </w:pPr>
    </w:p>
    <w:p w14:paraId="02BF6959" w14:textId="3A9440EC" w:rsidR="009B3DD0"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CUA:  Culinary Arts</w:t>
      </w:r>
    </w:p>
    <w:p w14:paraId="7BB9458C" w14:textId="77777777" w:rsidR="00703118" w:rsidRPr="00CA6C4A" w:rsidRDefault="00703118" w:rsidP="00703118">
      <w:pPr>
        <w:rPr>
          <w:rFonts w:cstheme="minorHAnsi"/>
          <w:sz w:val="22"/>
          <w:szCs w:val="22"/>
        </w:rPr>
      </w:pPr>
      <w:r w:rsidRPr="00CA6C4A">
        <w:rPr>
          <w:rFonts w:cstheme="minorHAnsi"/>
          <w:sz w:val="22"/>
          <w:szCs w:val="22"/>
        </w:rPr>
        <w:t>CUA courses are Career and Technical Education Courses.  Faculty must have CTE Credential to teach.</w:t>
      </w:r>
    </w:p>
    <w:p w14:paraId="49A49AF8" w14:textId="20DDF648" w:rsidR="009B3DD0" w:rsidRDefault="00703118" w:rsidP="00703118">
      <w:pPr>
        <w:rPr>
          <w:rFonts w:cstheme="minorHAnsi"/>
          <w:sz w:val="22"/>
          <w:szCs w:val="22"/>
        </w:rPr>
      </w:pPr>
      <w:r w:rsidRPr="00CA6C4A">
        <w:rPr>
          <w:rFonts w:cstheme="minorHAnsi"/>
          <w:sz w:val="22"/>
          <w:szCs w:val="22"/>
        </w:rPr>
        <w:t xml:space="preserve">The following are the minimum requirements to teach all CUA courses in the current PPSC Catalog of courses. This includes: CUA 1000, CUA 1001, CUA 1005, CUA 1020, CUA 1025, CUA 1027, CUA 1029, CUA 1036, CUA 1038, CUA 1045, CUA 1050, CUA 1051, CUA 1052, CUA 1053, CUA 1054, CUA 1056, CUA </w:t>
      </w:r>
    </w:p>
    <w:p w14:paraId="0DAE05B2" w14:textId="4AD9FA0E" w:rsidR="00703118" w:rsidRDefault="00703118" w:rsidP="00703118">
      <w:pPr>
        <w:rPr>
          <w:rFonts w:cstheme="minorHAnsi"/>
          <w:sz w:val="22"/>
          <w:szCs w:val="22"/>
          <w:lang w:val="it-IT"/>
        </w:rPr>
      </w:pPr>
      <w:r w:rsidRPr="009B3DD0">
        <w:rPr>
          <w:rFonts w:cstheme="minorHAnsi"/>
          <w:sz w:val="22"/>
          <w:szCs w:val="22"/>
          <w:lang w:val="it-IT"/>
        </w:rPr>
        <w:t xml:space="preserve">1057, CUA 1061, CUA 1090, CUA 2010, CUA 2033, CUA 2036, CUA 2045, CUA 2055, CUA 2056, CUA 2061, CUA 2062, CUA 2063, CUA 2064, CUA 2068, CUA 2069, CUA 2081.  </w:t>
      </w:r>
    </w:p>
    <w:p w14:paraId="275ABC63" w14:textId="77777777" w:rsidR="009B3DD0" w:rsidRPr="009B3DD0" w:rsidRDefault="009B3DD0" w:rsidP="00703118">
      <w:pPr>
        <w:rPr>
          <w:rFonts w:cstheme="minorHAnsi"/>
          <w:sz w:val="22"/>
          <w:szCs w:val="22"/>
          <w:lang w:val="it-IT"/>
        </w:rPr>
      </w:pPr>
    </w:p>
    <w:p w14:paraId="31F3FC6C" w14:textId="01A7A03F" w:rsidR="009B3DD0" w:rsidRPr="009B3DD0" w:rsidRDefault="00703118" w:rsidP="00703118">
      <w:pPr>
        <w:rPr>
          <w:rFonts w:cstheme="minorHAnsi"/>
          <w:sz w:val="22"/>
          <w:szCs w:val="22"/>
        </w:rPr>
      </w:pPr>
      <w:r w:rsidRPr="00CA6C4A">
        <w:rPr>
          <w:rFonts w:cstheme="minorHAnsi"/>
          <w:b/>
          <w:bCs/>
          <w:sz w:val="22"/>
          <w:szCs w:val="22"/>
        </w:rPr>
        <w:lastRenderedPageBreak/>
        <w:t>Minimum Required:</w:t>
      </w:r>
      <w:r w:rsidRPr="00CA6C4A">
        <w:rPr>
          <w:rFonts w:cstheme="minorHAnsi"/>
          <w:sz w:val="22"/>
          <w:szCs w:val="22"/>
        </w:rPr>
        <w:t xml:space="preserve">  Related associate degree (or relevant current industry license or certification) and 6000 verified occupational/industry hours within 7 years. </w:t>
      </w:r>
    </w:p>
    <w:p w14:paraId="44F86C79" w14:textId="77777777" w:rsidR="00703118" w:rsidRPr="00CA6C4A" w:rsidRDefault="00703118" w:rsidP="00703118">
      <w:pPr>
        <w:rPr>
          <w:rFonts w:eastAsia="Calibri" w:cstheme="minorHAnsi"/>
          <w:sz w:val="22"/>
          <w:szCs w:val="22"/>
        </w:rPr>
      </w:pPr>
      <w:r w:rsidRPr="00CA6C4A">
        <w:rPr>
          <w:rFonts w:eastAsia="Calibri" w:cstheme="minorHAnsi"/>
          <w:b/>
          <w:sz w:val="22"/>
          <w:szCs w:val="22"/>
        </w:rPr>
        <w:t>Related Degree, Credential, and/or Occupational Experience in:</w:t>
      </w:r>
      <w:r w:rsidRPr="00CA6C4A">
        <w:rPr>
          <w:rFonts w:cstheme="minorHAnsi"/>
          <w:sz w:val="22"/>
          <w:szCs w:val="22"/>
        </w:rPr>
        <w:t xml:space="preserve"> </w:t>
      </w:r>
      <w:r w:rsidRPr="00CA6C4A">
        <w:rPr>
          <w:rStyle w:val="normaltextrun"/>
          <w:rFonts w:cstheme="minorHAnsi"/>
          <w:color w:val="000000"/>
          <w:sz w:val="22"/>
          <w:szCs w:val="22"/>
          <w:shd w:val="clear" w:color="auto" w:fill="FFFFFF"/>
        </w:rPr>
        <w:t>Associate degree in Culinary Arts, Baking and Pastry, Food Service Management, Culinary Sustainability, Hospitality, American Culinary Federation Apprenticeship, American Culinary Federation Certification or Certified Sous Chef (CSC) or Certified Working Pastry Chef (CWPC) eligibility, or related field from a regionally accredited institution.  Occupational experience in the food service industry.</w:t>
      </w:r>
    </w:p>
    <w:p w14:paraId="09662A76"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bCs/>
          <w:color w:val="0070C0"/>
          <w:sz w:val="22"/>
          <w:szCs w:val="22"/>
        </w:rPr>
        <w:t>CWB:  Computer Web-Based</w:t>
      </w:r>
    </w:p>
    <w:p w14:paraId="2F77B5CD" w14:textId="77777777" w:rsidR="00703118" w:rsidRPr="00CA6C4A" w:rsidRDefault="00703118" w:rsidP="00703118">
      <w:pPr>
        <w:rPr>
          <w:rFonts w:cstheme="minorHAnsi"/>
          <w:sz w:val="22"/>
          <w:szCs w:val="22"/>
        </w:rPr>
      </w:pPr>
      <w:r w:rsidRPr="00CA6C4A">
        <w:rPr>
          <w:rFonts w:cstheme="minorHAnsi"/>
          <w:sz w:val="22"/>
          <w:szCs w:val="22"/>
        </w:rPr>
        <w:t>CWB courses are Career and Technical Education Courses.  Faculty must have CTE Credential to teach.</w:t>
      </w:r>
    </w:p>
    <w:p w14:paraId="1E865783"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CWB courses in the current PPSC Catalog of courses. This includes: CWB 1010, CWB 1030, CWB 2021.  </w:t>
      </w:r>
    </w:p>
    <w:p w14:paraId="22D7EE7F"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 </w:t>
      </w:r>
    </w:p>
    <w:p w14:paraId="0384E786" w14:textId="4A4C501E" w:rsidR="00703118" w:rsidRPr="00CA6C4A" w:rsidRDefault="00703118" w:rsidP="00703118">
      <w:pPr>
        <w:rPr>
          <w:rFonts w:cstheme="minorHAnsi"/>
          <w:sz w:val="22"/>
          <w:szCs w:val="22"/>
        </w:rPr>
      </w:pPr>
      <w:r w:rsidRPr="00CA6C4A">
        <w:rPr>
          <w:rFonts w:eastAsia="Calibri" w:cstheme="minorHAnsi"/>
          <w:b/>
          <w:sz w:val="22"/>
          <w:szCs w:val="22"/>
        </w:rPr>
        <w:t xml:space="preserve">Related Degree, Credential, and/or Occupational Experience in: </w:t>
      </w:r>
      <w:r w:rsidRPr="00CA6C4A">
        <w:rPr>
          <w:rFonts w:cstheme="minorHAnsi"/>
          <w:sz w:val="22"/>
          <w:szCs w:val="22"/>
        </w:rPr>
        <w:t>Computer Information Systems, Computer Science, Computer Networking, Web design, and Technology.</w:t>
      </w:r>
    </w:p>
    <w:p w14:paraId="71F2EE6A"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DAN: Dance</w:t>
      </w:r>
    </w:p>
    <w:p w14:paraId="0FB13D5D" w14:textId="77777777" w:rsidR="00703118" w:rsidRPr="00CA6C4A" w:rsidRDefault="00703118" w:rsidP="00703118">
      <w:pPr>
        <w:rPr>
          <w:rFonts w:cstheme="minorHAnsi"/>
          <w:sz w:val="22"/>
          <w:szCs w:val="22"/>
        </w:rPr>
      </w:pPr>
      <w:r w:rsidRPr="00CA6C4A">
        <w:rPr>
          <w:rFonts w:cstheme="minorHAnsi"/>
          <w:sz w:val="22"/>
          <w:szCs w:val="22"/>
        </w:rPr>
        <w:t xml:space="preserve">DAN courses are General Education courses.  Some DAN are also Guaranteed Transfer (GT) courses.   </w:t>
      </w:r>
    </w:p>
    <w:p w14:paraId="1D8BDF25"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DAN courses in the current PPSC Catalog of courses. This includes: DAN 105, DAN 106, DAN 111, DAN 112, DAN 113, DAN 114, DAN 117, DAN 118, DAN 121, DAN 122, DAN 123, DAN 124, DAN 125, DAN 129, DAN 130, DAN 131, DAN 132, DAN 133, DAN 134, DAN 141, DAN 142, DAN 143, DAN 144, DAN 150, DAN 151, DAN 152, DAN 161, DAN 211, DAN 212, DAN 221, DAN 222, DAN 224, DAN 225, DAN 226, DAN 227, DAN 251, DAN 253, DAN 254, DAN 255</w:t>
      </w:r>
    </w:p>
    <w:p w14:paraId="19FC576D"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 of Arts in Dance.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 </w:t>
      </w:r>
      <w:r w:rsidRPr="00CA6C4A">
        <w:rPr>
          <w:rFonts w:cstheme="minorHAnsi"/>
          <w:b/>
          <w:sz w:val="22"/>
          <w:szCs w:val="22"/>
        </w:rPr>
        <w:t xml:space="preserve"> </w:t>
      </w:r>
      <w:r w:rsidRPr="00CA6C4A">
        <w:rPr>
          <w:rFonts w:cstheme="minorHAnsi"/>
          <w:sz w:val="22"/>
          <w:szCs w:val="22"/>
        </w:rPr>
        <w:t xml:space="preserve">    </w:t>
      </w:r>
    </w:p>
    <w:p w14:paraId="00B2A0EE" w14:textId="77777777" w:rsidR="00703118" w:rsidRPr="00CA6C4A" w:rsidRDefault="00703118" w:rsidP="00703118">
      <w:pPr>
        <w:rPr>
          <w:rFonts w:cstheme="minorHAnsi"/>
          <w:sz w:val="22"/>
          <w:szCs w:val="22"/>
        </w:rPr>
      </w:pPr>
      <w:r w:rsidRPr="00CA6C4A">
        <w:rPr>
          <w:rFonts w:cstheme="minorHAnsi"/>
          <w:b/>
          <w:sz w:val="22"/>
          <w:szCs w:val="22"/>
        </w:rPr>
        <w:t xml:space="preserve">Related degree: </w:t>
      </w:r>
      <w:r w:rsidRPr="00CA6C4A">
        <w:rPr>
          <w:rFonts w:cstheme="minorHAnsi"/>
          <w:sz w:val="22"/>
          <w:szCs w:val="22"/>
        </w:rPr>
        <w:t>Dance, Dance Performance</w:t>
      </w:r>
    </w:p>
    <w:p w14:paraId="5FD48401" w14:textId="77777777" w:rsidR="00703118" w:rsidRPr="00CA6C4A" w:rsidRDefault="00703118" w:rsidP="00703118">
      <w:pPr>
        <w:pStyle w:val="Heading3"/>
        <w:spacing w:before="0" w:line="240" w:lineRule="auto"/>
        <w:rPr>
          <w:rFonts w:asciiTheme="minorHAnsi" w:hAnsiTheme="minorHAnsi" w:cstheme="minorHAnsi"/>
          <w:color w:val="auto"/>
          <w:sz w:val="22"/>
          <w:szCs w:val="22"/>
        </w:rPr>
      </w:pPr>
      <w:r w:rsidRPr="00CA6C4A">
        <w:rPr>
          <w:rFonts w:asciiTheme="minorHAnsi" w:hAnsiTheme="minorHAnsi" w:cstheme="minorHAnsi"/>
          <w:b/>
          <w:color w:val="auto"/>
          <w:sz w:val="22"/>
          <w:szCs w:val="22"/>
        </w:rPr>
        <w:t xml:space="preserve">Tested experience:  </w:t>
      </w:r>
      <w:r w:rsidRPr="00CA6C4A">
        <w:rPr>
          <w:rFonts w:asciiTheme="minorHAnsi" w:hAnsiTheme="minorHAnsi" w:cstheme="minorHAnsi"/>
          <w:color w:val="auto"/>
          <w:sz w:val="22"/>
          <w:szCs w:val="22"/>
        </w:rPr>
        <w:t>There is no tested experience option in place for this prefix.</w:t>
      </w:r>
    </w:p>
    <w:p w14:paraId="76D90762" w14:textId="77777777" w:rsidR="00703118" w:rsidRPr="00CA6C4A" w:rsidRDefault="00703118" w:rsidP="00703118">
      <w:pPr>
        <w:rPr>
          <w:sz w:val="22"/>
          <w:szCs w:val="22"/>
        </w:rPr>
      </w:pPr>
    </w:p>
    <w:p w14:paraId="7EFD2AEA"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DEA: Dental Assisting</w:t>
      </w:r>
    </w:p>
    <w:p w14:paraId="51645E00" w14:textId="77777777" w:rsidR="00703118" w:rsidRPr="00CA6C4A" w:rsidRDefault="00703118" w:rsidP="00703118">
      <w:pPr>
        <w:rPr>
          <w:rFonts w:cstheme="minorHAnsi"/>
          <w:sz w:val="22"/>
          <w:szCs w:val="22"/>
        </w:rPr>
      </w:pPr>
      <w:r w:rsidRPr="00CA6C4A">
        <w:rPr>
          <w:rFonts w:cstheme="minorHAnsi"/>
          <w:b/>
          <w:bCs/>
          <w:sz w:val="22"/>
          <w:szCs w:val="22"/>
        </w:rPr>
        <w:t>Faculty providing didactic</w:t>
      </w:r>
      <w:r w:rsidRPr="00CA6C4A">
        <w:rPr>
          <w:rFonts w:cstheme="minorHAnsi"/>
          <w:sz w:val="22"/>
          <w:szCs w:val="22"/>
        </w:rPr>
        <w:t xml:space="preserve"> instruction must have earned at least a baccalaureate degree.</w:t>
      </w:r>
      <w:r w:rsidRPr="00CA6C4A">
        <w:rPr>
          <w:rFonts w:cstheme="minorHAnsi"/>
          <w:sz w:val="22"/>
          <w:szCs w:val="22"/>
        </w:rPr>
        <w:br/>
      </w:r>
      <w:r w:rsidRPr="00CA6C4A">
        <w:rPr>
          <w:rFonts w:cstheme="minorHAnsi"/>
          <w:b/>
          <w:bCs/>
          <w:sz w:val="22"/>
          <w:szCs w:val="22"/>
        </w:rPr>
        <w:t>Laboratory, preclinical and clinical faculty</w:t>
      </w:r>
      <w:r w:rsidRPr="00CA6C4A">
        <w:rPr>
          <w:rFonts w:cstheme="minorHAnsi"/>
          <w:sz w:val="22"/>
          <w:szCs w:val="22"/>
        </w:rPr>
        <w:t xml:space="preserve"> must hold any current dental assisting credential required by the state, in addition to a Dental Assisting National Board “Certified Dental Assistant” credential.</w:t>
      </w:r>
    </w:p>
    <w:p w14:paraId="1276FDBE" w14:textId="77777777" w:rsidR="00703118" w:rsidRPr="00CA6C4A" w:rsidRDefault="00703118" w:rsidP="00703118">
      <w:pPr>
        <w:rPr>
          <w:rFonts w:cstheme="minorHAnsi"/>
          <w:sz w:val="22"/>
          <w:szCs w:val="22"/>
        </w:rPr>
      </w:pPr>
      <w:r w:rsidRPr="00CA6C4A">
        <w:rPr>
          <w:rFonts w:cstheme="minorHAnsi"/>
          <w:b/>
          <w:bCs/>
          <w:sz w:val="22"/>
          <w:szCs w:val="22"/>
        </w:rPr>
        <w:t>Faculty and instructors must also qualify for a CTE credential in the discipline.</w:t>
      </w:r>
    </w:p>
    <w:p w14:paraId="27339B1C" w14:textId="77777777" w:rsidR="002857DE" w:rsidRDefault="002857DE" w:rsidP="00703118">
      <w:pPr>
        <w:pStyle w:val="Heading1"/>
        <w:rPr>
          <w:rFonts w:asciiTheme="minorHAnsi" w:hAnsiTheme="minorHAnsi" w:cstheme="minorHAnsi"/>
          <w:color w:val="0070C0"/>
          <w:sz w:val="22"/>
          <w:szCs w:val="22"/>
        </w:rPr>
      </w:pPr>
    </w:p>
    <w:p w14:paraId="79F13065" w14:textId="7E3DE2D2"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DPM: Diesel Power Mechanics</w:t>
      </w:r>
    </w:p>
    <w:p w14:paraId="34DA92BF" w14:textId="62506329" w:rsidR="00703118" w:rsidRDefault="00703118" w:rsidP="00703118">
      <w:pPr>
        <w:rPr>
          <w:rFonts w:cstheme="minorHAnsi"/>
          <w:bCs/>
          <w:sz w:val="22"/>
          <w:szCs w:val="22"/>
        </w:rPr>
      </w:pPr>
      <w:r w:rsidRPr="00CA6C4A">
        <w:rPr>
          <w:rFonts w:cstheme="minorHAnsi"/>
          <w:sz w:val="22"/>
          <w:szCs w:val="22"/>
        </w:rPr>
        <w:t xml:space="preserve">DPM courses are Career and Technical Education courses. Faculty must </w:t>
      </w:r>
      <w:r w:rsidRPr="00CA6C4A">
        <w:rPr>
          <w:rFonts w:cstheme="minorHAnsi"/>
          <w:bCs/>
          <w:sz w:val="22"/>
          <w:szCs w:val="22"/>
        </w:rPr>
        <w:t xml:space="preserve">possess or be eligible to receive a Colorado State Vocational Credential. </w:t>
      </w:r>
    </w:p>
    <w:p w14:paraId="40F91069" w14:textId="77777777" w:rsidR="002857DE" w:rsidRPr="00CA6C4A" w:rsidRDefault="002857DE" w:rsidP="00703118">
      <w:pPr>
        <w:rPr>
          <w:rFonts w:cstheme="minorHAnsi"/>
          <w:bCs/>
          <w:sz w:val="22"/>
          <w:szCs w:val="22"/>
        </w:rPr>
      </w:pPr>
    </w:p>
    <w:p w14:paraId="403C6D32" w14:textId="77777777" w:rsidR="00703118" w:rsidRPr="00CA6C4A" w:rsidRDefault="00703118" w:rsidP="00703118">
      <w:pPr>
        <w:rPr>
          <w:rFonts w:cstheme="minorHAnsi"/>
          <w:bCs/>
          <w:sz w:val="22"/>
          <w:szCs w:val="22"/>
        </w:rPr>
      </w:pPr>
      <w:r w:rsidRPr="00CA6C4A">
        <w:rPr>
          <w:rFonts w:cstheme="minorHAnsi"/>
          <w:bCs/>
          <w:sz w:val="22"/>
          <w:szCs w:val="22"/>
        </w:rPr>
        <w:t>The following are the minimum requirements to teach all DPM courses in the current PPSC Catalog of courses. This includes: DPM 101, DPM 103, DPM 105, DPM 106, DPM 107, DPM 111, DPM 112, DPM 120, DPM 121, DPM 122, DPM 123, DPM 124, DPM 125, DPM 126, DPM 140, DPM 170, DPM 203, DPM 205, DPM 206, DPM 207, DPM 208, DPM 210, DPM 211, DPM 212, DPM 222, DPM 223, DPM, 240, DPM 264, DPM 265, DPM 280.</w:t>
      </w:r>
    </w:p>
    <w:p w14:paraId="6935FFC3" w14:textId="77777777" w:rsidR="00703118" w:rsidRPr="00CA6C4A" w:rsidRDefault="00703118" w:rsidP="00703118">
      <w:pPr>
        <w:rPr>
          <w:rFonts w:cstheme="minorHAnsi"/>
          <w:sz w:val="22"/>
          <w:szCs w:val="22"/>
        </w:rPr>
      </w:pPr>
      <w:r w:rsidRPr="00CA6C4A">
        <w:rPr>
          <w:rFonts w:cstheme="minorHAnsi"/>
          <w:b/>
          <w:sz w:val="22"/>
          <w:szCs w:val="22"/>
        </w:rPr>
        <w:lastRenderedPageBreak/>
        <w:t xml:space="preserve">Minimum Required: </w:t>
      </w:r>
      <w:r w:rsidRPr="00CA6C4A">
        <w:rPr>
          <w:rFonts w:cstheme="minorHAnsi"/>
          <w:sz w:val="22"/>
          <w:szCs w:val="22"/>
        </w:rPr>
        <w:t>A related associates (or relevant current industry license or certification) and 4000 verified occupational/industry hours within 7 years; OR, three years of full-time experience in the diesel truck or equipment field.</w:t>
      </w:r>
    </w:p>
    <w:p w14:paraId="57A1CB8F" w14:textId="01D24EBA" w:rsidR="00703118"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Automotive Service Excellence (ASE) Certification</w:t>
      </w:r>
    </w:p>
    <w:p w14:paraId="7C22E8F8" w14:textId="77777777" w:rsidR="002857DE" w:rsidRPr="00CA6C4A" w:rsidRDefault="002857DE" w:rsidP="00703118">
      <w:pPr>
        <w:rPr>
          <w:rFonts w:cstheme="minorHAnsi"/>
          <w:bCs/>
          <w:sz w:val="22"/>
          <w:szCs w:val="22"/>
        </w:rPr>
      </w:pPr>
    </w:p>
    <w:p w14:paraId="750B001E" w14:textId="77777777" w:rsidR="00703118" w:rsidRPr="00CA6C4A" w:rsidRDefault="00703118" w:rsidP="00703118">
      <w:pPr>
        <w:rPr>
          <w:b/>
          <w:bCs/>
          <w:color w:val="0070C0"/>
          <w:sz w:val="22"/>
          <w:szCs w:val="22"/>
          <w:u w:val="single"/>
        </w:rPr>
      </w:pPr>
      <w:r w:rsidRPr="00CA6C4A">
        <w:rPr>
          <w:b/>
          <w:bCs/>
          <w:color w:val="0070C0"/>
          <w:sz w:val="22"/>
          <w:szCs w:val="22"/>
          <w:u w:val="single"/>
        </w:rPr>
        <w:t>DIT:  Dietetic Technology</w:t>
      </w:r>
    </w:p>
    <w:p w14:paraId="42107091" w14:textId="77777777" w:rsidR="00703118" w:rsidRPr="00CA6C4A" w:rsidRDefault="00703118" w:rsidP="00703118">
      <w:pPr>
        <w:rPr>
          <w:color w:val="000000" w:themeColor="text1"/>
          <w:sz w:val="22"/>
          <w:szCs w:val="22"/>
        </w:rPr>
      </w:pPr>
      <w:r w:rsidRPr="00CA6C4A">
        <w:rPr>
          <w:color w:val="000000" w:themeColor="text1"/>
          <w:sz w:val="22"/>
          <w:szCs w:val="22"/>
        </w:rPr>
        <w:t>DIT courses are Career and Technical Education courses and require a CTE credential to teach.</w:t>
      </w:r>
    </w:p>
    <w:p w14:paraId="0BBB3349" w14:textId="77777777" w:rsidR="00703118" w:rsidRPr="00CA6C4A" w:rsidRDefault="00703118" w:rsidP="00703118">
      <w:pPr>
        <w:rPr>
          <w:color w:val="000000" w:themeColor="text1"/>
          <w:sz w:val="22"/>
          <w:szCs w:val="22"/>
        </w:rPr>
      </w:pPr>
    </w:p>
    <w:p w14:paraId="27AB2B5F" w14:textId="77777777" w:rsidR="00703118" w:rsidRPr="00CA6C4A" w:rsidRDefault="00703118" w:rsidP="00703118">
      <w:pPr>
        <w:rPr>
          <w:color w:val="000000" w:themeColor="text1"/>
          <w:sz w:val="22"/>
          <w:szCs w:val="22"/>
          <w:u w:val="single"/>
        </w:rPr>
      </w:pPr>
      <w:r w:rsidRPr="00CA6C4A">
        <w:rPr>
          <w:color w:val="000000" w:themeColor="text1"/>
          <w:sz w:val="22"/>
          <w:szCs w:val="22"/>
        </w:rPr>
        <w:t>DIT 1021, DIT 1080, DIT 1081, DIT 1082</w:t>
      </w:r>
    </w:p>
    <w:p w14:paraId="6CABA9A9" w14:textId="77777777" w:rsidR="00703118" w:rsidRPr="00CA6C4A" w:rsidRDefault="00703118" w:rsidP="00703118">
      <w:pPr>
        <w:rPr>
          <w:color w:val="000000" w:themeColor="text1"/>
          <w:sz w:val="22"/>
          <w:szCs w:val="22"/>
        </w:rPr>
      </w:pPr>
      <w:r w:rsidRPr="00CA6C4A">
        <w:rPr>
          <w:b/>
          <w:bCs/>
          <w:color w:val="000000" w:themeColor="text1"/>
          <w:sz w:val="22"/>
          <w:szCs w:val="22"/>
        </w:rPr>
        <w:t>Minimum Required:</w:t>
      </w:r>
      <w:r w:rsidRPr="00CA6C4A">
        <w:rPr>
          <w:color w:val="000000" w:themeColor="text1"/>
          <w:sz w:val="22"/>
          <w:szCs w:val="22"/>
        </w:rPr>
        <w:t xml:space="preserve"> Registered Dietitian-Nutritionist (RDN) </w:t>
      </w:r>
      <w:r w:rsidRPr="00CA6C4A">
        <w:rPr>
          <w:b/>
          <w:bCs/>
          <w:color w:val="000000" w:themeColor="text1"/>
          <w:sz w:val="22"/>
          <w:szCs w:val="22"/>
        </w:rPr>
        <w:t>and</w:t>
      </w:r>
      <w:r w:rsidRPr="00CA6C4A">
        <w:rPr>
          <w:color w:val="000000" w:themeColor="text1"/>
          <w:sz w:val="22"/>
          <w:szCs w:val="22"/>
        </w:rPr>
        <w:t xml:space="preserve"> 4000 verified occupational/industry hours within 5 years.</w:t>
      </w:r>
    </w:p>
    <w:p w14:paraId="1098A38C" w14:textId="77777777" w:rsidR="00703118" w:rsidRPr="00CA6C4A" w:rsidRDefault="00703118" w:rsidP="00703118">
      <w:pPr>
        <w:rPr>
          <w:color w:val="000000" w:themeColor="text1"/>
          <w:sz w:val="22"/>
          <w:szCs w:val="22"/>
        </w:rPr>
      </w:pPr>
      <w:r w:rsidRPr="00CA6C4A">
        <w:rPr>
          <w:b/>
          <w:bCs/>
          <w:color w:val="000000" w:themeColor="text1"/>
          <w:sz w:val="22"/>
          <w:szCs w:val="22"/>
        </w:rPr>
        <w:t>Related Degree:</w:t>
      </w:r>
      <w:r w:rsidRPr="00CA6C4A">
        <w:rPr>
          <w:color w:val="000000" w:themeColor="text1"/>
          <w:sz w:val="22"/>
          <w:szCs w:val="22"/>
        </w:rPr>
        <w:t xml:space="preserve"> Human Nutrition and Dietetics or related field from a regionally accredited institution.</w:t>
      </w:r>
    </w:p>
    <w:p w14:paraId="4AC6DBBE" w14:textId="77777777" w:rsidR="00703118" w:rsidRPr="00CA6C4A" w:rsidRDefault="00703118" w:rsidP="00703118">
      <w:pPr>
        <w:rPr>
          <w:color w:val="000000" w:themeColor="text1"/>
          <w:sz w:val="22"/>
          <w:szCs w:val="22"/>
        </w:rPr>
      </w:pPr>
      <w:r w:rsidRPr="00CA6C4A">
        <w:rPr>
          <w:color w:val="000000" w:themeColor="text1"/>
          <w:sz w:val="22"/>
          <w:szCs w:val="22"/>
        </w:rPr>
        <w:t xml:space="preserve"> </w:t>
      </w:r>
    </w:p>
    <w:p w14:paraId="49E8F678" w14:textId="77777777" w:rsidR="00703118" w:rsidRPr="00CA6C4A" w:rsidRDefault="00703118" w:rsidP="00703118">
      <w:pPr>
        <w:rPr>
          <w:color w:val="000000" w:themeColor="text1"/>
          <w:sz w:val="22"/>
          <w:szCs w:val="22"/>
        </w:rPr>
      </w:pPr>
      <w:r w:rsidRPr="00CA6C4A">
        <w:rPr>
          <w:color w:val="000000" w:themeColor="text1"/>
          <w:sz w:val="22"/>
          <w:szCs w:val="22"/>
        </w:rPr>
        <w:t>DIT 1023</w:t>
      </w:r>
    </w:p>
    <w:p w14:paraId="09442965" w14:textId="77777777" w:rsidR="00703118" w:rsidRPr="00CA6C4A" w:rsidRDefault="00703118" w:rsidP="00703118">
      <w:pPr>
        <w:rPr>
          <w:color w:val="000000" w:themeColor="text1"/>
          <w:sz w:val="22"/>
          <w:szCs w:val="22"/>
        </w:rPr>
      </w:pPr>
      <w:r w:rsidRPr="00CA6C4A">
        <w:rPr>
          <w:b/>
          <w:bCs/>
          <w:color w:val="000000" w:themeColor="text1"/>
          <w:sz w:val="22"/>
          <w:szCs w:val="22"/>
        </w:rPr>
        <w:t xml:space="preserve">Minimum Required:  </w:t>
      </w:r>
      <w:r w:rsidRPr="00CA6C4A">
        <w:rPr>
          <w:color w:val="000000" w:themeColor="text1"/>
          <w:sz w:val="22"/>
          <w:szCs w:val="22"/>
        </w:rPr>
        <w:t xml:space="preserve">Registered Dietitian-Nutritionist (RDN) </w:t>
      </w:r>
      <w:r w:rsidRPr="00CA6C4A">
        <w:rPr>
          <w:b/>
          <w:bCs/>
          <w:color w:val="000000" w:themeColor="text1"/>
          <w:sz w:val="22"/>
          <w:szCs w:val="22"/>
        </w:rPr>
        <w:t>or</w:t>
      </w:r>
      <w:r w:rsidRPr="00CA6C4A">
        <w:rPr>
          <w:color w:val="000000" w:themeColor="text1"/>
          <w:sz w:val="22"/>
          <w:szCs w:val="22"/>
        </w:rPr>
        <w:t xml:space="preserve"> Certified Dietary Manager, Certified Food Protection Professional (CDM, CFPP); 4000 verified occupational/industry hours within 5 years.</w:t>
      </w:r>
    </w:p>
    <w:p w14:paraId="16F4CC54" w14:textId="77777777" w:rsidR="00703118" w:rsidRPr="00CA6C4A" w:rsidRDefault="00703118" w:rsidP="00703118">
      <w:pPr>
        <w:rPr>
          <w:color w:val="000000" w:themeColor="text1"/>
          <w:sz w:val="22"/>
          <w:szCs w:val="22"/>
        </w:rPr>
      </w:pPr>
      <w:r w:rsidRPr="00CA6C4A">
        <w:rPr>
          <w:b/>
          <w:bCs/>
          <w:color w:val="000000" w:themeColor="text1"/>
          <w:sz w:val="22"/>
          <w:szCs w:val="22"/>
        </w:rPr>
        <w:t xml:space="preserve">Related Degree: </w:t>
      </w:r>
      <w:r w:rsidRPr="00CA6C4A">
        <w:rPr>
          <w:color w:val="000000" w:themeColor="text1"/>
          <w:sz w:val="22"/>
          <w:szCs w:val="22"/>
        </w:rPr>
        <w:t>Human Nutrition and Dietetics or related field from a regionally accredited institution.</w:t>
      </w:r>
    </w:p>
    <w:p w14:paraId="484F74AD" w14:textId="77777777" w:rsidR="00703118" w:rsidRPr="00CA6C4A" w:rsidRDefault="00703118" w:rsidP="00703118">
      <w:pPr>
        <w:rPr>
          <w:color w:val="000000" w:themeColor="text1"/>
          <w:sz w:val="22"/>
          <w:szCs w:val="22"/>
        </w:rPr>
      </w:pPr>
      <w:r w:rsidRPr="00CA6C4A">
        <w:rPr>
          <w:color w:val="000000" w:themeColor="text1"/>
          <w:sz w:val="22"/>
          <w:szCs w:val="22"/>
        </w:rPr>
        <w:t xml:space="preserve"> </w:t>
      </w:r>
    </w:p>
    <w:p w14:paraId="2B3BF999" w14:textId="77777777" w:rsidR="00703118" w:rsidRPr="00CA6C4A" w:rsidRDefault="00703118" w:rsidP="00703118">
      <w:pPr>
        <w:rPr>
          <w:color w:val="000000" w:themeColor="text1"/>
          <w:sz w:val="22"/>
          <w:szCs w:val="22"/>
        </w:rPr>
      </w:pPr>
      <w:r w:rsidRPr="00CA6C4A">
        <w:rPr>
          <w:b/>
          <w:bCs/>
          <w:color w:val="000000" w:themeColor="text1"/>
          <w:sz w:val="22"/>
          <w:szCs w:val="22"/>
        </w:rPr>
        <w:t>Tested Experience:</w:t>
      </w:r>
      <w:r w:rsidRPr="00CA6C4A">
        <w:rPr>
          <w:color w:val="000000" w:themeColor="text1"/>
          <w:sz w:val="22"/>
          <w:szCs w:val="22"/>
        </w:rPr>
        <w:t xml:space="preserve"> PPCC has no tested experience option in place for this prefix.</w:t>
      </w:r>
      <w:r w:rsidRPr="00CA6C4A">
        <w:rPr>
          <w:color w:val="000000" w:themeColor="text1"/>
          <w:sz w:val="22"/>
          <w:szCs w:val="22"/>
          <w:u w:val="single"/>
        </w:rPr>
        <w:t xml:space="preserve"> </w:t>
      </w:r>
    </w:p>
    <w:p w14:paraId="36E339E0" w14:textId="77777777" w:rsidR="00703118" w:rsidRPr="00CA6C4A" w:rsidRDefault="00703118" w:rsidP="00703118">
      <w:pPr>
        <w:rPr>
          <w:b/>
          <w:bCs/>
          <w:color w:val="0070C0"/>
          <w:sz w:val="22"/>
          <w:szCs w:val="22"/>
          <w:u w:val="single"/>
        </w:rPr>
      </w:pPr>
    </w:p>
    <w:p w14:paraId="4630114E" w14:textId="77777777" w:rsidR="00703118" w:rsidRPr="00CA6C4A" w:rsidRDefault="00703118" w:rsidP="00703118">
      <w:pPr>
        <w:rPr>
          <w:b/>
          <w:bCs/>
          <w:color w:val="0070C0"/>
          <w:sz w:val="22"/>
          <w:szCs w:val="22"/>
          <w:u w:val="single"/>
        </w:rPr>
      </w:pPr>
      <w:r w:rsidRPr="00CA6C4A">
        <w:rPr>
          <w:b/>
          <w:bCs/>
          <w:color w:val="0070C0"/>
          <w:sz w:val="22"/>
          <w:szCs w:val="22"/>
          <w:u w:val="single"/>
        </w:rPr>
        <w:t>ECE:  Early Childhood Education</w:t>
      </w:r>
    </w:p>
    <w:p w14:paraId="3D14A963" w14:textId="77777777" w:rsidR="00703118" w:rsidRPr="00CA6C4A" w:rsidRDefault="00703118" w:rsidP="00703118">
      <w:pPr>
        <w:rPr>
          <w:rFonts w:cstheme="minorHAnsi"/>
          <w:sz w:val="22"/>
          <w:szCs w:val="22"/>
        </w:rPr>
      </w:pPr>
      <w:r w:rsidRPr="00CA6C4A">
        <w:rPr>
          <w:rFonts w:cstheme="minorHAnsi"/>
          <w:sz w:val="22"/>
          <w:szCs w:val="22"/>
        </w:rPr>
        <w:t xml:space="preserve">ECE courses are Career and Technical Education Courses, but also may be a requirement for an AA degree. </w:t>
      </w:r>
      <w:r w:rsidRPr="00CA6C4A">
        <w:rPr>
          <w:rFonts w:eastAsia="Calibri" w:cstheme="minorHAnsi"/>
          <w:sz w:val="22"/>
          <w:szCs w:val="22"/>
        </w:rPr>
        <w:t xml:space="preserve">Some ECE courses are also General Transfer (GT) courses.  GT courses are indicated with an asterisk (*) in the PPSC catalog of courses.   </w:t>
      </w:r>
      <w:r w:rsidRPr="00CA6C4A">
        <w:rPr>
          <w:rFonts w:cstheme="minorHAnsi"/>
          <w:sz w:val="22"/>
          <w:szCs w:val="22"/>
        </w:rPr>
        <w:t>Faculty must also have CTE Credential to teach.</w:t>
      </w:r>
    </w:p>
    <w:p w14:paraId="5CB322D0" w14:textId="77777777" w:rsidR="00703118" w:rsidRPr="00CA6C4A" w:rsidRDefault="00703118" w:rsidP="00703118">
      <w:pPr>
        <w:rPr>
          <w:rFonts w:cstheme="minorHAnsi"/>
          <w:b/>
          <w:bCs/>
          <w:color w:val="0070C0"/>
          <w:sz w:val="22"/>
          <w:szCs w:val="22"/>
          <w:u w:val="single"/>
        </w:rPr>
      </w:pPr>
    </w:p>
    <w:p w14:paraId="5F4B7C52" w14:textId="77777777" w:rsidR="00703118" w:rsidRPr="00CA6C4A" w:rsidRDefault="00703118" w:rsidP="00703118">
      <w:pPr>
        <w:rPr>
          <w:rFonts w:cstheme="minorHAnsi"/>
          <w:sz w:val="22"/>
          <w:szCs w:val="22"/>
          <w:lang w:val="it-IT"/>
        </w:rPr>
      </w:pPr>
      <w:bookmarkStart w:id="16" w:name="_Hlk97552117"/>
      <w:r w:rsidRPr="00CA6C4A">
        <w:rPr>
          <w:rFonts w:cstheme="minorHAnsi"/>
          <w:sz w:val="22"/>
          <w:szCs w:val="22"/>
        </w:rPr>
        <w:t xml:space="preserve">The following are the minimum requirements to teach all ECE courses in the current PPSC Catalog of courses. </w:t>
      </w:r>
      <w:r w:rsidRPr="00CA6C4A">
        <w:rPr>
          <w:rFonts w:cstheme="minorHAnsi"/>
          <w:sz w:val="22"/>
          <w:szCs w:val="22"/>
          <w:lang w:val="it-IT"/>
        </w:rPr>
        <w:t>This includes: ECE 1011*, ECE 1045*, ECE 1031*, ECE 1111, ECE 1125, ECE 2664*, ECE 1271, ECE 1911*, ECE 1925*, ECE 2051*, ECE 2061*, ECE 2621*, ECE 2631*, ECE 2641*, ECE 2371*, ECE 2381*, ECE 2401, ECE 2411*, ECE 2101*, ECE 2601*, ECE 2615*, ECE 2079*, ECE 2089*.</w:t>
      </w:r>
    </w:p>
    <w:bookmarkEnd w:id="16"/>
    <w:p w14:paraId="484A8EBF" w14:textId="77777777" w:rsidR="002857DE" w:rsidRDefault="00703118" w:rsidP="002857DE">
      <w:pPr>
        <w:rPr>
          <w:rFonts w:cstheme="minorHAnsi"/>
          <w:b/>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 and 2000 verified occupational/industry hours within 7 years. </w:t>
      </w:r>
    </w:p>
    <w:p w14:paraId="4476298A" w14:textId="439F108B" w:rsidR="00703118" w:rsidRPr="002857DE" w:rsidRDefault="00703118" w:rsidP="002857DE">
      <w:pPr>
        <w:rPr>
          <w:rFonts w:cstheme="minorHAnsi"/>
          <w:b/>
          <w:sz w:val="22"/>
          <w:szCs w:val="22"/>
        </w:rPr>
      </w:pPr>
      <w:r w:rsidRPr="00CA6C4A">
        <w:rPr>
          <w:rFonts w:eastAsia="Calibri" w:cstheme="minorHAnsi"/>
          <w:b/>
          <w:sz w:val="22"/>
          <w:szCs w:val="22"/>
        </w:rPr>
        <w:t xml:space="preserve">Related Degree, Credential, and/or Occupational Experience in: </w:t>
      </w:r>
      <w:r w:rsidRPr="00CA6C4A">
        <w:rPr>
          <w:rFonts w:eastAsia="Calibri" w:cstheme="minorHAnsi"/>
          <w:bCs/>
          <w:sz w:val="22"/>
          <w:szCs w:val="22"/>
        </w:rPr>
        <w:t>Early Childhood Education,</w:t>
      </w:r>
      <w:r w:rsidRPr="00CA6C4A">
        <w:rPr>
          <w:rFonts w:eastAsia="Calibri" w:cstheme="minorHAnsi"/>
          <w:b/>
          <w:sz w:val="22"/>
          <w:szCs w:val="22"/>
        </w:rPr>
        <w:t xml:space="preserve"> </w:t>
      </w:r>
      <w:r w:rsidRPr="00CA6C4A">
        <w:rPr>
          <w:rFonts w:eastAsia="Calibri" w:cstheme="minorHAnsi"/>
          <w:sz w:val="22"/>
          <w:szCs w:val="22"/>
        </w:rPr>
        <w:t>Education</w:t>
      </w:r>
      <w:bookmarkStart w:id="17" w:name="_Hlk97718222"/>
    </w:p>
    <w:p w14:paraId="04247EF5" w14:textId="77777777" w:rsidR="00703118" w:rsidRPr="00CA6C4A" w:rsidRDefault="00703118" w:rsidP="00703118">
      <w:pPr>
        <w:pStyle w:val="NoSpacing"/>
        <w:spacing w:before="240"/>
        <w:rPr>
          <w:rFonts w:cstheme="minorHAnsi"/>
          <w:b/>
          <w:bCs/>
          <w:color w:val="0070C0"/>
          <w:sz w:val="22"/>
          <w:szCs w:val="22"/>
          <w:u w:val="single"/>
        </w:rPr>
      </w:pPr>
    </w:p>
    <w:p w14:paraId="74CC1520" w14:textId="77777777" w:rsidR="00703118" w:rsidRPr="00CA6C4A" w:rsidRDefault="00703118" w:rsidP="00703118">
      <w:pPr>
        <w:pStyle w:val="NoSpacing"/>
        <w:spacing w:before="240"/>
        <w:rPr>
          <w:rFonts w:cstheme="minorHAnsi"/>
          <w:b/>
          <w:bCs/>
          <w:color w:val="0070C0"/>
          <w:sz w:val="22"/>
          <w:szCs w:val="22"/>
          <w:u w:val="single"/>
        </w:rPr>
      </w:pPr>
      <w:r w:rsidRPr="00CA6C4A">
        <w:rPr>
          <w:rFonts w:cstheme="minorHAnsi"/>
          <w:b/>
          <w:bCs/>
          <w:color w:val="0070C0"/>
          <w:sz w:val="22"/>
          <w:szCs w:val="22"/>
          <w:u w:val="single"/>
        </w:rPr>
        <w:t>ECO: Economics</w:t>
      </w:r>
    </w:p>
    <w:p w14:paraId="54535D8B" w14:textId="77777777" w:rsidR="00703118" w:rsidRPr="00CA6C4A" w:rsidRDefault="00703118" w:rsidP="00703118">
      <w:pPr>
        <w:rPr>
          <w:rFonts w:eastAsia="Calibri" w:cstheme="minorHAnsi"/>
          <w:sz w:val="22"/>
          <w:szCs w:val="22"/>
        </w:rPr>
      </w:pPr>
      <w:r w:rsidRPr="00CA6C4A">
        <w:rPr>
          <w:rFonts w:cstheme="minorHAnsi"/>
          <w:sz w:val="22"/>
          <w:szCs w:val="22"/>
        </w:rPr>
        <w:t>ECO</w:t>
      </w:r>
      <w:r w:rsidRPr="00CA6C4A">
        <w:rPr>
          <w:rFonts w:eastAsia="Calibri" w:cstheme="minorHAnsi"/>
          <w:sz w:val="22"/>
          <w:szCs w:val="22"/>
        </w:rPr>
        <w:t xml:space="preserve"> courses are General Education courses.  Some ECO courses are also General Transfer (GT) courses.  GT courses are indicated with an asterisk (*) in the PPSC catalog of courses.  </w:t>
      </w:r>
    </w:p>
    <w:p w14:paraId="1D386D26"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ECE courses in the current PPSC Catalog of courses. This </w:t>
      </w:r>
      <w:proofErr w:type="gramStart"/>
      <w:r w:rsidRPr="00CA6C4A">
        <w:rPr>
          <w:rFonts w:cstheme="minorHAnsi"/>
          <w:sz w:val="22"/>
          <w:szCs w:val="22"/>
        </w:rPr>
        <w:t>includes:</w:t>
      </w:r>
      <w:proofErr w:type="gramEnd"/>
      <w:r w:rsidRPr="00CA6C4A">
        <w:rPr>
          <w:rFonts w:cstheme="minorHAnsi"/>
          <w:sz w:val="22"/>
          <w:szCs w:val="22"/>
        </w:rPr>
        <w:t xml:space="preserve"> ECO 1001, ECO 2001*, ECO 2002*, ECO 2045*</w:t>
      </w:r>
    </w:p>
    <w:p w14:paraId="18C00181"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 </w:t>
      </w:r>
      <w:bookmarkEnd w:id="17"/>
    </w:p>
    <w:p w14:paraId="19067C45" w14:textId="23094F49" w:rsidR="00703118" w:rsidRDefault="00703118" w:rsidP="00703118">
      <w:pPr>
        <w:spacing w:line="257" w:lineRule="auto"/>
        <w:rPr>
          <w:rFonts w:eastAsia="Calibri" w:cstheme="minorHAnsi"/>
          <w:color w:val="000000" w:themeColor="text1"/>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p w14:paraId="37336036" w14:textId="77777777" w:rsidR="002857DE" w:rsidRPr="00CA6C4A" w:rsidRDefault="002857DE" w:rsidP="00703118">
      <w:pPr>
        <w:spacing w:line="257" w:lineRule="auto"/>
        <w:rPr>
          <w:rFonts w:cstheme="minorHAnsi"/>
          <w:sz w:val="22"/>
          <w:szCs w:val="22"/>
        </w:rPr>
      </w:pPr>
    </w:p>
    <w:p w14:paraId="28DA24B5"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EDU:  Education</w:t>
      </w:r>
    </w:p>
    <w:p w14:paraId="53BEEBB9" w14:textId="77777777" w:rsidR="00703118" w:rsidRPr="00CA6C4A" w:rsidRDefault="00703118" w:rsidP="00703118">
      <w:pPr>
        <w:rPr>
          <w:rFonts w:cstheme="minorHAnsi"/>
          <w:b/>
          <w:bCs/>
          <w:color w:val="0070C0"/>
          <w:sz w:val="22"/>
          <w:szCs w:val="22"/>
          <w:u w:val="single"/>
        </w:rPr>
      </w:pPr>
      <w:r w:rsidRPr="00CA6C4A">
        <w:rPr>
          <w:rFonts w:eastAsia="Calibri" w:cstheme="minorHAnsi"/>
          <w:sz w:val="22"/>
          <w:szCs w:val="22"/>
        </w:rPr>
        <w:t xml:space="preserve">EDU courses are General Education courses.  Some EDU courses are also General Transfer (GT) courses.  GT courses are indicated with an asterisk (*) in the PPSC catalog of courses.   </w:t>
      </w:r>
    </w:p>
    <w:p w14:paraId="5E660C58" w14:textId="77777777" w:rsidR="00703118" w:rsidRPr="00CA6C4A" w:rsidRDefault="00703118" w:rsidP="00703118">
      <w:pPr>
        <w:rPr>
          <w:rFonts w:cstheme="minorHAnsi"/>
          <w:sz w:val="22"/>
          <w:szCs w:val="22"/>
        </w:rPr>
      </w:pPr>
      <w:r w:rsidRPr="00CA6C4A">
        <w:rPr>
          <w:rFonts w:cstheme="minorHAnsi"/>
          <w:sz w:val="22"/>
          <w:szCs w:val="22"/>
        </w:rPr>
        <w:lastRenderedPageBreak/>
        <w:t xml:space="preserve">The following are the minimum requirements to teach all EDU courses in the current PPSC Catalog of courses. This </w:t>
      </w:r>
      <w:proofErr w:type="gramStart"/>
      <w:r w:rsidRPr="00CA6C4A">
        <w:rPr>
          <w:rFonts w:cstheme="minorHAnsi"/>
          <w:sz w:val="22"/>
          <w:szCs w:val="22"/>
        </w:rPr>
        <w:t>includes:</w:t>
      </w:r>
      <w:proofErr w:type="gramEnd"/>
      <w:r w:rsidRPr="00CA6C4A">
        <w:rPr>
          <w:rFonts w:cstheme="minorHAnsi"/>
          <w:sz w:val="22"/>
          <w:szCs w:val="22"/>
        </w:rPr>
        <w:t xml:space="preserve"> EDU 1088, EDU 2221*, EDU 2221, EDU 2341*, EDU 2501, EDU 2511, EDU 2601, EDU 2611*, EDU 2631*, EDU 2651, EDU 2661.</w:t>
      </w:r>
    </w:p>
    <w:p w14:paraId="0BF47AA4"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w:t>
      </w:r>
    </w:p>
    <w:p w14:paraId="3D11A3EB" w14:textId="77777777" w:rsidR="00703118" w:rsidRPr="00CA6C4A" w:rsidRDefault="00703118" w:rsidP="00703118">
      <w:pPr>
        <w:spacing w:line="257" w:lineRule="auto"/>
        <w:rPr>
          <w:rFonts w:cstheme="minorHAnsi"/>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p w14:paraId="68CA4D01"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EIC: Electricity Industrial/Commercial</w:t>
      </w:r>
    </w:p>
    <w:p w14:paraId="33F90903" w14:textId="77777777" w:rsidR="00703118" w:rsidRPr="00CA6C4A" w:rsidRDefault="00703118" w:rsidP="00703118">
      <w:pPr>
        <w:rPr>
          <w:rFonts w:cstheme="minorHAnsi"/>
          <w:bCs/>
          <w:sz w:val="22"/>
          <w:szCs w:val="22"/>
        </w:rPr>
      </w:pPr>
      <w:r w:rsidRPr="00CA6C4A">
        <w:rPr>
          <w:rFonts w:cstheme="minorHAnsi"/>
          <w:sz w:val="22"/>
          <w:szCs w:val="22"/>
        </w:rPr>
        <w:t xml:space="preserve">EIC courses are Career and Technical Education courses. Faculty must </w:t>
      </w:r>
      <w:r w:rsidRPr="00CA6C4A">
        <w:rPr>
          <w:rFonts w:cstheme="minorHAnsi"/>
          <w:bCs/>
          <w:sz w:val="22"/>
          <w:szCs w:val="22"/>
        </w:rPr>
        <w:t xml:space="preserve">possess or be eligible to receive a Colorado State Vocational Credential. </w:t>
      </w:r>
    </w:p>
    <w:p w14:paraId="73DB9646" w14:textId="77777777" w:rsidR="00703118" w:rsidRPr="00CA6C4A" w:rsidRDefault="00703118" w:rsidP="00703118">
      <w:pPr>
        <w:rPr>
          <w:rFonts w:cstheme="minorHAnsi"/>
          <w:bCs/>
          <w:sz w:val="22"/>
          <w:szCs w:val="22"/>
        </w:rPr>
      </w:pPr>
      <w:r w:rsidRPr="00CA6C4A">
        <w:rPr>
          <w:rFonts w:cstheme="minorHAnsi"/>
          <w:bCs/>
          <w:sz w:val="22"/>
          <w:szCs w:val="22"/>
        </w:rPr>
        <w:t>The following are the minimum requirements to teach all EIC courses in the current PPSC Catalog of courses. This includes: EIC 130, EIC 135, EIC 217, EIC 230, EIC 245, EIC 253, EIC 259</w:t>
      </w:r>
    </w:p>
    <w:p w14:paraId="4A20E1A2"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5,000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6A7CD466" w14:textId="48FED667" w:rsidR="00703118"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Certifications</w:t>
      </w:r>
    </w:p>
    <w:p w14:paraId="7373FEA3" w14:textId="77777777" w:rsidR="002857DE" w:rsidRPr="00CA6C4A" w:rsidRDefault="002857DE" w:rsidP="00703118">
      <w:pPr>
        <w:rPr>
          <w:rFonts w:cstheme="minorHAnsi"/>
          <w:bCs/>
          <w:sz w:val="22"/>
          <w:szCs w:val="22"/>
        </w:rPr>
      </w:pPr>
    </w:p>
    <w:p w14:paraId="51ED3102"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EGG: Engineering</w:t>
      </w:r>
    </w:p>
    <w:p w14:paraId="137DFF68" w14:textId="77777777" w:rsidR="00703118" w:rsidRPr="00CA6C4A" w:rsidRDefault="00703118" w:rsidP="00703118">
      <w:pPr>
        <w:spacing w:line="257" w:lineRule="auto"/>
        <w:rPr>
          <w:rFonts w:cstheme="minorHAnsi"/>
          <w:sz w:val="22"/>
          <w:szCs w:val="22"/>
        </w:rPr>
      </w:pPr>
      <w:r w:rsidRPr="00CA6C4A">
        <w:rPr>
          <w:rFonts w:eastAsia="Calibri" w:cstheme="minorHAnsi"/>
          <w:sz w:val="22"/>
          <w:szCs w:val="22"/>
        </w:rPr>
        <w:t>Engineering courses are Transfer Elective courses.</w:t>
      </w:r>
    </w:p>
    <w:p w14:paraId="63BBFEEA" w14:textId="77777777" w:rsidR="00703118" w:rsidRPr="00CA6C4A" w:rsidRDefault="00703118" w:rsidP="00703118">
      <w:pPr>
        <w:spacing w:line="257" w:lineRule="auto"/>
        <w:rPr>
          <w:rFonts w:cstheme="minorHAnsi"/>
          <w:sz w:val="22"/>
          <w:szCs w:val="22"/>
        </w:rPr>
      </w:pPr>
      <w:r w:rsidRPr="00CA6C4A">
        <w:rPr>
          <w:rFonts w:eastAsia="Calibri" w:cstheme="minorHAnsi"/>
          <w:sz w:val="22"/>
          <w:szCs w:val="22"/>
        </w:rPr>
        <w:t xml:space="preserve">The following are the minimum requirements to teach all Engineering courses in the current PPSC Catalog of courses.  These </w:t>
      </w:r>
      <w:proofErr w:type="gramStart"/>
      <w:r w:rsidRPr="00CA6C4A">
        <w:rPr>
          <w:rFonts w:eastAsia="Calibri" w:cstheme="minorHAnsi"/>
          <w:sz w:val="22"/>
          <w:szCs w:val="22"/>
        </w:rPr>
        <w:t>include:</w:t>
      </w:r>
      <w:proofErr w:type="gramEnd"/>
      <w:r w:rsidRPr="00CA6C4A">
        <w:rPr>
          <w:rFonts w:eastAsia="Calibri" w:cstheme="minorHAnsi"/>
          <w:sz w:val="22"/>
          <w:szCs w:val="22"/>
        </w:rPr>
        <w:t xml:space="preserve"> EGG 1020, EGG 1040, EGG 1060, EGG 2011, EGG 2012, EGG 2020, EGG 2030, EGG 2050. </w:t>
      </w:r>
    </w:p>
    <w:p w14:paraId="3E2F3172"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Minimum Required:</w:t>
      </w:r>
      <w:r w:rsidRPr="00CA6C4A">
        <w:rPr>
          <w:rFonts w:eastAsia="Calibri" w:cstheme="minorHAnsi"/>
          <w:sz w:val="22"/>
          <w:szCs w:val="22"/>
        </w:rPr>
        <w:t xml:space="preserve"> Master's degree in Mathematics, Statistics, or Operations Research -or- a master’s in a related degree/discipline with 18 graduate credit hours in Math, Statistics, or Operations Research.</w:t>
      </w:r>
    </w:p>
    <w:p w14:paraId="3388C578"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Related degree/discipline:</w:t>
      </w:r>
      <w:r w:rsidRPr="00CA6C4A">
        <w:rPr>
          <w:rFonts w:eastAsia="Calibri" w:cstheme="minorHAnsi"/>
          <w:sz w:val="22"/>
          <w:szCs w:val="22"/>
        </w:rPr>
        <w:t xml:space="preserve"> Biology, Chemistry, Engineering, Geology, and Physics.</w:t>
      </w:r>
    </w:p>
    <w:p w14:paraId="210C6B61"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Tested Experience:</w:t>
      </w:r>
      <w:r w:rsidRPr="00CA6C4A">
        <w:rPr>
          <w:rFonts w:eastAsia="Calibri" w:cstheme="minorHAnsi"/>
          <w:sz w:val="22"/>
          <w:szCs w:val="22"/>
        </w:rPr>
        <w:t xml:space="preserve"> PPSC has no tested experience option in place for this prefix.</w:t>
      </w:r>
    </w:p>
    <w:p w14:paraId="4FE66858" w14:textId="77777777" w:rsidR="002857DE" w:rsidRDefault="002857DE" w:rsidP="00703118">
      <w:pPr>
        <w:pStyle w:val="Heading1"/>
        <w:rPr>
          <w:rFonts w:asciiTheme="minorHAnsi" w:hAnsiTheme="minorHAnsi" w:cstheme="minorHAnsi"/>
          <w:color w:val="0070C0"/>
          <w:sz w:val="22"/>
          <w:szCs w:val="22"/>
        </w:rPr>
      </w:pPr>
    </w:p>
    <w:p w14:paraId="75B2D752" w14:textId="77777777" w:rsidR="002857DE" w:rsidRDefault="002857DE" w:rsidP="00703118">
      <w:pPr>
        <w:pStyle w:val="Heading1"/>
        <w:rPr>
          <w:rFonts w:asciiTheme="minorHAnsi" w:hAnsiTheme="minorHAnsi" w:cstheme="minorHAnsi"/>
          <w:color w:val="0070C0"/>
          <w:sz w:val="22"/>
          <w:szCs w:val="22"/>
        </w:rPr>
      </w:pPr>
    </w:p>
    <w:p w14:paraId="74803975" w14:textId="4F8D2AE1"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ELT: Electronics</w:t>
      </w:r>
    </w:p>
    <w:p w14:paraId="762939CF" w14:textId="77777777" w:rsidR="00703118" w:rsidRPr="00CA6C4A" w:rsidRDefault="00703118" w:rsidP="00703118">
      <w:pPr>
        <w:rPr>
          <w:rFonts w:cstheme="minorHAnsi"/>
          <w:bCs/>
          <w:sz w:val="22"/>
          <w:szCs w:val="22"/>
        </w:rPr>
      </w:pPr>
      <w:r w:rsidRPr="00CA6C4A">
        <w:rPr>
          <w:rFonts w:cstheme="minorHAnsi"/>
          <w:sz w:val="22"/>
          <w:szCs w:val="22"/>
        </w:rPr>
        <w:t xml:space="preserve">ELT courses are Career and Technical Education courses. Faculty must </w:t>
      </w:r>
      <w:r w:rsidRPr="00CA6C4A">
        <w:rPr>
          <w:rFonts w:cstheme="minorHAnsi"/>
          <w:bCs/>
          <w:sz w:val="22"/>
          <w:szCs w:val="22"/>
        </w:rPr>
        <w:t xml:space="preserve">possess or be eligible to receive a Colorado State Vocational Credential. </w:t>
      </w:r>
    </w:p>
    <w:p w14:paraId="269BA13A" w14:textId="77777777" w:rsidR="00703118" w:rsidRPr="00CA6C4A" w:rsidRDefault="00703118" w:rsidP="00703118">
      <w:pPr>
        <w:rPr>
          <w:rFonts w:cstheme="minorHAnsi"/>
          <w:bCs/>
          <w:sz w:val="22"/>
          <w:szCs w:val="22"/>
        </w:rPr>
      </w:pPr>
      <w:r w:rsidRPr="00CA6C4A">
        <w:rPr>
          <w:rFonts w:cstheme="minorHAnsi"/>
          <w:bCs/>
          <w:sz w:val="22"/>
          <w:szCs w:val="22"/>
        </w:rPr>
        <w:t xml:space="preserve">The following are the minimum requirements to teach all ELT courses in the current PPSC Catalog of courses. This </w:t>
      </w:r>
      <w:proofErr w:type="gramStart"/>
      <w:r w:rsidRPr="00CA6C4A">
        <w:rPr>
          <w:rFonts w:cstheme="minorHAnsi"/>
          <w:bCs/>
          <w:sz w:val="22"/>
          <w:szCs w:val="22"/>
        </w:rPr>
        <w:t>includes:</w:t>
      </w:r>
      <w:proofErr w:type="gramEnd"/>
      <w:r w:rsidRPr="00CA6C4A">
        <w:rPr>
          <w:rFonts w:cstheme="minorHAnsi"/>
          <w:bCs/>
          <w:sz w:val="22"/>
          <w:szCs w:val="22"/>
        </w:rPr>
        <w:t xml:space="preserve"> ELT 101, ELT 106, ELT 107, ELT 112, ELT 134, ELT 135, ELT 146, ELT 147, ELT 148, ELT 163, ELT 165, ELT 215, ELT 248, ELT 252, ELT 255, ELT 257, ELT 258, ELT 259, ELT 261, ELT 262, ELT, 266, ELT 267, ELT 268, ELT 280.</w:t>
      </w:r>
    </w:p>
    <w:p w14:paraId="3B84FE9E"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5,000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7828D75A" w14:textId="68FB5FF8" w:rsidR="00703118" w:rsidRDefault="00703118" w:rsidP="00703118">
      <w:pPr>
        <w:rPr>
          <w:sz w:val="22"/>
          <w:szCs w:val="22"/>
        </w:rPr>
      </w:pPr>
      <w:r w:rsidRPr="00CA6C4A">
        <w:rPr>
          <w:b/>
          <w:bCs/>
          <w:sz w:val="22"/>
          <w:szCs w:val="22"/>
        </w:rPr>
        <w:t xml:space="preserve">Related Degree, Credential, and/or Occupational Experience: </w:t>
      </w:r>
      <w:r w:rsidRPr="00CA6C4A">
        <w:rPr>
          <w:sz w:val="22"/>
          <w:szCs w:val="22"/>
        </w:rPr>
        <w:t>Certifications</w:t>
      </w:r>
    </w:p>
    <w:p w14:paraId="0E9D9E9D" w14:textId="77777777" w:rsidR="002857DE" w:rsidRPr="00CA6C4A" w:rsidRDefault="002857DE" w:rsidP="00703118">
      <w:pPr>
        <w:rPr>
          <w:sz w:val="22"/>
          <w:szCs w:val="22"/>
        </w:rPr>
      </w:pPr>
    </w:p>
    <w:p w14:paraId="51DA7D5F" w14:textId="77777777" w:rsidR="00703118" w:rsidRPr="00CA6C4A" w:rsidRDefault="00703118" w:rsidP="00703118">
      <w:pPr>
        <w:rPr>
          <w:rFonts w:cstheme="minorHAnsi"/>
          <w:b/>
          <w:bCs/>
          <w:color w:val="4472C4" w:themeColor="accent1"/>
          <w:sz w:val="22"/>
          <w:szCs w:val="22"/>
          <w:u w:val="single"/>
        </w:rPr>
      </w:pPr>
      <w:r w:rsidRPr="00CA6C4A">
        <w:rPr>
          <w:rFonts w:cstheme="minorHAnsi"/>
          <w:b/>
          <w:bCs/>
          <w:color w:val="4472C4" w:themeColor="accent1"/>
          <w:sz w:val="22"/>
          <w:szCs w:val="22"/>
          <w:u w:val="single"/>
        </w:rPr>
        <w:t>EMS: Emergency Medical Services</w:t>
      </w:r>
    </w:p>
    <w:p w14:paraId="46089215" w14:textId="77777777" w:rsidR="00703118" w:rsidRPr="00CA6C4A" w:rsidRDefault="00703118" w:rsidP="00703118">
      <w:pPr>
        <w:rPr>
          <w:b/>
          <w:bCs/>
          <w:color w:val="4472C4" w:themeColor="accent1"/>
          <w:sz w:val="22"/>
          <w:szCs w:val="22"/>
          <w:u w:val="single"/>
        </w:rPr>
      </w:pPr>
      <w:r w:rsidRPr="00CA6C4A">
        <w:rPr>
          <w:color w:val="000000" w:themeColor="text1"/>
          <w:sz w:val="22"/>
          <w:szCs w:val="22"/>
        </w:rPr>
        <w:t>Required: Associate degree in any field AND has, or qualifies for, postsecondary CTE credential including paid non-teaching occupational hours within the last 5 years AND has a current state certification as EMT, AEMT, or Paramedic</w:t>
      </w:r>
    </w:p>
    <w:p w14:paraId="51D91109" w14:textId="77777777" w:rsidR="00703118" w:rsidRPr="00CA6C4A" w:rsidRDefault="00703118" w:rsidP="00703118">
      <w:pPr>
        <w:rPr>
          <w:color w:val="000000" w:themeColor="text1"/>
          <w:sz w:val="22"/>
          <w:szCs w:val="22"/>
        </w:rPr>
      </w:pPr>
    </w:p>
    <w:p w14:paraId="0F6F6535" w14:textId="77777777" w:rsidR="00703118" w:rsidRPr="00CA6C4A" w:rsidRDefault="00703118" w:rsidP="00703118">
      <w:pPr>
        <w:rPr>
          <w:rFonts w:cstheme="minorHAnsi"/>
          <w:b/>
          <w:color w:val="0070C0"/>
          <w:sz w:val="22"/>
          <w:szCs w:val="22"/>
          <w:u w:val="single"/>
        </w:rPr>
      </w:pPr>
      <w:r w:rsidRPr="00CA6C4A">
        <w:rPr>
          <w:rFonts w:cstheme="minorHAnsi"/>
          <w:b/>
          <w:bCs/>
          <w:color w:val="0070C0"/>
          <w:sz w:val="22"/>
          <w:szCs w:val="22"/>
          <w:u w:val="single"/>
        </w:rPr>
        <w:t>ENG: English</w:t>
      </w:r>
    </w:p>
    <w:p w14:paraId="3F8A5B0D" w14:textId="77777777" w:rsidR="00703118" w:rsidRPr="00CA6C4A" w:rsidRDefault="00703118" w:rsidP="00703118">
      <w:pPr>
        <w:spacing w:line="257" w:lineRule="auto"/>
        <w:rPr>
          <w:rFonts w:cstheme="minorHAnsi"/>
          <w:sz w:val="22"/>
          <w:szCs w:val="22"/>
        </w:rPr>
      </w:pPr>
      <w:r w:rsidRPr="00CA6C4A">
        <w:rPr>
          <w:rFonts w:eastAsia="Calibri" w:cstheme="minorHAnsi"/>
          <w:sz w:val="22"/>
          <w:szCs w:val="22"/>
        </w:rPr>
        <w:t xml:space="preserve">English courses are developmental, Introductory Writing, Arts &amp; Sciences Elective, or Advanced Writing courses. Several English courses are also Guaranteed Transfer (GT) courses. GT courses are indicated with an asterisk (*) in the PPSC catalog of courses.   </w:t>
      </w:r>
    </w:p>
    <w:p w14:paraId="39D3CF6D" w14:textId="77777777" w:rsidR="00703118" w:rsidRPr="00CA6C4A" w:rsidRDefault="00703118" w:rsidP="00703118">
      <w:pPr>
        <w:spacing w:line="257" w:lineRule="auto"/>
        <w:rPr>
          <w:rFonts w:cstheme="minorHAnsi"/>
          <w:sz w:val="22"/>
          <w:szCs w:val="22"/>
        </w:rPr>
      </w:pPr>
      <w:r w:rsidRPr="00CA6C4A">
        <w:rPr>
          <w:rFonts w:eastAsia="Calibri" w:cstheme="minorHAnsi"/>
          <w:sz w:val="22"/>
          <w:szCs w:val="22"/>
        </w:rPr>
        <w:t xml:space="preserve">The following are the minimum requirements to teach all English courses in the current PPSC Catalog of courses.  These </w:t>
      </w:r>
      <w:proofErr w:type="gramStart"/>
      <w:r w:rsidRPr="00CA6C4A">
        <w:rPr>
          <w:rFonts w:eastAsia="Calibri" w:cstheme="minorHAnsi"/>
          <w:sz w:val="22"/>
          <w:szCs w:val="22"/>
        </w:rPr>
        <w:t>include:</w:t>
      </w:r>
      <w:proofErr w:type="gramEnd"/>
      <w:r w:rsidRPr="00CA6C4A">
        <w:rPr>
          <w:rFonts w:eastAsia="Calibri" w:cstheme="minorHAnsi"/>
          <w:sz w:val="22"/>
          <w:szCs w:val="22"/>
        </w:rPr>
        <w:t xml:space="preserve"> ENG 0077, ENG 0094, ENG 1015, ENG 1017, ENG 1018, ENG 1021*, ENG 1022*, ENG 1031*, ENG 1032, ENG 2001*, ENG 2005, ENG 2021*, ENG 2022, ENG 2026, ENG 2027, ENG 2030, ENG 2031, ENG 2035, and ENG 2080.</w:t>
      </w:r>
    </w:p>
    <w:p w14:paraId="0DC949F0"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 xml:space="preserve">Minimum Required: </w:t>
      </w:r>
      <w:r w:rsidRPr="00CA6C4A">
        <w:rPr>
          <w:rFonts w:eastAsia="Calibri" w:cstheme="minorHAnsi"/>
          <w:sz w:val="22"/>
          <w:szCs w:val="22"/>
        </w:rPr>
        <w:t xml:space="preserve">Master's degree in Composition, English, Literature, Rhetoric, MFA-English -or- a master's degree in a related degree/discipline with a minimum of 18 graduate credit hours in Composition, English, Literature or Rhetoric.  </w:t>
      </w:r>
    </w:p>
    <w:p w14:paraId="7E263EA5"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Related degrees/disciplines:</w:t>
      </w:r>
      <w:r w:rsidRPr="00CA6C4A">
        <w:rPr>
          <w:rFonts w:eastAsia="Calibri" w:cstheme="minorHAnsi"/>
          <w:sz w:val="22"/>
          <w:szCs w:val="22"/>
        </w:rPr>
        <w:t xml:space="preserve">  Degree title might be listed as Masters of Arts, Masters of Science, Masters of Education, Masters of Fine Arts, Masters of Liberal Studies, or a Masters of Teaching in any of the following disciplines - Communication, Education, English Education, Teaching (English), Teaching (Reading), Adult Education, Teaching English as a Second Language (e.g. ELL, ESL, TESOL, TOEFL, etc.), Creative Writing, Writing (also Technical Writing), Journalism,  Reading,  Linguistics, Language, Liberal Studies, Liberal Arts.   </w:t>
      </w:r>
    </w:p>
    <w:p w14:paraId="1C3E4491"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Tested Experience:</w:t>
      </w:r>
      <w:r w:rsidRPr="00CA6C4A">
        <w:rPr>
          <w:rFonts w:eastAsia="Calibri" w:cstheme="minorHAnsi"/>
          <w:sz w:val="22"/>
          <w:szCs w:val="22"/>
        </w:rPr>
        <w:t xml:space="preserve"> PPSC has no tested experience option in place for this prefix.</w:t>
      </w:r>
    </w:p>
    <w:p w14:paraId="1BD935A3" w14:textId="77777777" w:rsidR="00703118" w:rsidRPr="00CA6C4A" w:rsidRDefault="00703118" w:rsidP="00703118">
      <w:pPr>
        <w:rPr>
          <w:rFonts w:cstheme="minorHAnsi"/>
          <w:sz w:val="22"/>
          <w:szCs w:val="22"/>
        </w:rPr>
      </w:pPr>
    </w:p>
    <w:p w14:paraId="76EB6236" w14:textId="77777777" w:rsidR="00703118" w:rsidRPr="00CA6C4A" w:rsidRDefault="00703118" w:rsidP="00703118">
      <w:pPr>
        <w:rPr>
          <w:rFonts w:cstheme="minorHAnsi"/>
          <w:sz w:val="22"/>
          <w:szCs w:val="22"/>
        </w:rPr>
      </w:pPr>
    </w:p>
    <w:p w14:paraId="3F23B411" w14:textId="77777777" w:rsidR="00703118" w:rsidRPr="00CA6C4A" w:rsidRDefault="00703118" w:rsidP="00703118">
      <w:pPr>
        <w:rPr>
          <w:rFonts w:cstheme="minorHAnsi"/>
          <w:sz w:val="22"/>
          <w:szCs w:val="22"/>
        </w:rPr>
      </w:pPr>
    </w:p>
    <w:p w14:paraId="57BFD328" w14:textId="4FDAA7A1" w:rsidR="00703118" w:rsidRDefault="00703118" w:rsidP="00703118">
      <w:pPr>
        <w:rPr>
          <w:rFonts w:cstheme="minorHAnsi"/>
          <w:sz w:val="22"/>
          <w:szCs w:val="22"/>
        </w:rPr>
      </w:pPr>
    </w:p>
    <w:p w14:paraId="125DA6FB" w14:textId="2DDB9658" w:rsidR="002857DE" w:rsidRDefault="002857DE" w:rsidP="00703118">
      <w:pPr>
        <w:rPr>
          <w:rFonts w:cstheme="minorHAnsi"/>
          <w:sz w:val="22"/>
          <w:szCs w:val="22"/>
        </w:rPr>
      </w:pPr>
    </w:p>
    <w:p w14:paraId="5C23796C" w14:textId="77777777" w:rsidR="002857DE" w:rsidRPr="00CA6C4A" w:rsidRDefault="002857DE" w:rsidP="00703118">
      <w:pPr>
        <w:rPr>
          <w:rFonts w:cstheme="minorHAnsi"/>
          <w:sz w:val="22"/>
          <w:szCs w:val="22"/>
        </w:rPr>
      </w:pPr>
    </w:p>
    <w:p w14:paraId="75147D58"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ESL: English as a Second Language</w:t>
      </w:r>
    </w:p>
    <w:p w14:paraId="2E1994AD" w14:textId="77777777" w:rsidR="00703118" w:rsidRPr="00CA6C4A" w:rsidRDefault="00703118" w:rsidP="00703118">
      <w:pPr>
        <w:spacing w:line="257" w:lineRule="auto"/>
        <w:rPr>
          <w:rFonts w:cstheme="minorHAnsi"/>
          <w:sz w:val="22"/>
          <w:szCs w:val="22"/>
        </w:rPr>
      </w:pPr>
      <w:r w:rsidRPr="00CA6C4A">
        <w:rPr>
          <w:rFonts w:eastAsia="Calibri" w:cstheme="minorHAnsi"/>
          <w:sz w:val="22"/>
          <w:szCs w:val="22"/>
        </w:rPr>
        <w:t>ESL courses are Developmental courses designed to meet the needs of non-native English speakers.</w:t>
      </w:r>
    </w:p>
    <w:p w14:paraId="2669867E" w14:textId="77777777" w:rsidR="00703118" w:rsidRPr="00CA6C4A" w:rsidRDefault="00703118" w:rsidP="00703118">
      <w:pPr>
        <w:spacing w:line="257" w:lineRule="auto"/>
        <w:rPr>
          <w:rFonts w:cstheme="minorHAnsi"/>
          <w:sz w:val="22"/>
          <w:szCs w:val="22"/>
        </w:rPr>
      </w:pPr>
      <w:r w:rsidRPr="00CA6C4A">
        <w:rPr>
          <w:rFonts w:eastAsia="Times New Roman" w:cstheme="minorHAnsi"/>
          <w:sz w:val="22"/>
          <w:szCs w:val="22"/>
        </w:rPr>
        <w:t>The following are the minimum requirements to teach all ESL courses in the current PPSC Catalog of courses. These include ESL 0011, ESL 0012, ESL 0021, ESL 0022, ESL 0023, ESL 0031, ESL 0032, ESL 0041, ESL 0042, ESL 0043, ESL 0052, ESL 053, ESL 0054.</w:t>
      </w:r>
    </w:p>
    <w:p w14:paraId="39595ADA" w14:textId="77777777" w:rsidR="00703118" w:rsidRPr="00CA6C4A" w:rsidRDefault="00703118" w:rsidP="00703118">
      <w:pPr>
        <w:spacing w:line="257" w:lineRule="auto"/>
        <w:rPr>
          <w:rFonts w:cstheme="minorHAnsi"/>
          <w:sz w:val="22"/>
          <w:szCs w:val="22"/>
        </w:rPr>
      </w:pPr>
      <w:r w:rsidRPr="00CA6C4A">
        <w:rPr>
          <w:rFonts w:eastAsia="Times New Roman" w:cstheme="minorHAnsi"/>
          <w:b/>
          <w:bCs/>
          <w:sz w:val="22"/>
          <w:szCs w:val="22"/>
        </w:rPr>
        <w:t xml:space="preserve">Minimum Required: </w:t>
      </w:r>
      <w:r w:rsidRPr="00CA6C4A">
        <w:rPr>
          <w:rFonts w:eastAsia="Times New Roman" w:cstheme="minorHAnsi"/>
          <w:sz w:val="22"/>
          <w:szCs w:val="22"/>
        </w:rPr>
        <w:t>Master’s degree in Teaching English to Speakers of Other Languages (TESOL) -or- a master’s degree in any discipline with a minimum of 18 graduate credit hours in Teaching English to Speakers of Other Languages (TESOL).</w:t>
      </w:r>
    </w:p>
    <w:p w14:paraId="33FF372F" w14:textId="57F5FAB3" w:rsidR="00703118" w:rsidRDefault="00703118" w:rsidP="00703118">
      <w:pPr>
        <w:spacing w:line="257" w:lineRule="auto"/>
        <w:rPr>
          <w:rFonts w:eastAsia="Times New Roman" w:cstheme="minorHAnsi"/>
          <w:sz w:val="22"/>
          <w:szCs w:val="22"/>
        </w:rPr>
      </w:pPr>
      <w:r w:rsidRPr="00CA6C4A">
        <w:rPr>
          <w:rFonts w:eastAsia="Times New Roman" w:cstheme="minorHAnsi"/>
          <w:b/>
          <w:bCs/>
          <w:sz w:val="22"/>
          <w:szCs w:val="22"/>
        </w:rPr>
        <w:t>Tested Experience:</w:t>
      </w:r>
      <w:r w:rsidRPr="00CA6C4A">
        <w:rPr>
          <w:rFonts w:eastAsia="Times New Roman" w:cstheme="minorHAnsi"/>
          <w:sz w:val="22"/>
          <w:szCs w:val="22"/>
        </w:rPr>
        <w:t xml:space="preserve"> PPSC has no tested experience option in place for this prefix.</w:t>
      </w:r>
    </w:p>
    <w:p w14:paraId="129F9666" w14:textId="77777777" w:rsidR="002857DE" w:rsidRPr="00CA6C4A" w:rsidRDefault="002857DE" w:rsidP="00703118">
      <w:pPr>
        <w:spacing w:line="257" w:lineRule="auto"/>
        <w:rPr>
          <w:rFonts w:cstheme="minorHAnsi"/>
          <w:sz w:val="22"/>
          <w:szCs w:val="22"/>
        </w:rPr>
      </w:pPr>
    </w:p>
    <w:p w14:paraId="60F4E5AE"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EMP:  Emergency Management and Planning</w:t>
      </w:r>
    </w:p>
    <w:p w14:paraId="2E1C3BB9" w14:textId="77777777" w:rsidR="00703118" w:rsidRPr="00CA6C4A" w:rsidRDefault="00703118" w:rsidP="00703118">
      <w:pPr>
        <w:rPr>
          <w:rFonts w:cstheme="minorHAnsi"/>
          <w:sz w:val="22"/>
          <w:szCs w:val="22"/>
        </w:rPr>
      </w:pPr>
      <w:r w:rsidRPr="00CA6C4A">
        <w:rPr>
          <w:rFonts w:cstheme="minorHAnsi"/>
          <w:sz w:val="22"/>
          <w:szCs w:val="22"/>
        </w:rPr>
        <w:t>EMP courses are Career and Technical Education Courses.  Faculty must have CTE Credential to teach.</w:t>
      </w:r>
    </w:p>
    <w:p w14:paraId="0C2BF72F"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EMP courses in the current PPSC Catalog of courses. This includes: EMP 1001, EMP 1005, EMP 1006, EMP 1007, EMP 2040.  </w:t>
      </w:r>
    </w:p>
    <w:p w14:paraId="0DB68AC9"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 </w:t>
      </w:r>
    </w:p>
    <w:p w14:paraId="2EF70A27" w14:textId="0F5973B7" w:rsidR="00703118" w:rsidRDefault="00703118" w:rsidP="00703118">
      <w:pPr>
        <w:rPr>
          <w:rFonts w:eastAsia="Calibri" w:cstheme="minorHAnsi"/>
          <w:bCs/>
          <w:sz w:val="22"/>
          <w:szCs w:val="22"/>
        </w:rPr>
      </w:pPr>
      <w:r w:rsidRPr="00CA6C4A">
        <w:rPr>
          <w:rFonts w:eastAsia="Calibri" w:cstheme="minorHAnsi"/>
          <w:b/>
          <w:sz w:val="22"/>
          <w:szCs w:val="22"/>
        </w:rPr>
        <w:t xml:space="preserve">Related Degree, Credential, and/or Occupational Experience in: </w:t>
      </w:r>
      <w:r w:rsidRPr="00CA6C4A">
        <w:rPr>
          <w:rFonts w:eastAsia="Calibri" w:cstheme="minorHAnsi"/>
          <w:bCs/>
          <w:sz w:val="22"/>
          <w:szCs w:val="22"/>
        </w:rPr>
        <w:t xml:space="preserve">Homeland Security, Criminal Justice, Emergency Services, Fire Science, Public Security, Emergency Medical Service, or Emergency Management and Planning.  </w:t>
      </w:r>
    </w:p>
    <w:p w14:paraId="75B8F0D8" w14:textId="77777777" w:rsidR="002857DE" w:rsidRPr="00CA6C4A" w:rsidRDefault="002857DE" w:rsidP="00703118">
      <w:pPr>
        <w:rPr>
          <w:rFonts w:eastAsia="Calibri" w:cstheme="minorHAnsi"/>
          <w:sz w:val="22"/>
          <w:szCs w:val="22"/>
        </w:rPr>
      </w:pPr>
    </w:p>
    <w:p w14:paraId="564D386F" w14:textId="77777777" w:rsidR="00703118" w:rsidRPr="00CA6C4A" w:rsidRDefault="00703118" w:rsidP="00703118">
      <w:pPr>
        <w:rPr>
          <w:rFonts w:cstheme="minorHAnsi"/>
          <w:sz w:val="22"/>
          <w:szCs w:val="22"/>
        </w:rPr>
      </w:pPr>
      <w:r w:rsidRPr="00CA6C4A">
        <w:rPr>
          <w:rFonts w:cstheme="minorHAnsi"/>
          <w:b/>
          <w:bCs/>
          <w:color w:val="0070C0"/>
          <w:sz w:val="22"/>
          <w:szCs w:val="22"/>
          <w:u w:val="single"/>
        </w:rPr>
        <w:lastRenderedPageBreak/>
        <w:t>ENV: Environmental Science</w:t>
      </w:r>
      <w:r w:rsidRPr="00CA6C4A">
        <w:rPr>
          <w:rFonts w:cstheme="minorHAnsi"/>
          <w:b/>
          <w:bCs/>
          <w:color w:val="0070C0"/>
          <w:sz w:val="22"/>
          <w:szCs w:val="22"/>
          <w:u w:val="single"/>
        </w:rPr>
        <w:br/>
      </w:r>
      <w:r w:rsidRPr="00CA6C4A">
        <w:rPr>
          <w:rFonts w:cstheme="minorHAnsi"/>
          <w:sz w:val="22"/>
          <w:szCs w:val="22"/>
        </w:rPr>
        <w:t xml:space="preserve">ENV courses are General Education courses. </w:t>
      </w:r>
      <w:r w:rsidRPr="00CA6C4A">
        <w:rPr>
          <w:rFonts w:eastAsia="Calibri" w:cstheme="minorHAnsi"/>
          <w:sz w:val="22"/>
          <w:szCs w:val="22"/>
        </w:rPr>
        <w:t>Some ENV courses are also General Transfer (GT) courses.  GT courses are indicated with an asterisk (*) in the PPSC catalog of courses.</w:t>
      </w:r>
      <w:r w:rsidRPr="00CA6C4A">
        <w:rPr>
          <w:rFonts w:cstheme="minorHAnsi"/>
          <w:sz w:val="22"/>
          <w:szCs w:val="22"/>
        </w:rPr>
        <w:t xml:space="preserve">   </w:t>
      </w:r>
    </w:p>
    <w:p w14:paraId="6B7AD1FD" w14:textId="77777777" w:rsidR="00703118" w:rsidRPr="00CA6C4A" w:rsidRDefault="00703118" w:rsidP="00703118">
      <w:pPr>
        <w:rPr>
          <w:rFonts w:cstheme="minorHAnsi"/>
          <w:sz w:val="22"/>
          <w:szCs w:val="22"/>
        </w:rPr>
      </w:pPr>
      <w:r w:rsidRPr="00CA6C4A">
        <w:rPr>
          <w:rFonts w:cstheme="minorHAnsi"/>
          <w:b/>
          <w:bCs/>
          <w:sz w:val="22"/>
          <w:szCs w:val="22"/>
        </w:rPr>
        <w:t>Minimum Qualification Requirements:</w:t>
      </w:r>
      <w:r w:rsidRPr="00CA6C4A">
        <w:rPr>
          <w:rFonts w:cstheme="minorHAnsi"/>
          <w:sz w:val="22"/>
          <w:szCs w:val="22"/>
        </w:rPr>
        <w:t xml:space="preserve"> 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from among any of the related degrees listed below. Degree must provide the foundation in the specific subject matter being taught.</w:t>
      </w:r>
    </w:p>
    <w:p w14:paraId="61D6C4AE" w14:textId="77777777" w:rsidR="00703118" w:rsidRPr="00CA6C4A" w:rsidRDefault="00703118" w:rsidP="00703118">
      <w:pPr>
        <w:rPr>
          <w:rFonts w:cstheme="minorHAnsi"/>
          <w:sz w:val="22"/>
          <w:szCs w:val="22"/>
        </w:rPr>
      </w:pPr>
      <w:r w:rsidRPr="00CA6C4A">
        <w:rPr>
          <w:rFonts w:cstheme="minorHAnsi"/>
          <w:b/>
          <w:bCs/>
          <w:sz w:val="22"/>
          <w:szCs w:val="22"/>
        </w:rPr>
        <w:t>Related Degrees:  </w:t>
      </w:r>
      <w:r w:rsidRPr="00CA6C4A">
        <w:rPr>
          <w:rFonts w:cstheme="minorHAnsi"/>
          <w:sz w:val="22"/>
          <w:szCs w:val="22"/>
        </w:rPr>
        <w:t xml:space="preserve">Environmental Science, Earth Science, Natural Science, Physical Science, Agriculture, Agronomy and Soil Science, Biology, Biological Sciences, Microbiology, Biochemistry, Ecology, Biological Anthropology, Chemical Engineering, Chemistry, Geography, Horticulture, Natural Resources, Science Education, Sustainability, Natural Hazards, Emergency Planning or Preparedness, Geographic Information Systems, Geodesy, Geomorphology, Geology, Geoscience, Geochemistry, Geophysics, Oceanography, Hydrology, Hydrography, Atmospheric Science, Climatology, Forestry, Watershed Science. </w:t>
      </w:r>
    </w:p>
    <w:p w14:paraId="0744251A" w14:textId="77777777" w:rsidR="00703118" w:rsidRPr="00CA6C4A" w:rsidRDefault="00703118" w:rsidP="00703118">
      <w:pPr>
        <w:rPr>
          <w:rFonts w:cstheme="minorHAnsi"/>
          <w:sz w:val="22"/>
          <w:szCs w:val="22"/>
        </w:rPr>
      </w:pPr>
      <w:r w:rsidRPr="00CA6C4A">
        <w:rPr>
          <w:rFonts w:cstheme="minorHAnsi"/>
          <w:b/>
          <w:bCs/>
          <w:sz w:val="22"/>
          <w:szCs w:val="22"/>
        </w:rPr>
        <w:t>Tested Experience:</w:t>
      </w:r>
      <w:r w:rsidRPr="00CA6C4A">
        <w:rPr>
          <w:rFonts w:cstheme="minorHAnsi"/>
          <w:sz w:val="22"/>
          <w:szCs w:val="22"/>
        </w:rPr>
        <w:t xml:space="preserve"> PPSC has no tested experience for this prefix.</w:t>
      </w:r>
    </w:p>
    <w:p w14:paraId="5C4FFA69" w14:textId="0DC26A2B" w:rsidR="00703118" w:rsidRPr="002857DE" w:rsidRDefault="00703118" w:rsidP="00703118">
      <w:pPr>
        <w:pStyle w:val="Heading1"/>
        <w:rPr>
          <w:rFonts w:asciiTheme="minorHAnsi" w:hAnsiTheme="minorHAnsi" w:cstheme="minorHAnsi"/>
          <w:bCs/>
          <w:color w:val="0070C0"/>
          <w:sz w:val="22"/>
          <w:szCs w:val="22"/>
        </w:rPr>
      </w:pPr>
      <w:r w:rsidRPr="002857DE">
        <w:rPr>
          <w:rFonts w:asciiTheme="minorHAnsi" w:hAnsiTheme="minorHAnsi" w:cstheme="minorHAnsi"/>
          <w:bCs/>
          <w:color w:val="0070C0"/>
          <w:sz w:val="22"/>
          <w:szCs w:val="22"/>
        </w:rPr>
        <w:t>ESA:  Emergency Services Administration</w:t>
      </w:r>
    </w:p>
    <w:p w14:paraId="03466F2E" w14:textId="77777777" w:rsidR="00703118" w:rsidRPr="00CA6C4A" w:rsidRDefault="00703118" w:rsidP="00703118">
      <w:pPr>
        <w:rPr>
          <w:rFonts w:cstheme="minorHAnsi"/>
          <w:sz w:val="22"/>
          <w:szCs w:val="22"/>
        </w:rPr>
      </w:pPr>
      <w:r w:rsidRPr="00CA6C4A">
        <w:rPr>
          <w:rFonts w:cstheme="minorHAnsi"/>
          <w:sz w:val="22"/>
          <w:szCs w:val="22"/>
        </w:rPr>
        <w:t>ESA courses are for the Bachelor of Applied Science ESA degree.  Faculty must have CTE Credential to teach.</w:t>
      </w:r>
    </w:p>
    <w:p w14:paraId="4023F3CE" w14:textId="77777777" w:rsidR="00703118" w:rsidRPr="00CA6C4A" w:rsidRDefault="00703118" w:rsidP="00703118">
      <w:pPr>
        <w:rPr>
          <w:rFonts w:cstheme="minorHAnsi"/>
          <w:sz w:val="22"/>
          <w:szCs w:val="22"/>
          <w:lang w:val="it-IT"/>
        </w:rPr>
      </w:pPr>
      <w:r w:rsidRPr="00CA6C4A">
        <w:rPr>
          <w:rFonts w:cstheme="minorHAnsi"/>
          <w:sz w:val="22"/>
          <w:szCs w:val="22"/>
        </w:rPr>
        <w:t xml:space="preserve">The following are the minimum requirements to teach all ESA courses in the current PPSC Catalog of courses. </w:t>
      </w:r>
      <w:r w:rsidRPr="00CA6C4A">
        <w:rPr>
          <w:rFonts w:cstheme="minorHAnsi"/>
          <w:sz w:val="22"/>
          <w:szCs w:val="22"/>
          <w:lang w:val="it-IT"/>
        </w:rPr>
        <w:t xml:space="preserve">This includes ESA 3000, ESA 3005, ESA 3010, ESA 3015, ESA 3020, ESA 3025, ESA 3030, ESA 4000, ESA 4005, ESA 4010, ESA 4015, ESA 4020, ESA 4089.  </w:t>
      </w:r>
    </w:p>
    <w:p w14:paraId="3E4CF33D" w14:textId="77777777" w:rsidR="00703118" w:rsidRPr="00CA6C4A" w:rsidRDefault="00703118" w:rsidP="00703118">
      <w:pPr>
        <w:rPr>
          <w:rFonts w:cstheme="minorHAnsi"/>
          <w:b/>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 and 2000 verified occupational/industry hours within 7 years. </w:t>
      </w:r>
    </w:p>
    <w:p w14:paraId="66D5DEA6" w14:textId="77777777" w:rsidR="002857DE" w:rsidRDefault="002857DE" w:rsidP="00703118">
      <w:pPr>
        <w:rPr>
          <w:rFonts w:eastAsia="Calibri" w:cstheme="minorHAnsi"/>
          <w:b/>
          <w:sz w:val="22"/>
          <w:szCs w:val="22"/>
        </w:rPr>
      </w:pPr>
    </w:p>
    <w:p w14:paraId="591F9B7D" w14:textId="77777777" w:rsidR="002857DE" w:rsidRDefault="002857DE" w:rsidP="00703118">
      <w:pPr>
        <w:rPr>
          <w:rFonts w:eastAsia="Calibri" w:cstheme="minorHAnsi"/>
          <w:b/>
          <w:sz w:val="22"/>
          <w:szCs w:val="22"/>
        </w:rPr>
      </w:pPr>
    </w:p>
    <w:p w14:paraId="291C4DFE" w14:textId="35CB73A0" w:rsidR="00703118" w:rsidRPr="00CA6C4A" w:rsidRDefault="00703118" w:rsidP="00703118">
      <w:pPr>
        <w:rPr>
          <w:rFonts w:cstheme="minorHAnsi"/>
          <w:sz w:val="22"/>
          <w:szCs w:val="22"/>
        </w:rPr>
      </w:pPr>
      <w:r w:rsidRPr="00CA6C4A">
        <w:rPr>
          <w:rFonts w:eastAsia="Calibri" w:cstheme="minorHAnsi"/>
          <w:b/>
          <w:sz w:val="22"/>
          <w:szCs w:val="22"/>
        </w:rPr>
        <w:t xml:space="preserve">Related Degree, Credential, and/or Occupational Experience in: </w:t>
      </w:r>
      <w:r w:rsidRPr="00CA6C4A">
        <w:rPr>
          <w:rFonts w:eastAsia="Calibri" w:cstheme="minorHAnsi"/>
          <w:bCs/>
          <w:sz w:val="22"/>
          <w:szCs w:val="22"/>
        </w:rPr>
        <w:t>Homeland Security, Criminal Justice, Emergency Services, Fire Science, Public Security, Emergency Medical Service, or Emergency Management and Planning.  2</w:t>
      </w:r>
      <w:r w:rsidRPr="00CA6C4A">
        <w:rPr>
          <w:rFonts w:cstheme="minorHAnsi"/>
          <w:sz w:val="22"/>
          <w:szCs w:val="22"/>
        </w:rPr>
        <w:t>000 verified occupational/industry hours within 7 years.</w:t>
      </w:r>
    </w:p>
    <w:p w14:paraId="052332C8" w14:textId="77777777" w:rsidR="00703118" w:rsidRPr="00CA6C4A" w:rsidRDefault="00703118" w:rsidP="00703118">
      <w:pPr>
        <w:rPr>
          <w:rFonts w:cstheme="minorHAnsi"/>
          <w:sz w:val="22"/>
          <w:szCs w:val="22"/>
        </w:rPr>
      </w:pPr>
    </w:p>
    <w:p w14:paraId="325FD7C8" w14:textId="77777777" w:rsidR="00703118" w:rsidRPr="002857DE" w:rsidRDefault="00703118" w:rsidP="00703118">
      <w:pPr>
        <w:rPr>
          <w:rFonts w:cstheme="minorHAnsi"/>
          <w:b/>
          <w:bCs/>
          <w:color w:val="0070C0"/>
          <w:sz w:val="22"/>
          <w:szCs w:val="22"/>
          <w:u w:val="single"/>
        </w:rPr>
      </w:pPr>
      <w:r w:rsidRPr="002857DE">
        <w:rPr>
          <w:rFonts w:cstheme="minorHAnsi"/>
          <w:b/>
          <w:bCs/>
          <w:color w:val="0070C0"/>
          <w:sz w:val="22"/>
          <w:szCs w:val="22"/>
          <w:u w:val="single"/>
        </w:rPr>
        <w:t>EMP: Emergency Management &amp; Planning</w:t>
      </w:r>
    </w:p>
    <w:p w14:paraId="21E5E52E" w14:textId="77777777" w:rsidR="00703118" w:rsidRPr="00CA6C4A" w:rsidRDefault="00703118" w:rsidP="00703118">
      <w:pPr>
        <w:rPr>
          <w:rFonts w:cstheme="minorHAnsi"/>
          <w:sz w:val="22"/>
          <w:szCs w:val="22"/>
        </w:rPr>
      </w:pPr>
      <w:r w:rsidRPr="00CA6C4A">
        <w:rPr>
          <w:rFonts w:cstheme="minorHAnsi"/>
          <w:sz w:val="22"/>
          <w:szCs w:val="22"/>
        </w:rPr>
        <w:t>EMP courses are Career and Technical Education Courses.  Faculty must have CTE Credential to teach.</w:t>
      </w:r>
    </w:p>
    <w:p w14:paraId="0B95E12B" w14:textId="77777777" w:rsidR="00703118" w:rsidRPr="00CA6C4A" w:rsidRDefault="00703118" w:rsidP="00703118">
      <w:pPr>
        <w:rPr>
          <w:rFonts w:cstheme="minorHAnsi"/>
          <w:sz w:val="22"/>
          <w:szCs w:val="22"/>
        </w:rPr>
      </w:pPr>
    </w:p>
    <w:p w14:paraId="0FEBDEBA"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PSM courses in the current PPSC Catalog of courses. This includes: EMP 1001, EMP 1005, EMP 1006, EMP 1007, EMP 2040</w:t>
      </w:r>
    </w:p>
    <w:p w14:paraId="66CC5092"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 </w:t>
      </w:r>
    </w:p>
    <w:p w14:paraId="473BEA6C" w14:textId="77777777" w:rsidR="00703118" w:rsidRPr="00CA6C4A" w:rsidRDefault="00703118" w:rsidP="00703118">
      <w:pPr>
        <w:rPr>
          <w:rFonts w:cstheme="minorHAnsi"/>
          <w:bCs/>
          <w:sz w:val="22"/>
          <w:szCs w:val="22"/>
        </w:rPr>
      </w:pPr>
      <w:r w:rsidRPr="00CA6C4A">
        <w:rPr>
          <w:rFonts w:cstheme="minorHAnsi"/>
          <w:b/>
          <w:sz w:val="22"/>
          <w:szCs w:val="22"/>
        </w:rPr>
        <w:t xml:space="preserve">Related Degree, Credential, and/or Occupational Experience in: </w:t>
      </w:r>
      <w:r w:rsidRPr="00CA6C4A">
        <w:rPr>
          <w:rFonts w:cstheme="minorHAnsi"/>
          <w:bCs/>
          <w:sz w:val="22"/>
          <w:szCs w:val="22"/>
        </w:rPr>
        <w:t xml:space="preserve">Homeland Security, Criminal Justice, Emergency Services, Fire Science, Public Security, Emergency Medical Service, or Emergency Management and Planning.  </w:t>
      </w:r>
    </w:p>
    <w:p w14:paraId="609D14F6" w14:textId="77777777" w:rsidR="00703118" w:rsidRPr="002857DE" w:rsidRDefault="00703118" w:rsidP="00703118">
      <w:pPr>
        <w:pStyle w:val="Heading1"/>
        <w:rPr>
          <w:rFonts w:asciiTheme="minorHAnsi" w:hAnsiTheme="minorHAnsi" w:cstheme="minorHAnsi"/>
          <w:color w:val="0070C0"/>
          <w:sz w:val="22"/>
          <w:szCs w:val="22"/>
        </w:rPr>
      </w:pPr>
      <w:r w:rsidRPr="002857DE">
        <w:rPr>
          <w:rFonts w:asciiTheme="minorHAnsi" w:hAnsiTheme="minorHAnsi" w:cstheme="minorHAnsi"/>
          <w:color w:val="0070C0"/>
          <w:sz w:val="22"/>
          <w:szCs w:val="22"/>
        </w:rPr>
        <w:t>ENP: Entrepreneurship</w:t>
      </w:r>
    </w:p>
    <w:p w14:paraId="053A1882" w14:textId="77777777" w:rsidR="00703118" w:rsidRPr="00CA6C4A" w:rsidRDefault="00703118" w:rsidP="00703118">
      <w:pPr>
        <w:rPr>
          <w:rFonts w:cstheme="minorHAnsi"/>
          <w:sz w:val="22"/>
          <w:szCs w:val="22"/>
        </w:rPr>
      </w:pPr>
      <w:r w:rsidRPr="00CA6C4A">
        <w:rPr>
          <w:rFonts w:cstheme="minorHAnsi"/>
          <w:sz w:val="22"/>
          <w:szCs w:val="22"/>
        </w:rPr>
        <w:t>ENP courses are Career and Technical Education Courses.  Faculty must have CTE Credential to teach.</w:t>
      </w:r>
    </w:p>
    <w:p w14:paraId="20CADF5D"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ENP courses in the current PPSC Catalog of courses. This includes: ENP 1005.  </w:t>
      </w:r>
    </w:p>
    <w:p w14:paraId="21E7A5BD"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 </w:t>
      </w:r>
    </w:p>
    <w:p w14:paraId="4ECE0AEB" w14:textId="295265B1" w:rsidR="00703118" w:rsidRDefault="00703118" w:rsidP="00703118">
      <w:pPr>
        <w:rPr>
          <w:rFonts w:cstheme="minorHAnsi"/>
          <w:sz w:val="22"/>
          <w:szCs w:val="22"/>
        </w:rPr>
      </w:pPr>
      <w:r w:rsidRPr="00CA6C4A">
        <w:rPr>
          <w:rFonts w:eastAsia="Calibri" w:cstheme="minorHAnsi"/>
          <w:b/>
          <w:sz w:val="22"/>
          <w:szCs w:val="22"/>
        </w:rPr>
        <w:lastRenderedPageBreak/>
        <w:t xml:space="preserve">Related Degree, Credential, and/or Occupational Experience in: </w:t>
      </w:r>
      <w:r w:rsidRPr="00CA6C4A">
        <w:rPr>
          <w:rFonts w:cstheme="minorHAnsi"/>
          <w:sz w:val="22"/>
          <w:szCs w:val="22"/>
        </w:rPr>
        <w:t>Business, Business Management, Leadership, Marketing, Organizational Behavior, Organizational Development, Human Resources, Public Policy, Public Administration, Accounting, Finance, Law, Economics.</w:t>
      </w:r>
    </w:p>
    <w:p w14:paraId="59140560" w14:textId="77777777" w:rsidR="002857DE" w:rsidRPr="00CA6C4A" w:rsidRDefault="002857DE" w:rsidP="00703118">
      <w:pPr>
        <w:rPr>
          <w:rFonts w:cstheme="minorHAnsi"/>
          <w:sz w:val="22"/>
          <w:szCs w:val="22"/>
        </w:rPr>
      </w:pPr>
    </w:p>
    <w:p w14:paraId="5185A93E"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FIN: Finance</w:t>
      </w:r>
    </w:p>
    <w:p w14:paraId="0FBAA17E" w14:textId="77777777" w:rsidR="00703118" w:rsidRPr="00CA6C4A" w:rsidRDefault="00703118" w:rsidP="00703118">
      <w:pPr>
        <w:rPr>
          <w:rFonts w:cstheme="minorHAnsi"/>
          <w:color w:val="000000"/>
          <w:sz w:val="22"/>
          <w:szCs w:val="22"/>
        </w:rPr>
      </w:pPr>
      <w:r w:rsidRPr="00CA6C4A">
        <w:rPr>
          <w:rFonts w:cstheme="minorHAnsi"/>
          <w:color w:val="000000" w:themeColor="text1"/>
          <w:sz w:val="22"/>
          <w:szCs w:val="22"/>
        </w:rPr>
        <w:t xml:space="preserve">Some FIN courses are also General Transfer (GT) courses. GT courses are indicated with an asterisk (*) in the PPSC catalog of courses. Faculty must also have CTE credentials to teach. </w:t>
      </w:r>
    </w:p>
    <w:p w14:paraId="05D21CD1"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FIN courses in the current PPSC Catalog of courses. This Includes: FIN 1015, FIN 1050, FIN 1060, FIN 2010*, FIN 2040, FIN 2087 </w:t>
      </w:r>
    </w:p>
    <w:p w14:paraId="68A840AF" w14:textId="77777777" w:rsidR="00703118" w:rsidRPr="00CA6C4A" w:rsidRDefault="00703118" w:rsidP="00703118">
      <w:pPr>
        <w:rPr>
          <w:rFonts w:cstheme="minorHAnsi"/>
          <w:b/>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 and 2000 verified occupational/industry hours within 7 years. </w:t>
      </w:r>
    </w:p>
    <w:p w14:paraId="19C673B6" w14:textId="77777777" w:rsidR="00703118" w:rsidRPr="00CA6C4A" w:rsidRDefault="00703118" w:rsidP="00703118">
      <w:pPr>
        <w:rPr>
          <w:rFonts w:eastAsia="Calibri" w:cstheme="minorHAnsi"/>
          <w:sz w:val="22"/>
          <w:szCs w:val="22"/>
        </w:rPr>
      </w:pPr>
      <w:r w:rsidRPr="00CA6C4A">
        <w:rPr>
          <w:rFonts w:eastAsia="Calibri" w:cstheme="minorHAnsi"/>
          <w:b/>
          <w:sz w:val="22"/>
          <w:szCs w:val="22"/>
        </w:rPr>
        <w:t xml:space="preserve">Related Degree, Credential, and/or Occupational Experience in: </w:t>
      </w:r>
      <w:r w:rsidRPr="00CA6C4A">
        <w:rPr>
          <w:rFonts w:eastAsia="Calibri" w:cstheme="minorHAnsi"/>
          <w:sz w:val="22"/>
          <w:szCs w:val="22"/>
        </w:rPr>
        <w:t>Accounting, Tax Auditing, Taxation, Bookkeeping, Economics, Finance, Investing/Investment</w:t>
      </w:r>
    </w:p>
    <w:p w14:paraId="6D51C370" w14:textId="77777777" w:rsidR="00703118" w:rsidRPr="00CA6C4A" w:rsidRDefault="00703118" w:rsidP="00703118">
      <w:pPr>
        <w:spacing w:line="257" w:lineRule="auto"/>
        <w:rPr>
          <w:rFonts w:cstheme="minorHAnsi"/>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p w14:paraId="74C393F9"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FRE: French</w:t>
      </w:r>
      <w:bookmarkEnd w:id="15"/>
    </w:p>
    <w:p w14:paraId="0E10B411" w14:textId="77777777" w:rsidR="00703118" w:rsidRPr="00CA6C4A" w:rsidRDefault="00703118" w:rsidP="00703118">
      <w:pPr>
        <w:rPr>
          <w:rFonts w:cstheme="minorHAnsi"/>
          <w:sz w:val="22"/>
          <w:szCs w:val="22"/>
        </w:rPr>
      </w:pPr>
      <w:r w:rsidRPr="00CA6C4A">
        <w:rPr>
          <w:rFonts w:cstheme="minorHAnsi"/>
          <w:sz w:val="22"/>
          <w:szCs w:val="22"/>
        </w:rPr>
        <w:t xml:space="preserve">FRE courses are General Education courses.  Some FRE are also Guaranteed Transfer (GT) courses.   </w:t>
      </w:r>
    </w:p>
    <w:p w14:paraId="31D8A65A"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FRE courses:  FRE 101, FRE 111, FRE 112, FRE 211, FRE 212.</w:t>
      </w:r>
    </w:p>
    <w:p w14:paraId="5F728AAF"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w:t>
      </w:r>
    </w:p>
    <w:p w14:paraId="483F3A0F" w14:textId="77777777" w:rsidR="00703118" w:rsidRPr="00CA6C4A" w:rsidRDefault="00703118" w:rsidP="00703118">
      <w:pPr>
        <w:rPr>
          <w:rFonts w:cstheme="minorHAnsi"/>
          <w:sz w:val="22"/>
          <w:szCs w:val="22"/>
        </w:rPr>
      </w:pPr>
      <w:r w:rsidRPr="00CA6C4A">
        <w:rPr>
          <w:rFonts w:cstheme="minorHAnsi"/>
          <w:b/>
          <w:sz w:val="22"/>
          <w:szCs w:val="22"/>
        </w:rPr>
        <w:t xml:space="preserve">Related Degree/Discipline:  </w:t>
      </w:r>
      <w:r w:rsidRPr="00CA6C4A">
        <w:rPr>
          <w:rFonts w:cstheme="minorHAnsi"/>
          <w:sz w:val="22"/>
          <w:szCs w:val="22"/>
        </w:rPr>
        <w:t>French or the following with and emphasis in French -</w:t>
      </w:r>
      <w:r w:rsidRPr="00CA6C4A">
        <w:rPr>
          <w:rFonts w:cstheme="minorHAnsi"/>
          <w:b/>
          <w:sz w:val="22"/>
          <w:szCs w:val="22"/>
        </w:rPr>
        <w:t xml:space="preserve"> </w:t>
      </w:r>
      <w:r w:rsidRPr="00CA6C4A">
        <w:rPr>
          <w:rFonts w:cstheme="minorHAnsi"/>
          <w:sz w:val="22"/>
          <w:szCs w:val="22"/>
        </w:rPr>
        <w:t xml:space="preserve">Linguistics, Languages and Culture degrees, Education, Bilingual Education, Foreign Languages, </w:t>
      </w:r>
      <w:proofErr w:type="gramStart"/>
      <w:r w:rsidRPr="00CA6C4A">
        <w:rPr>
          <w:rFonts w:cstheme="minorHAnsi"/>
          <w:sz w:val="22"/>
          <w:szCs w:val="22"/>
        </w:rPr>
        <w:t>Curriculum</w:t>
      </w:r>
      <w:proofErr w:type="gramEnd"/>
      <w:r w:rsidRPr="00CA6C4A">
        <w:rPr>
          <w:rFonts w:cstheme="minorHAnsi"/>
          <w:sz w:val="22"/>
          <w:szCs w:val="22"/>
        </w:rPr>
        <w:t xml:space="preserve"> and Instruction </w:t>
      </w:r>
    </w:p>
    <w:p w14:paraId="3FAEDF79" w14:textId="77777777" w:rsidR="00ED51FB" w:rsidRDefault="00ED51FB" w:rsidP="00703118">
      <w:pPr>
        <w:rPr>
          <w:rFonts w:cstheme="minorHAnsi"/>
          <w:b/>
          <w:sz w:val="22"/>
          <w:szCs w:val="22"/>
        </w:rPr>
      </w:pPr>
    </w:p>
    <w:p w14:paraId="3CA32D29" w14:textId="3E43876B" w:rsidR="00703118" w:rsidRPr="00CA6C4A" w:rsidRDefault="00703118" w:rsidP="00703118">
      <w:pPr>
        <w:rPr>
          <w:rFonts w:cstheme="minorHAnsi"/>
          <w:sz w:val="22"/>
          <w:szCs w:val="22"/>
        </w:rPr>
      </w:pPr>
      <w:r w:rsidRPr="00CA6C4A">
        <w:rPr>
          <w:rFonts w:cstheme="minorHAnsi"/>
          <w:b/>
          <w:sz w:val="22"/>
          <w:szCs w:val="22"/>
        </w:rPr>
        <w:t xml:space="preserve">Tested Experience:  </w:t>
      </w:r>
      <w:r w:rsidRPr="00CA6C4A">
        <w:rPr>
          <w:rFonts w:cstheme="minorHAnsi"/>
          <w:sz w:val="22"/>
          <w:szCs w:val="22"/>
        </w:rPr>
        <w:t>PPSC has no tested experience option in place for this prefix.</w:t>
      </w:r>
    </w:p>
    <w:p w14:paraId="72CC0D84" w14:textId="77777777" w:rsidR="00703118" w:rsidRPr="00CA6C4A" w:rsidRDefault="00703118" w:rsidP="00703118">
      <w:pPr>
        <w:rPr>
          <w:rFonts w:cstheme="minorHAnsi"/>
          <w:b/>
          <w:bCs/>
          <w:color w:val="0070C0"/>
          <w:sz w:val="22"/>
          <w:szCs w:val="22"/>
          <w:u w:val="single"/>
        </w:rPr>
      </w:pPr>
    </w:p>
    <w:p w14:paraId="192F7060"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FST: Fire Science Technology</w:t>
      </w:r>
    </w:p>
    <w:p w14:paraId="4BF6CA3F" w14:textId="77777777" w:rsidR="00703118" w:rsidRPr="00CA6C4A" w:rsidRDefault="00703118" w:rsidP="00703118">
      <w:pPr>
        <w:rPr>
          <w:rFonts w:cstheme="minorHAnsi"/>
          <w:sz w:val="22"/>
          <w:szCs w:val="22"/>
        </w:rPr>
      </w:pPr>
      <w:r w:rsidRPr="00CA6C4A">
        <w:rPr>
          <w:rFonts w:cstheme="minorHAnsi"/>
          <w:sz w:val="22"/>
          <w:szCs w:val="22"/>
        </w:rPr>
        <w:t>FST courses are Career and Technical Education Courses.  Faculty must have CTE Credential to teach.</w:t>
      </w:r>
    </w:p>
    <w:p w14:paraId="55B9B5A4"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FST courses in the current PPSC Catalog of courses. This includes: FST 1000, FST 1001, FST 1002, FST 1003, FST 1005, FST 1006, FST 1007, FST 1009, FST 1010, FST 1026, FST 1060, FST 2001, FST 2002, FST 2003, FST 2005, FST 2006, FST 2007, FST 2009, FST 2051, FST 2055, FST 2057, FST 2058, FST 2059, FST 2080</w:t>
      </w:r>
    </w:p>
    <w:p w14:paraId="507A3DDA"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 </w:t>
      </w:r>
    </w:p>
    <w:p w14:paraId="7CA3B5E6" w14:textId="0FD9FAC3" w:rsidR="00703118" w:rsidRDefault="00703118" w:rsidP="00703118">
      <w:pPr>
        <w:rPr>
          <w:rFonts w:eastAsia="Calibri" w:cstheme="minorHAnsi"/>
          <w:bCs/>
          <w:sz w:val="22"/>
          <w:szCs w:val="22"/>
        </w:rPr>
      </w:pPr>
      <w:r w:rsidRPr="00CA6C4A">
        <w:rPr>
          <w:rFonts w:eastAsia="Calibri" w:cstheme="minorHAnsi"/>
          <w:b/>
          <w:sz w:val="22"/>
          <w:szCs w:val="22"/>
        </w:rPr>
        <w:t>Related Degree, Credential, and/or Occupational Experience in:</w:t>
      </w:r>
      <w:r w:rsidRPr="00CA6C4A">
        <w:rPr>
          <w:rFonts w:cstheme="minorHAnsi"/>
          <w:sz w:val="22"/>
          <w:szCs w:val="22"/>
        </w:rPr>
        <w:t xml:space="preserve"> </w:t>
      </w:r>
      <w:r w:rsidRPr="00CA6C4A">
        <w:rPr>
          <w:rStyle w:val="normaltextrun"/>
          <w:rFonts w:cstheme="minorHAnsi"/>
          <w:color w:val="000000"/>
          <w:sz w:val="22"/>
          <w:szCs w:val="22"/>
          <w:shd w:val="clear" w:color="auto" w:fill="FFFFFF"/>
        </w:rPr>
        <w:t>Associate degree in </w:t>
      </w:r>
      <w:r w:rsidRPr="00CA6C4A">
        <w:rPr>
          <w:rFonts w:eastAsia="Calibri" w:cstheme="minorHAnsi"/>
          <w:bCs/>
          <w:sz w:val="22"/>
          <w:szCs w:val="22"/>
        </w:rPr>
        <w:t xml:space="preserve">Homeland Security, Criminal Justice, Emergency Services, Fire Science, Public Security, Emergency Medical Service, or Emergency Management and Planning.  </w:t>
      </w:r>
    </w:p>
    <w:p w14:paraId="3875B686" w14:textId="77777777" w:rsidR="00ED51FB" w:rsidRPr="00CA6C4A" w:rsidRDefault="00ED51FB" w:rsidP="00703118">
      <w:pPr>
        <w:rPr>
          <w:rFonts w:eastAsia="Calibri" w:cstheme="minorHAnsi"/>
          <w:bCs/>
          <w:sz w:val="22"/>
          <w:szCs w:val="22"/>
        </w:rPr>
      </w:pPr>
    </w:p>
    <w:p w14:paraId="2F86335D" w14:textId="77777777" w:rsidR="00703118" w:rsidRPr="00CA6C4A" w:rsidRDefault="00703118" w:rsidP="00703118">
      <w:pPr>
        <w:rPr>
          <w:sz w:val="22"/>
          <w:szCs w:val="22"/>
        </w:rPr>
      </w:pPr>
      <w:r w:rsidRPr="00CA6C4A">
        <w:rPr>
          <w:b/>
          <w:bCs/>
          <w:color w:val="0070C0"/>
          <w:sz w:val="22"/>
          <w:szCs w:val="22"/>
          <w:u w:val="single"/>
        </w:rPr>
        <w:t>GEO: Geography</w:t>
      </w:r>
      <w:r w:rsidRPr="00CA6C4A">
        <w:rPr>
          <w:sz w:val="22"/>
          <w:szCs w:val="22"/>
        </w:rPr>
        <w:br/>
        <w:t xml:space="preserve">GEO courses are General Education courses. </w:t>
      </w:r>
      <w:r w:rsidRPr="00CA6C4A">
        <w:rPr>
          <w:rFonts w:eastAsia="Calibri"/>
          <w:sz w:val="22"/>
          <w:szCs w:val="22"/>
        </w:rPr>
        <w:t>Some GEO courses are also General Transfer (GT) courses.  GT courses are indicated with an asterisk (*) in the PPSC catalog of courses.</w:t>
      </w:r>
      <w:r w:rsidRPr="00CA6C4A">
        <w:rPr>
          <w:sz w:val="22"/>
          <w:szCs w:val="22"/>
        </w:rPr>
        <w:br/>
      </w:r>
      <w:r w:rsidRPr="00CA6C4A">
        <w:rPr>
          <w:sz w:val="22"/>
          <w:szCs w:val="22"/>
        </w:rPr>
        <w:br/>
      </w:r>
      <w:r w:rsidRPr="00CA6C4A">
        <w:rPr>
          <w:rFonts w:eastAsia="Calibri"/>
          <w:b/>
          <w:bCs/>
          <w:sz w:val="22"/>
          <w:szCs w:val="22"/>
        </w:rPr>
        <w:t xml:space="preserve">Minimum Required: </w:t>
      </w:r>
      <w:r w:rsidRPr="00CA6C4A">
        <w:rPr>
          <w:sz w:val="22"/>
          <w:szCs w:val="22"/>
        </w:rPr>
        <w:t>Master’s degree in Geography or related Geo-Science field, or master’s degree in any field with at least 18 graduate hours in a combination of the qualifying fields that provide a foundation in the specific subject matter being taught.</w:t>
      </w:r>
    </w:p>
    <w:p w14:paraId="4A6D4589" w14:textId="77777777" w:rsidR="00703118" w:rsidRPr="00CA6C4A" w:rsidRDefault="00703118" w:rsidP="00703118">
      <w:pPr>
        <w:rPr>
          <w:sz w:val="22"/>
          <w:szCs w:val="22"/>
        </w:rPr>
      </w:pPr>
      <w:r w:rsidRPr="00CA6C4A">
        <w:rPr>
          <w:b/>
          <w:bCs/>
          <w:sz w:val="22"/>
          <w:szCs w:val="22"/>
        </w:rPr>
        <w:lastRenderedPageBreak/>
        <w:t xml:space="preserve">Related Degree/Discipline: </w:t>
      </w:r>
      <w:r w:rsidRPr="00CA6C4A">
        <w:rPr>
          <w:sz w:val="22"/>
          <w:szCs w:val="22"/>
        </w:rPr>
        <w:t>Geography, Physical Geography, Human Geography, cultural Geography, Geo-Science, Meteorology. Determination will be made by CV/transcript review. Note that requirements for instructors of World Regional Geography, Human Geography and Physical Geography may differ.</w:t>
      </w:r>
    </w:p>
    <w:p w14:paraId="5D116EF0" w14:textId="77777777" w:rsidR="00703118" w:rsidRPr="00CA6C4A" w:rsidRDefault="00703118" w:rsidP="00703118">
      <w:pPr>
        <w:rPr>
          <w:rFonts w:cstheme="minorHAnsi"/>
          <w:bCs/>
          <w:sz w:val="22"/>
          <w:szCs w:val="22"/>
        </w:rPr>
      </w:pPr>
      <w:r w:rsidRPr="00CA6C4A">
        <w:rPr>
          <w:rFonts w:cstheme="minorHAnsi"/>
          <w:b/>
          <w:sz w:val="22"/>
          <w:szCs w:val="22"/>
        </w:rPr>
        <w:t xml:space="preserve">Tested Experience: </w:t>
      </w:r>
      <w:r w:rsidRPr="00CA6C4A">
        <w:rPr>
          <w:rFonts w:cstheme="minorHAnsi"/>
          <w:bCs/>
          <w:sz w:val="22"/>
          <w:szCs w:val="22"/>
        </w:rPr>
        <w:t>PPSC has no tested experience option in place for this prefix.</w:t>
      </w:r>
    </w:p>
    <w:p w14:paraId="00D9C2AF" w14:textId="77777777" w:rsidR="00703118" w:rsidRPr="00CA6C4A" w:rsidRDefault="00703118" w:rsidP="00703118">
      <w:pPr>
        <w:pStyle w:val="Heading1"/>
        <w:rPr>
          <w:rFonts w:asciiTheme="minorHAnsi" w:hAnsiTheme="minorHAnsi" w:cstheme="minorHAnsi"/>
          <w:color w:val="0070C0"/>
          <w:sz w:val="22"/>
          <w:szCs w:val="22"/>
        </w:rPr>
      </w:pPr>
      <w:bookmarkStart w:id="18" w:name="_Toc520496242"/>
      <w:r w:rsidRPr="00CA6C4A">
        <w:rPr>
          <w:rFonts w:asciiTheme="minorHAnsi" w:hAnsiTheme="minorHAnsi" w:cstheme="minorHAnsi"/>
          <w:color w:val="0070C0"/>
          <w:sz w:val="22"/>
          <w:szCs w:val="22"/>
        </w:rPr>
        <w:t>GER: German</w:t>
      </w:r>
      <w:bookmarkEnd w:id="18"/>
    </w:p>
    <w:p w14:paraId="3D0E70B7" w14:textId="77777777" w:rsidR="00703118" w:rsidRPr="00CA6C4A" w:rsidRDefault="00703118" w:rsidP="00703118">
      <w:pPr>
        <w:rPr>
          <w:rFonts w:cstheme="minorHAnsi"/>
          <w:sz w:val="22"/>
          <w:szCs w:val="22"/>
        </w:rPr>
      </w:pPr>
      <w:r w:rsidRPr="00CA6C4A">
        <w:rPr>
          <w:rFonts w:cstheme="minorHAnsi"/>
          <w:sz w:val="22"/>
          <w:szCs w:val="22"/>
        </w:rPr>
        <w:t xml:space="preserve">GER courses are General Education courses.  Some GER courses are also Guaranteed Transfer (GT) courses.   </w:t>
      </w:r>
    </w:p>
    <w:p w14:paraId="6E06FEB6" w14:textId="77777777" w:rsidR="00703118" w:rsidRPr="00CA6C4A" w:rsidRDefault="00703118" w:rsidP="00703118">
      <w:pPr>
        <w:rPr>
          <w:rFonts w:cstheme="minorHAnsi"/>
          <w:sz w:val="22"/>
          <w:szCs w:val="22"/>
        </w:rPr>
      </w:pPr>
      <w:r w:rsidRPr="00CA6C4A">
        <w:rPr>
          <w:rFonts w:cstheme="minorHAnsi"/>
          <w:sz w:val="22"/>
          <w:szCs w:val="22"/>
        </w:rPr>
        <w:t>Following are the minimum requirements to teach all GER courses in the current catalog:  GER 111, GER 112, GER 211, GER 212.</w:t>
      </w:r>
    </w:p>
    <w:p w14:paraId="1D667671"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w:t>
      </w:r>
    </w:p>
    <w:p w14:paraId="7EDA9D4C" w14:textId="77777777" w:rsidR="00703118" w:rsidRPr="00CA6C4A" w:rsidRDefault="00703118" w:rsidP="00703118">
      <w:pPr>
        <w:rPr>
          <w:rFonts w:cstheme="minorHAnsi"/>
          <w:sz w:val="22"/>
          <w:szCs w:val="22"/>
        </w:rPr>
      </w:pPr>
      <w:r w:rsidRPr="00CA6C4A">
        <w:rPr>
          <w:rFonts w:cstheme="minorHAnsi"/>
          <w:b/>
          <w:sz w:val="22"/>
          <w:szCs w:val="22"/>
        </w:rPr>
        <w:t xml:space="preserve">Related Degree/Discipline:  </w:t>
      </w:r>
      <w:r w:rsidRPr="00CA6C4A">
        <w:rPr>
          <w:rFonts w:cstheme="minorHAnsi"/>
          <w:sz w:val="22"/>
          <w:szCs w:val="22"/>
        </w:rPr>
        <w:t>German, or the following with an emphasis in German</w:t>
      </w:r>
      <w:r w:rsidRPr="00CA6C4A">
        <w:rPr>
          <w:rFonts w:cstheme="minorHAnsi"/>
          <w:b/>
          <w:sz w:val="22"/>
          <w:szCs w:val="22"/>
        </w:rPr>
        <w:t xml:space="preserve"> - </w:t>
      </w:r>
      <w:r w:rsidRPr="00CA6C4A">
        <w:rPr>
          <w:rFonts w:cstheme="minorHAnsi"/>
          <w:sz w:val="22"/>
          <w:szCs w:val="22"/>
        </w:rPr>
        <w:t xml:space="preserve">Linguistics, Education, Languages and Culture degrees, Bilingual Education, Foreign Languages, </w:t>
      </w:r>
      <w:proofErr w:type="gramStart"/>
      <w:r w:rsidRPr="00CA6C4A">
        <w:rPr>
          <w:rFonts w:cstheme="minorHAnsi"/>
          <w:sz w:val="22"/>
          <w:szCs w:val="22"/>
        </w:rPr>
        <w:t>Curriculum</w:t>
      </w:r>
      <w:proofErr w:type="gramEnd"/>
      <w:r w:rsidRPr="00CA6C4A">
        <w:rPr>
          <w:rFonts w:cstheme="minorHAnsi"/>
          <w:sz w:val="22"/>
          <w:szCs w:val="22"/>
        </w:rPr>
        <w:t xml:space="preserve"> and Instruction</w:t>
      </w:r>
    </w:p>
    <w:p w14:paraId="23D15B0E" w14:textId="16E8088D" w:rsidR="00703118" w:rsidRDefault="00703118" w:rsidP="00703118">
      <w:pPr>
        <w:rPr>
          <w:rFonts w:cstheme="minorHAnsi"/>
          <w:bCs/>
          <w:sz w:val="22"/>
          <w:szCs w:val="22"/>
        </w:rPr>
      </w:pPr>
      <w:r w:rsidRPr="00CA6C4A">
        <w:rPr>
          <w:rFonts w:cstheme="minorHAnsi"/>
          <w:b/>
          <w:sz w:val="22"/>
          <w:szCs w:val="22"/>
        </w:rPr>
        <w:t xml:space="preserve">Tested Experience: </w:t>
      </w:r>
      <w:r w:rsidRPr="00CA6C4A">
        <w:rPr>
          <w:rFonts w:cstheme="minorHAnsi"/>
          <w:bCs/>
          <w:sz w:val="22"/>
          <w:szCs w:val="22"/>
        </w:rPr>
        <w:t>PPSC has no tested experience option in place for this prefix.</w:t>
      </w:r>
    </w:p>
    <w:p w14:paraId="5E9CC2D7" w14:textId="77777777" w:rsidR="00ED51FB" w:rsidRPr="00CA6C4A" w:rsidRDefault="00ED51FB" w:rsidP="00703118">
      <w:pPr>
        <w:rPr>
          <w:rFonts w:cstheme="minorHAnsi"/>
          <w:bCs/>
          <w:sz w:val="22"/>
          <w:szCs w:val="22"/>
        </w:rPr>
      </w:pPr>
    </w:p>
    <w:p w14:paraId="319EF809" w14:textId="77777777" w:rsidR="00703118" w:rsidRPr="00CA6C4A" w:rsidRDefault="00703118" w:rsidP="00703118">
      <w:pPr>
        <w:rPr>
          <w:rFonts w:cstheme="minorHAnsi"/>
          <w:sz w:val="22"/>
          <w:szCs w:val="22"/>
        </w:rPr>
      </w:pPr>
      <w:r w:rsidRPr="00CA6C4A">
        <w:rPr>
          <w:rFonts w:cstheme="minorHAnsi"/>
          <w:b/>
          <w:bCs/>
          <w:color w:val="0070C0"/>
          <w:sz w:val="22"/>
          <w:szCs w:val="22"/>
          <w:u w:val="single"/>
        </w:rPr>
        <w:t>GEY: Geology</w:t>
      </w:r>
      <w:r w:rsidRPr="00CA6C4A">
        <w:rPr>
          <w:rFonts w:cstheme="minorHAnsi"/>
          <w:b/>
          <w:bCs/>
          <w:color w:val="0070C0"/>
          <w:sz w:val="22"/>
          <w:szCs w:val="22"/>
          <w:u w:val="single"/>
        </w:rPr>
        <w:br/>
      </w:r>
      <w:r w:rsidRPr="00CA6C4A">
        <w:rPr>
          <w:rFonts w:cstheme="minorHAnsi"/>
          <w:sz w:val="22"/>
          <w:szCs w:val="22"/>
        </w:rPr>
        <w:t xml:space="preserve">GEY courses are General Education Courses. </w:t>
      </w:r>
      <w:r w:rsidRPr="00CA6C4A">
        <w:rPr>
          <w:rFonts w:eastAsia="Calibri" w:cstheme="minorHAnsi"/>
          <w:sz w:val="22"/>
          <w:szCs w:val="22"/>
        </w:rPr>
        <w:t>Some GEO courses are also General Transfer (GT) courses.  GT courses are indicated with an asterisk (*) in the PPSC catalog of courses.</w:t>
      </w:r>
    </w:p>
    <w:p w14:paraId="3A9E43D7" w14:textId="77777777" w:rsidR="00703118" w:rsidRPr="00CA6C4A" w:rsidRDefault="00703118" w:rsidP="00703118">
      <w:pPr>
        <w:rPr>
          <w:sz w:val="22"/>
          <w:szCs w:val="22"/>
        </w:rPr>
      </w:pPr>
      <w:bookmarkStart w:id="19" w:name="_Toc520496246"/>
      <w:r w:rsidRPr="00CA6C4A">
        <w:rPr>
          <w:b/>
          <w:bCs/>
          <w:sz w:val="22"/>
          <w:szCs w:val="22"/>
        </w:rPr>
        <w:t xml:space="preserve">Minimum Required: </w:t>
      </w:r>
      <w:r w:rsidRPr="00CA6C4A">
        <w:rPr>
          <w:sz w:val="22"/>
          <w:szCs w:val="22"/>
        </w:rPr>
        <w:t>Master’s degree in Geology from an accredited college or university OR Master’s degree in any field with at least 18 graduate hours in geology-related courses (from an accredited institution) that provide a foundation in the specific subject matter being taught.</w:t>
      </w:r>
    </w:p>
    <w:p w14:paraId="714FC773" w14:textId="77777777" w:rsidR="00ED51FB" w:rsidRDefault="00ED51FB" w:rsidP="00703118">
      <w:pPr>
        <w:rPr>
          <w:rFonts w:cstheme="minorHAnsi"/>
          <w:b/>
          <w:sz w:val="22"/>
          <w:szCs w:val="22"/>
        </w:rPr>
      </w:pPr>
    </w:p>
    <w:p w14:paraId="649D6F63" w14:textId="3EEBA618" w:rsidR="00703118" w:rsidRPr="00CA6C4A" w:rsidRDefault="00703118" w:rsidP="00703118">
      <w:pPr>
        <w:rPr>
          <w:rFonts w:cstheme="minorHAnsi"/>
          <w:bCs/>
          <w:sz w:val="22"/>
          <w:szCs w:val="22"/>
        </w:rPr>
      </w:pPr>
      <w:r w:rsidRPr="00CA6C4A">
        <w:rPr>
          <w:rFonts w:cstheme="minorHAnsi"/>
          <w:b/>
          <w:sz w:val="22"/>
          <w:szCs w:val="22"/>
        </w:rPr>
        <w:t xml:space="preserve">Related Degree/Discipline: </w:t>
      </w:r>
      <w:r w:rsidRPr="00CA6C4A">
        <w:rPr>
          <w:rFonts w:cstheme="minorHAnsi"/>
          <w:bCs/>
          <w:sz w:val="22"/>
          <w:szCs w:val="22"/>
        </w:rPr>
        <w:t>Environmental Geology, Engineering Geology, Geotechnical Geology, Geosciences, and others, as determined by CV and transcript review.</w:t>
      </w:r>
    </w:p>
    <w:p w14:paraId="06C71278" w14:textId="77777777" w:rsidR="00703118" w:rsidRPr="00CA6C4A" w:rsidRDefault="00703118" w:rsidP="00703118">
      <w:pPr>
        <w:rPr>
          <w:rFonts w:cstheme="minorHAnsi"/>
          <w:bCs/>
          <w:sz w:val="22"/>
          <w:szCs w:val="22"/>
        </w:rPr>
      </w:pPr>
      <w:r w:rsidRPr="00CA6C4A">
        <w:rPr>
          <w:rFonts w:cstheme="minorHAnsi"/>
          <w:b/>
          <w:sz w:val="22"/>
          <w:szCs w:val="22"/>
        </w:rPr>
        <w:t xml:space="preserve">Tested Experience: </w:t>
      </w:r>
      <w:r w:rsidRPr="00CA6C4A">
        <w:rPr>
          <w:rFonts w:cstheme="minorHAnsi"/>
          <w:bCs/>
          <w:sz w:val="22"/>
          <w:szCs w:val="22"/>
        </w:rPr>
        <w:t>PPSC has no tested experience option in place for this prefix.</w:t>
      </w:r>
    </w:p>
    <w:p w14:paraId="1B29752A"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HIS: History</w:t>
      </w:r>
      <w:bookmarkEnd w:id="19"/>
    </w:p>
    <w:p w14:paraId="20808EA6" w14:textId="77777777" w:rsidR="00703118" w:rsidRPr="00CA6C4A" w:rsidRDefault="00703118" w:rsidP="00703118">
      <w:pPr>
        <w:rPr>
          <w:rFonts w:cstheme="minorHAnsi"/>
          <w:sz w:val="22"/>
          <w:szCs w:val="22"/>
        </w:rPr>
      </w:pPr>
      <w:r w:rsidRPr="00CA6C4A">
        <w:rPr>
          <w:rFonts w:cstheme="minorHAnsi"/>
          <w:sz w:val="22"/>
          <w:szCs w:val="22"/>
        </w:rPr>
        <w:t xml:space="preserve">HIS courses are General Education courses.  Some HIS courses are also Guaranteed Transfer (GT) courses.   </w:t>
      </w:r>
    </w:p>
    <w:p w14:paraId="7EED273B"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HIS courses in the current PPSC Catalog of courses:</w:t>
      </w:r>
    </w:p>
    <w:p w14:paraId="6B06F3B9" w14:textId="77777777" w:rsidR="00703118" w:rsidRPr="00CA6C4A" w:rsidRDefault="00703118" w:rsidP="00703118">
      <w:pPr>
        <w:rPr>
          <w:rFonts w:cstheme="minorHAnsi"/>
          <w:b/>
          <w:sz w:val="22"/>
          <w:szCs w:val="22"/>
        </w:rPr>
      </w:pPr>
      <w:r w:rsidRPr="00CA6C4A">
        <w:rPr>
          <w:rFonts w:cstheme="minorHAnsi"/>
          <w:sz w:val="22"/>
          <w:szCs w:val="22"/>
        </w:rPr>
        <w:t xml:space="preserve">HIS 101, HIS 102, HIS 111, HIS 112, HIS 121, HIS 122, HIS 203, HIS 205, HIS 207, HIS 208, HIS 215, HIS 218, HIS 225, HIS 235, HIS 236, HIS 243, HIS 244, HIS 247, HIS 248, HIS 249, HIS 250, HIS 251, HIS 255, HIS 259, HIS 265. </w:t>
      </w:r>
    </w:p>
    <w:p w14:paraId="04C0F2A0"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 - 9 credit hours of coursework need to be in the subfield (i.e. American, Western, or World) they intend to teach </w:t>
      </w:r>
    </w:p>
    <w:p w14:paraId="7928A5AF" w14:textId="77777777" w:rsidR="00703118" w:rsidRPr="00CA6C4A" w:rsidRDefault="00703118" w:rsidP="00703118">
      <w:pPr>
        <w:rPr>
          <w:rFonts w:cstheme="minorHAnsi"/>
          <w:sz w:val="22"/>
          <w:szCs w:val="22"/>
        </w:rPr>
      </w:pPr>
      <w:r w:rsidRPr="00CA6C4A">
        <w:rPr>
          <w:rFonts w:cstheme="minorHAnsi"/>
          <w:b/>
          <w:sz w:val="22"/>
          <w:szCs w:val="22"/>
        </w:rPr>
        <w:t>Related degrees:</w:t>
      </w:r>
      <w:r w:rsidRPr="00CA6C4A">
        <w:rPr>
          <w:rFonts w:cstheme="minorHAnsi"/>
          <w:sz w:val="22"/>
          <w:szCs w:val="22"/>
        </w:rPr>
        <w:t xml:space="preserve"> American Studies, Anthropology, Art History, Conflict and Peace Studies, Economics, Ethnic Studies, European History, Genocide Studies, Global Studies, Historical Studies, Human Geography, Humanities, International Affairs, International Relations, Philosophy, Political Science, Public History, Regional History, Religious Studies, Sociology, World History</w:t>
      </w:r>
    </w:p>
    <w:p w14:paraId="2769284E" w14:textId="77777777" w:rsidR="00703118" w:rsidRPr="00CA6C4A" w:rsidRDefault="00703118" w:rsidP="00703118">
      <w:pPr>
        <w:rPr>
          <w:rFonts w:cstheme="minorHAnsi"/>
          <w:sz w:val="22"/>
          <w:szCs w:val="22"/>
        </w:rPr>
      </w:pPr>
      <w:r w:rsidRPr="00CA6C4A">
        <w:rPr>
          <w:rFonts w:cstheme="minorHAnsi"/>
          <w:b/>
          <w:sz w:val="22"/>
          <w:szCs w:val="22"/>
        </w:rPr>
        <w:t>Tested Experience:</w:t>
      </w:r>
      <w:r w:rsidRPr="00CA6C4A">
        <w:rPr>
          <w:rFonts w:cstheme="minorHAnsi"/>
          <w:sz w:val="22"/>
          <w:szCs w:val="22"/>
        </w:rPr>
        <w:t xml:space="preserve">  PPSC has no tested experience option in place for this prefix.</w:t>
      </w:r>
    </w:p>
    <w:p w14:paraId="083C0A63" w14:textId="77777777" w:rsidR="00703118" w:rsidRPr="00CA6C4A" w:rsidRDefault="00703118" w:rsidP="00703118">
      <w:pPr>
        <w:rPr>
          <w:rFonts w:cstheme="minorHAnsi"/>
          <w:sz w:val="22"/>
          <w:szCs w:val="22"/>
        </w:rPr>
      </w:pPr>
    </w:p>
    <w:p w14:paraId="02672779"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HOS: Hospitality</w:t>
      </w:r>
    </w:p>
    <w:p w14:paraId="4A620694" w14:textId="77777777" w:rsidR="00703118" w:rsidRPr="00CA6C4A" w:rsidRDefault="00703118" w:rsidP="00703118">
      <w:pPr>
        <w:rPr>
          <w:rFonts w:cstheme="minorHAnsi"/>
          <w:sz w:val="22"/>
          <w:szCs w:val="22"/>
        </w:rPr>
      </w:pPr>
      <w:r w:rsidRPr="00CA6C4A">
        <w:rPr>
          <w:rFonts w:cstheme="minorHAnsi"/>
          <w:sz w:val="22"/>
          <w:szCs w:val="22"/>
        </w:rPr>
        <w:t>HOS courses are Career and Technical Education Courses.  Faculty must have CTE Credential to teach.</w:t>
      </w:r>
    </w:p>
    <w:p w14:paraId="2DA32965" w14:textId="77777777" w:rsidR="00703118" w:rsidRPr="00CA6C4A" w:rsidRDefault="00703118" w:rsidP="00703118">
      <w:pPr>
        <w:rPr>
          <w:rFonts w:cstheme="minorHAnsi"/>
          <w:sz w:val="22"/>
          <w:szCs w:val="22"/>
        </w:rPr>
      </w:pPr>
      <w:r w:rsidRPr="00CA6C4A">
        <w:rPr>
          <w:rFonts w:cstheme="minorHAnsi"/>
          <w:sz w:val="22"/>
          <w:szCs w:val="22"/>
        </w:rPr>
        <w:lastRenderedPageBreak/>
        <w:t xml:space="preserve">The following are the minimum requirements to teach all HOS courses in the current PPSC Catalog of courses. This </w:t>
      </w:r>
      <w:proofErr w:type="gramStart"/>
      <w:r w:rsidRPr="00CA6C4A">
        <w:rPr>
          <w:rFonts w:cstheme="minorHAnsi"/>
          <w:sz w:val="22"/>
          <w:szCs w:val="22"/>
        </w:rPr>
        <w:t>includes:</w:t>
      </w:r>
      <w:proofErr w:type="gramEnd"/>
      <w:r w:rsidRPr="00CA6C4A">
        <w:rPr>
          <w:rFonts w:cstheme="minorHAnsi"/>
          <w:sz w:val="22"/>
          <w:szCs w:val="22"/>
        </w:rPr>
        <w:t xml:space="preserve"> HOS 1031, HOS 1048, HOS 2021, HOS 2026, HOS 2031, HOS  2051, HOS 2080</w:t>
      </w:r>
    </w:p>
    <w:p w14:paraId="6777D910"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 </w:t>
      </w:r>
    </w:p>
    <w:p w14:paraId="7BCF1EB0" w14:textId="77777777" w:rsidR="00703118" w:rsidRPr="00CA6C4A" w:rsidRDefault="00703118" w:rsidP="00703118">
      <w:pPr>
        <w:rPr>
          <w:rFonts w:eastAsia="Calibri" w:cstheme="minorHAnsi"/>
          <w:bCs/>
          <w:sz w:val="22"/>
          <w:szCs w:val="22"/>
        </w:rPr>
      </w:pPr>
      <w:r w:rsidRPr="00CA6C4A">
        <w:rPr>
          <w:rFonts w:eastAsia="Calibri" w:cstheme="minorHAnsi"/>
          <w:b/>
          <w:sz w:val="22"/>
          <w:szCs w:val="22"/>
        </w:rPr>
        <w:t>Related Degree, Credential, and/or Occupational Experience in:</w:t>
      </w:r>
      <w:r w:rsidRPr="00CA6C4A">
        <w:rPr>
          <w:rFonts w:cstheme="minorHAnsi"/>
          <w:sz w:val="22"/>
          <w:szCs w:val="22"/>
        </w:rPr>
        <w:t xml:space="preserve"> </w:t>
      </w:r>
      <w:r w:rsidRPr="00CA6C4A">
        <w:rPr>
          <w:rStyle w:val="normaltextrun"/>
          <w:rFonts w:cstheme="minorHAnsi"/>
          <w:color w:val="000000"/>
          <w:sz w:val="22"/>
          <w:szCs w:val="22"/>
          <w:shd w:val="clear" w:color="auto" w:fill="FFFFFF"/>
        </w:rPr>
        <w:t>Associate degree in </w:t>
      </w:r>
      <w:r w:rsidRPr="00CA6C4A">
        <w:rPr>
          <w:rFonts w:eastAsia="Calibri" w:cstheme="minorHAnsi"/>
          <w:bCs/>
          <w:sz w:val="22"/>
          <w:szCs w:val="22"/>
        </w:rPr>
        <w:t xml:space="preserve">Hospitality Management, Culinary Arts, Food Service Management.  </w:t>
      </w:r>
    </w:p>
    <w:p w14:paraId="2C62F25D" w14:textId="77777777" w:rsidR="00703118" w:rsidRPr="00CA6C4A" w:rsidRDefault="00703118" w:rsidP="00703118">
      <w:pPr>
        <w:rPr>
          <w:rFonts w:cstheme="minorHAnsi"/>
          <w:b/>
          <w:bCs/>
          <w:color w:val="0070C0"/>
          <w:sz w:val="22"/>
          <w:szCs w:val="22"/>
          <w:u w:val="single"/>
        </w:rPr>
      </w:pPr>
    </w:p>
    <w:p w14:paraId="6AF899EC" w14:textId="77777777" w:rsidR="00703118" w:rsidRPr="00CA6C4A" w:rsidRDefault="00703118" w:rsidP="00703118">
      <w:pPr>
        <w:rPr>
          <w:b/>
          <w:bCs/>
          <w:color w:val="0070C0"/>
          <w:sz w:val="22"/>
          <w:szCs w:val="22"/>
          <w:u w:val="single"/>
        </w:rPr>
      </w:pPr>
      <w:r w:rsidRPr="00CA6C4A">
        <w:rPr>
          <w:b/>
          <w:bCs/>
          <w:color w:val="0070C0"/>
          <w:sz w:val="22"/>
          <w:szCs w:val="22"/>
          <w:u w:val="single"/>
        </w:rPr>
        <w:t>HPR: Health Professional</w:t>
      </w:r>
    </w:p>
    <w:p w14:paraId="5E35DF27" w14:textId="77777777" w:rsidR="00703118" w:rsidRPr="00CA6C4A" w:rsidRDefault="00703118" w:rsidP="00703118">
      <w:pPr>
        <w:rPr>
          <w:rFonts w:cstheme="minorHAnsi"/>
          <w:b/>
          <w:bCs/>
          <w:sz w:val="22"/>
          <w:szCs w:val="22"/>
        </w:rPr>
      </w:pPr>
      <w:r w:rsidRPr="00CA6C4A">
        <w:rPr>
          <w:rFonts w:cstheme="minorHAnsi"/>
          <w:b/>
          <w:bCs/>
          <w:sz w:val="22"/>
          <w:szCs w:val="22"/>
        </w:rPr>
        <w:t>Faculty hire requirements: Phlebotomist (HPR 112/113)</w:t>
      </w:r>
    </w:p>
    <w:p w14:paraId="53BED513" w14:textId="77777777" w:rsidR="00703118" w:rsidRPr="00CA6C4A" w:rsidRDefault="00703118" w:rsidP="00703118">
      <w:pPr>
        <w:rPr>
          <w:rFonts w:cstheme="minorHAnsi"/>
          <w:b/>
          <w:bCs/>
          <w:sz w:val="22"/>
          <w:szCs w:val="22"/>
        </w:rPr>
      </w:pPr>
      <w:r w:rsidRPr="00CA6C4A">
        <w:rPr>
          <w:rFonts w:cstheme="minorHAnsi"/>
          <w:b/>
          <w:bCs/>
          <w:sz w:val="22"/>
          <w:szCs w:val="22"/>
        </w:rPr>
        <w:t xml:space="preserve">Minimum Required: </w:t>
      </w:r>
    </w:p>
    <w:p w14:paraId="5B01280C" w14:textId="77777777" w:rsidR="00703118" w:rsidRPr="00CA6C4A" w:rsidRDefault="00703118" w:rsidP="00703118">
      <w:pPr>
        <w:pStyle w:val="ListParagraph"/>
        <w:numPr>
          <w:ilvl w:val="0"/>
          <w:numId w:val="4"/>
        </w:numPr>
        <w:spacing w:after="0" w:line="240" w:lineRule="auto"/>
        <w:rPr>
          <w:rFonts w:cstheme="minorHAnsi"/>
          <w:sz w:val="22"/>
          <w:szCs w:val="22"/>
        </w:rPr>
      </w:pPr>
      <w:r w:rsidRPr="00CA6C4A">
        <w:rPr>
          <w:rFonts w:cstheme="minorHAnsi"/>
          <w:sz w:val="22"/>
          <w:szCs w:val="22"/>
        </w:rPr>
        <w:t xml:space="preserve">Must hold/or be eligible to hold one of the following credentials: </w:t>
      </w:r>
    </w:p>
    <w:p w14:paraId="566A2EA6" w14:textId="77777777" w:rsidR="00703118" w:rsidRPr="00CA6C4A" w:rsidRDefault="00703118" w:rsidP="00703118">
      <w:pPr>
        <w:pStyle w:val="ListParagraph"/>
        <w:numPr>
          <w:ilvl w:val="0"/>
          <w:numId w:val="7"/>
        </w:numPr>
        <w:spacing w:after="0" w:line="240" w:lineRule="auto"/>
        <w:ind w:left="2376"/>
        <w:rPr>
          <w:rFonts w:cstheme="minorHAnsi"/>
          <w:sz w:val="22"/>
          <w:szCs w:val="22"/>
        </w:rPr>
      </w:pPr>
      <w:r w:rsidRPr="00CA6C4A">
        <w:rPr>
          <w:rFonts w:cstheme="minorHAnsi"/>
          <w:sz w:val="22"/>
          <w:szCs w:val="22"/>
        </w:rPr>
        <w:t>Registered Medical Assistant (RMA).</w:t>
      </w:r>
    </w:p>
    <w:p w14:paraId="428C6B6C" w14:textId="77777777" w:rsidR="00703118" w:rsidRPr="00CA6C4A" w:rsidRDefault="00703118" w:rsidP="00703118">
      <w:pPr>
        <w:pStyle w:val="ListParagraph"/>
        <w:numPr>
          <w:ilvl w:val="0"/>
          <w:numId w:val="7"/>
        </w:numPr>
        <w:spacing w:after="0" w:line="240" w:lineRule="auto"/>
        <w:ind w:left="2376"/>
        <w:rPr>
          <w:rFonts w:cstheme="minorHAnsi"/>
          <w:sz w:val="22"/>
          <w:szCs w:val="22"/>
        </w:rPr>
      </w:pPr>
      <w:r w:rsidRPr="00CA6C4A">
        <w:rPr>
          <w:rFonts w:cstheme="minorHAnsi"/>
          <w:sz w:val="22"/>
          <w:szCs w:val="22"/>
        </w:rPr>
        <w:t>Certified Medical Assistant (CMA).</w:t>
      </w:r>
    </w:p>
    <w:p w14:paraId="2001F543" w14:textId="77777777" w:rsidR="00703118" w:rsidRPr="00CA6C4A" w:rsidRDefault="00703118" w:rsidP="00703118">
      <w:pPr>
        <w:pStyle w:val="ListParagraph"/>
        <w:numPr>
          <w:ilvl w:val="0"/>
          <w:numId w:val="7"/>
        </w:numPr>
        <w:spacing w:after="0" w:line="240" w:lineRule="auto"/>
        <w:ind w:left="2376"/>
        <w:rPr>
          <w:rFonts w:cstheme="minorHAnsi"/>
          <w:sz w:val="22"/>
          <w:szCs w:val="22"/>
        </w:rPr>
      </w:pPr>
      <w:r w:rsidRPr="00CA6C4A">
        <w:rPr>
          <w:rFonts w:cstheme="minorHAnsi"/>
          <w:sz w:val="22"/>
          <w:szCs w:val="22"/>
        </w:rPr>
        <w:t>Certified Phlebotomist (RPT or PT or MLT).</w:t>
      </w:r>
    </w:p>
    <w:p w14:paraId="062ADBD1" w14:textId="77777777" w:rsidR="00703118" w:rsidRPr="00CA6C4A" w:rsidRDefault="00703118" w:rsidP="00703118">
      <w:pPr>
        <w:pStyle w:val="ListParagraph"/>
        <w:numPr>
          <w:ilvl w:val="0"/>
          <w:numId w:val="5"/>
        </w:numPr>
        <w:spacing w:after="0" w:line="240" w:lineRule="auto"/>
        <w:rPr>
          <w:rFonts w:cstheme="minorHAnsi"/>
          <w:bCs/>
          <w:sz w:val="22"/>
          <w:szCs w:val="22"/>
        </w:rPr>
      </w:pPr>
      <w:r w:rsidRPr="00CA6C4A">
        <w:rPr>
          <w:rFonts w:cstheme="minorHAnsi"/>
          <w:bCs/>
          <w:sz w:val="22"/>
          <w:szCs w:val="22"/>
        </w:rPr>
        <w:t>Associates degree</w:t>
      </w:r>
    </w:p>
    <w:p w14:paraId="353F978D" w14:textId="77777777" w:rsidR="00703118" w:rsidRPr="00CA6C4A" w:rsidRDefault="00703118" w:rsidP="00703118">
      <w:pPr>
        <w:pStyle w:val="ListParagraph"/>
        <w:numPr>
          <w:ilvl w:val="0"/>
          <w:numId w:val="5"/>
        </w:numPr>
        <w:spacing w:after="0" w:line="240" w:lineRule="auto"/>
        <w:rPr>
          <w:rFonts w:cstheme="minorHAnsi"/>
          <w:bCs/>
          <w:sz w:val="22"/>
          <w:szCs w:val="22"/>
        </w:rPr>
      </w:pPr>
      <w:r w:rsidRPr="00CA6C4A">
        <w:rPr>
          <w:rFonts w:cstheme="minorHAnsi"/>
          <w:bCs/>
          <w:sz w:val="22"/>
          <w:szCs w:val="22"/>
        </w:rPr>
        <w:t>3 years of healthcare work experience (not to include any work experience in an educational setting).</w:t>
      </w:r>
    </w:p>
    <w:p w14:paraId="63A5BFA8" w14:textId="77777777" w:rsidR="00703118" w:rsidRPr="00CA6C4A" w:rsidRDefault="00703118" w:rsidP="00703118">
      <w:pPr>
        <w:pStyle w:val="ListParagraph"/>
        <w:numPr>
          <w:ilvl w:val="0"/>
          <w:numId w:val="5"/>
        </w:numPr>
        <w:spacing w:after="0" w:line="240" w:lineRule="auto"/>
        <w:rPr>
          <w:rFonts w:cstheme="minorHAnsi"/>
          <w:sz w:val="22"/>
          <w:szCs w:val="22"/>
        </w:rPr>
      </w:pPr>
      <w:r w:rsidRPr="00CA6C4A">
        <w:rPr>
          <w:rFonts w:cstheme="minorHAnsi"/>
          <w:sz w:val="22"/>
          <w:szCs w:val="22"/>
        </w:rPr>
        <w:t xml:space="preserve">4000 verified occupational/industry hours within 5 years. </w:t>
      </w:r>
    </w:p>
    <w:p w14:paraId="68B67C27" w14:textId="77777777" w:rsidR="00703118" w:rsidRPr="00CA6C4A" w:rsidRDefault="00703118" w:rsidP="00703118">
      <w:pPr>
        <w:pStyle w:val="ListParagraph"/>
        <w:numPr>
          <w:ilvl w:val="0"/>
          <w:numId w:val="5"/>
        </w:numPr>
        <w:spacing w:after="0" w:line="240" w:lineRule="auto"/>
        <w:rPr>
          <w:rFonts w:cstheme="minorHAnsi"/>
          <w:sz w:val="22"/>
          <w:szCs w:val="22"/>
        </w:rPr>
      </w:pPr>
      <w:r w:rsidRPr="00CA6C4A">
        <w:rPr>
          <w:rFonts w:cstheme="minorHAnsi"/>
          <w:sz w:val="22"/>
          <w:szCs w:val="22"/>
        </w:rPr>
        <w:t xml:space="preserve">Must have 1-2 years medical office experience. </w:t>
      </w:r>
    </w:p>
    <w:p w14:paraId="3BC5C221" w14:textId="77777777" w:rsidR="00703118" w:rsidRPr="00CA6C4A" w:rsidRDefault="00703118" w:rsidP="00703118">
      <w:pPr>
        <w:pStyle w:val="ListParagraph"/>
        <w:numPr>
          <w:ilvl w:val="0"/>
          <w:numId w:val="5"/>
        </w:numPr>
        <w:spacing w:after="0" w:line="240" w:lineRule="auto"/>
        <w:rPr>
          <w:rFonts w:cstheme="minorHAnsi"/>
          <w:sz w:val="22"/>
          <w:szCs w:val="22"/>
        </w:rPr>
      </w:pPr>
      <w:r w:rsidRPr="00CA6C4A">
        <w:rPr>
          <w:rFonts w:cstheme="minorHAnsi"/>
          <w:sz w:val="22"/>
          <w:szCs w:val="22"/>
        </w:rPr>
        <w:t>160 hours of performing or observing phlebotomist duties in a healthcare setting – this does not include hours spent observing students at the practicum/externship/clinical.</w:t>
      </w:r>
    </w:p>
    <w:p w14:paraId="2CB53D49" w14:textId="77777777" w:rsidR="00703118" w:rsidRPr="00CA6C4A" w:rsidRDefault="00703118" w:rsidP="00703118">
      <w:pPr>
        <w:pStyle w:val="ListParagraph"/>
        <w:spacing w:after="0" w:line="240" w:lineRule="auto"/>
        <w:rPr>
          <w:rFonts w:cstheme="minorHAnsi"/>
          <w:sz w:val="22"/>
          <w:szCs w:val="22"/>
        </w:rPr>
      </w:pPr>
    </w:p>
    <w:p w14:paraId="3FFCF66E" w14:textId="77777777" w:rsidR="00703118" w:rsidRPr="00CA6C4A" w:rsidRDefault="00703118" w:rsidP="00703118">
      <w:pPr>
        <w:rPr>
          <w:b/>
          <w:bCs/>
          <w:sz w:val="22"/>
          <w:szCs w:val="22"/>
        </w:rPr>
      </w:pPr>
      <w:r w:rsidRPr="00CA6C4A">
        <w:rPr>
          <w:b/>
          <w:bCs/>
          <w:sz w:val="22"/>
          <w:szCs w:val="22"/>
        </w:rPr>
        <w:t>For CPR courses: (HPR 1011)</w:t>
      </w:r>
    </w:p>
    <w:p w14:paraId="6686BCCA" w14:textId="77777777" w:rsidR="00703118" w:rsidRPr="00CA6C4A" w:rsidRDefault="00703118" w:rsidP="00703118">
      <w:pPr>
        <w:rPr>
          <w:b/>
          <w:bCs/>
          <w:sz w:val="22"/>
          <w:szCs w:val="22"/>
        </w:rPr>
      </w:pPr>
      <w:r w:rsidRPr="00CA6C4A">
        <w:rPr>
          <w:b/>
          <w:bCs/>
          <w:sz w:val="22"/>
          <w:szCs w:val="22"/>
        </w:rPr>
        <w:t>Minimum Required:</w:t>
      </w:r>
    </w:p>
    <w:p w14:paraId="5A0581A0" w14:textId="77777777" w:rsidR="00703118" w:rsidRPr="00CA6C4A" w:rsidRDefault="00703118" w:rsidP="00703118">
      <w:pPr>
        <w:pStyle w:val="ListParagraph"/>
        <w:numPr>
          <w:ilvl w:val="0"/>
          <w:numId w:val="9"/>
        </w:numPr>
        <w:spacing w:after="0" w:line="240" w:lineRule="auto"/>
        <w:rPr>
          <w:rFonts w:eastAsia="Times New Roman"/>
          <w:sz w:val="22"/>
          <w:szCs w:val="22"/>
        </w:rPr>
      </w:pPr>
      <w:r w:rsidRPr="00CA6C4A">
        <w:rPr>
          <w:rFonts w:eastAsia="Times New Roman"/>
          <w:sz w:val="22"/>
          <w:szCs w:val="22"/>
        </w:rPr>
        <w:t xml:space="preserve">Must be CTE Credentialled; thus, meeting the 4,000 hours in relevant field experience within the last 5 years. </w:t>
      </w:r>
    </w:p>
    <w:p w14:paraId="204AB4B6" w14:textId="77777777" w:rsidR="00703118" w:rsidRPr="00CA6C4A" w:rsidRDefault="00703118" w:rsidP="00703118">
      <w:pPr>
        <w:pStyle w:val="ListParagraph"/>
        <w:numPr>
          <w:ilvl w:val="0"/>
          <w:numId w:val="9"/>
        </w:numPr>
        <w:spacing w:after="0" w:line="240" w:lineRule="auto"/>
        <w:rPr>
          <w:sz w:val="22"/>
          <w:szCs w:val="22"/>
        </w:rPr>
      </w:pPr>
      <w:r w:rsidRPr="00CA6C4A">
        <w:rPr>
          <w:rFonts w:eastAsia="Times New Roman"/>
          <w:sz w:val="22"/>
          <w:szCs w:val="22"/>
        </w:rPr>
        <w:t>Must be an American Heart Association (AHA) BLS Instructor through Pikes Peak State College AHA Training Center. (TCC Kenda Cruz, handles the required AHA forms and files per instructor).</w:t>
      </w:r>
    </w:p>
    <w:p w14:paraId="6D037EEF" w14:textId="77777777" w:rsidR="00703118" w:rsidRPr="00CA6C4A" w:rsidRDefault="00703118" w:rsidP="00703118">
      <w:pPr>
        <w:pStyle w:val="Heading1"/>
        <w:rPr>
          <w:rFonts w:asciiTheme="minorHAnsi" w:hAnsiTheme="minorHAnsi" w:cstheme="minorHAnsi"/>
          <w:color w:val="0070C0"/>
          <w:sz w:val="22"/>
          <w:szCs w:val="22"/>
        </w:rPr>
      </w:pPr>
      <w:bookmarkStart w:id="20" w:name="_Toc520496256"/>
      <w:r w:rsidRPr="00CA6C4A">
        <w:rPr>
          <w:rFonts w:asciiTheme="minorHAnsi" w:hAnsiTheme="minorHAnsi" w:cstheme="minorHAnsi"/>
          <w:color w:val="0070C0"/>
          <w:sz w:val="22"/>
          <w:szCs w:val="22"/>
        </w:rPr>
        <w:t>HUM: Humanities</w:t>
      </w:r>
    </w:p>
    <w:p w14:paraId="3A298857" w14:textId="77777777" w:rsidR="00703118" w:rsidRPr="00CA6C4A" w:rsidRDefault="00703118" w:rsidP="00703118">
      <w:pPr>
        <w:rPr>
          <w:rFonts w:cstheme="minorHAnsi"/>
          <w:sz w:val="22"/>
          <w:szCs w:val="22"/>
        </w:rPr>
      </w:pPr>
      <w:r w:rsidRPr="00CA6C4A">
        <w:rPr>
          <w:rFonts w:cstheme="minorHAnsi"/>
          <w:sz w:val="22"/>
          <w:szCs w:val="22"/>
        </w:rPr>
        <w:t xml:space="preserve">HUM courses are General Education courses.  Some HUM courses are also Guaranteed Transfer (GT) courses.   </w:t>
      </w:r>
    </w:p>
    <w:p w14:paraId="666052A3"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Humanities courses in the current PPSC Catalog of courses.  These </w:t>
      </w:r>
      <w:proofErr w:type="gramStart"/>
      <w:r w:rsidRPr="00CA6C4A">
        <w:rPr>
          <w:rFonts w:cstheme="minorHAnsi"/>
          <w:sz w:val="22"/>
          <w:szCs w:val="22"/>
        </w:rPr>
        <w:t>include:</w:t>
      </w:r>
      <w:proofErr w:type="gramEnd"/>
      <w:r w:rsidRPr="00CA6C4A">
        <w:rPr>
          <w:rFonts w:cstheme="minorHAnsi"/>
          <w:sz w:val="22"/>
          <w:szCs w:val="22"/>
        </w:rPr>
        <w:t xml:space="preserve"> HUM 103, HUM 115, HUM 121, HUM 122, HUM 123, HUM 131, HUM 163, HUM 164, HUM 201, HUM 211, HUM 236, HUM 237, HUM 238, HUM 241.</w:t>
      </w:r>
    </w:p>
    <w:p w14:paraId="184F19AC"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 of Arts in Humanities or a Master’s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w:t>
      </w:r>
    </w:p>
    <w:p w14:paraId="2D98A8E3" w14:textId="77777777" w:rsidR="00703118" w:rsidRPr="00CA6C4A" w:rsidRDefault="00703118" w:rsidP="00703118">
      <w:pPr>
        <w:rPr>
          <w:rFonts w:cstheme="minorHAnsi"/>
          <w:sz w:val="22"/>
          <w:szCs w:val="22"/>
        </w:rPr>
      </w:pPr>
      <w:r w:rsidRPr="00CA6C4A">
        <w:rPr>
          <w:rFonts w:cstheme="minorHAnsi"/>
          <w:b/>
          <w:sz w:val="22"/>
          <w:szCs w:val="22"/>
        </w:rPr>
        <w:t>Related degrees:</w:t>
      </w:r>
      <w:r w:rsidRPr="00CA6C4A">
        <w:rPr>
          <w:rFonts w:cstheme="minorHAnsi"/>
          <w:sz w:val="22"/>
          <w:szCs w:val="22"/>
        </w:rPr>
        <w:t xml:space="preserve"> Art History, History, Literature, Communication, Philosophy, Theatre History, Mythology, English, Film Studies, Religious Studies</w:t>
      </w:r>
    </w:p>
    <w:p w14:paraId="5493D84B" w14:textId="77777777" w:rsidR="00703118" w:rsidRPr="00CA6C4A" w:rsidRDefault="00703118" w:rsidP="00703118">
      <w:pPr>
        <w:rPr>
          <w:rFonts w:cstheme="minorHAnsi"/>
          <w:sz w:val="22"/>
          <w:szCs w:val="22"/>
        </w:rPr>
      </w:pPr>
      <w:r w:rsidRPr="00CA6C4A">
        <w:rPr>
          <w:rFonts w:cstheme="minorHAnsi"/>
          <w:b/>
          <w:sz w:val="22"/>
          <w:szCs w:val="22"/>
        </w:rPr>
        <w:t>Tested Experience:</w:t>
      </w:r>
      <w:r w:rsidRPr="00CA6C4A">
        <w:rPr>
          <w:rFonts w:cstheme="minorHAnsi"/>
          <w:sz w:val="22"/>
          <w:szCs w:val="22"/>
        </w:rPr>
        <w:t xml:space="preserve">  Demonstrated expertise in the subject matter of the classes they are teaching. </w:t>
      </w:r>
    </w:p>
    <w:p w14:paraId="3BBE9C90"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HVA: Heating, Air Conditioning, Refrigeration Technology</w:t>
      </w:r>
    </w:p>
    <w:p w14:paraId="1A891535" w14:textId="77777777" w:rsidR="00703118" w:rsidRPr="00CA6C4A" w:rsidRDefault="00703118" w:rsidP="00703118">
      <w:pPr>
        <w:rPr>
          <w:rFonts w:cstheme="minorHAnsi"/>
          <w:bCs/>
          <w:sz w:val="22"/>
          <w:szCs w:val="22"/>
        </w:rPr>
      </w:pPr>
      <w:r w:rsidRPr="00CA6C4A">
        <w:rPr>
          <w:rFonts w:cstheme="minorHAnsi"/>
          <w:sz w:val="22"/>
          <w:szCs w:val="22"/>
        </w:rPr>
        <w:t xml:space="preserve">HVA are Career and Technical Education courses. Faculty must </w:t>
      </w:r>
      <w:r w:rsidRPr="00CA6C4A">
        <w:rPr>
          <w:rFonts w:cstheme="minorHAnsi"/>
          <w:bCs/>
          <w:sz w:val="22"/>
          <w:szCs w:val="22"/>
        </w:rPr>
        <w:t>possess or be eligible to receive a Colorado State Vocational Credential.</w:t>
      </w:r>
    </w:p>
    <w:p w14:paraId="17FF6461" w14:textId="77777777" w:rsidR="00703118" w:rsidRPr="00CA6C4A" w:rsidRDefault="00703118" w:rsidP="00703118">
      <w:pPr>
        <w:rPr>
          <w:rFonts w:cstheme="minorHAnsi"/>
          <w:bCs/>
          <w:sz w:val="22"/>
          <w:szCs w:val="22"/>
        </w:rPr>
      </w:pPr>
      <w:r w:rsidRPr="00CA6C4A">
        <w:rPr>
          <w:rFonts w:cstheme="minorHAnsi"/>
          <w:bCs/>
          <w:sz w:val="22"/>
          <w:szCs w:val="22"/>
        </w:rPr>
        <w:t xml:space="preserve">The following are the minimum requirements to teach all HVA courses in the current PPSC Catalog of courses. This includes:  HVA 102, HVA 105, HVA 110, HVA 111, HVA 112, HVA 113, HVA 118, HVA 120, </w:t>
      </w:r>
      <w:r w:rsidRPr="00CA6C4A">
        <w:rPr>
          <w:rFonts w:cstheme="minorHAnsi"/>
          <w:bCs/>
          <w:sz w:val="22"/>
          <w:szCs w:val="22"/>
        </w:rPr>
        <w:lastRenderedPageBreak/>
        <w:t>HVA 132, HVA 141, HVA 142, HVA 143, HVA 146, HVA 201, HVA 204, HVA 206, HVA 222, HVA 233, HVA 241, HVA 245, HVA 247, HVA 251, HVA 252, HVA 253, HVA 259, HVA 262, HVA 280, HVA 289.</w:t>
      </w:r>
    </w:p>
    <w:p w14:paraId="3BBA93B6"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10,000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7FC188FA" w14:textId="7677AFCC" w:rsidR="00703118"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Certifications</w:t>
      </w:r>
    </w:p>
    <w:p w14:paraId="68A010DB" w14:textId="77777777" w:rsidR="00ED51FB" w:rsidRPr="00CA6C4A" w:rsidRDefault="00ED51FB" w:rsidP="00703118">
      <w:pPr>
        <w:rPr>
          <w:rFonts w:cstheme="minorHAnsi"/>
          <w:bCs/>
          <w:sz w:val="22"/>
          <w:szCs w:val="22"/>
        </w:rPr>
      </w:pPr>
    </w:p>
    <w:p w14:paraId="3EB0D32F" w14:textId="77777777" w:rsidR="00703118" w:rsidRPr="00CA6C4A" w:rsidRDefault="00703118" w:rsidP="00703118">
      <w:pPr>
        <w:rPr>
          <w:sz w:val="22"/>
          <w:szCs w:val="22"/>
        </w:rPr>
      </w:pPr>
      <w:r w:rsidRPr="00CA6C4A">
        <w:rPr>
          <w:b/>
          <w:bCs/>
          <w:color w:val="0070C0"/>
          <w:sz w:val="22"/>
          <w:szCs w:val="22"/>
          <w:u w:val="single"/>
        </w:rPr>
        <w:t>HWE: Health and Wellness</w:t>
      </w:r>
      <w:r w:rsidRPr="00CA6C4A">
        <w:rPr>
          <w:sz w:val="22"/>
          <w:szCs w:val="22"/>
        </w:rPr>
        <w:br/>
        <w:t>Health and Wellness courses are General Education courses. Some HWE courses are also Guaranteed Transfer (GT) courses, which are designated in the PPSC catalog by an asterisk (*)</w:t>
      </w:r>
    </w:p>
    <w:p w14:paraId="20A28F5D" w14:textId="77777777" w:rsidR="00703118" w:rsidRPr="00CA6C4A" w:rsidRDefault="00703118" w:rsidP="00703118">
      <w:pPr>
        <w:rPr>
          <w:b/>
          <w:bCs/>
          <w:sz w:val="22"/>
          <w:szCs w:val="22"/>
        </w:rPr>
      </w:pPr>
      <w:r w:rsidRPr="00CA6C4A">
        <w:rPr>
          <w:b/>
          <w:bCs/>
          <w:sz w:val="22"/>
          <w:szCs w:val="22"/>
        </w:rPr>
        <w:t>For HWE 1050 Human Nutrition</w:t>
      </w:r>
    </w:p>
    <w:p w14:paraId="17629BBC" w14:textId="77777777" w:rsidR="00703118" w:rsidRPr="00CA6C4A" w:rsidRDefault="00703118" w:rsidP="00703118">
      <w:pPr>
        <w:rPr>
          <w:sz w:val="22"/>
          <w:szCs w:val="22"/>
        </w:rPr>
      </w:pPr>
      <w:r w:rsidRPr="00CA6C4A">
        <w:rPr>
          <w:b/>
          <w:bCs/>
          <w:sz w:val="22"/>
          <w:szCs w:val="22"/>
        </w:rPr>
        <w:t xml:space="preserve">Minimum Required: (Nutrition/Dietetic Technology): </w:t>
      </w:r>
      <w:r w:rsidRPr="00CA6C4A">
        <w:rPr>
          <w:sz w:val="22"/>
          <w:szCs w:val="22"/>
        </w:rPr>
        <w:t xml:space="preserve">A current registered dietician nutritionist (RDN) OR Master’s degree in Dietetics, </w:t>
      </w:r>
      <w:proofErr w:type="gramStart"/>
      <w:r w:rsidRPr="00CA6C4A">
        <w:rPr>
          <w:sz w:val="22"/>
          <w:szCs w:val="22"/>
        </w:rPr>
        <w:t>Nutrition</w:t>
      </w:r>
      <w:proofErr w:type="gramEnd"/>
      <w:r w:rsidRPr="00CA6C4A">
        <w:rPr>
          <w:sz w:val="22"/>
          <w:szCs w:val="22"/>
        </w:rPr>
        <w:t xml:space="preserve"> or closely related field. </w:t>
      </w:r>
    </w:p>
    <w:p w14:paraId="3CFD3092" w14:textId="77777777" w:rsidR="00703118" w:rsidRPr="00CA6C4A" w:rsidRDefault="00703118" w:rsidP="00703118">
      <w:pPr>
        <w:rPr>
          <w:b/>
          <w:bCs/>
          <w:sz w:val="22"/>
          <w:szCs w:val="22"/>
        </w:rPr>
      </w:pPr>
      <w:r w:rsidRPr="00CA6C4A">
        <w:rPr>
          <w:b/>
          <w:bCs/>
          <w:sz w:val="22"/>
          <w:szCs w:val="22"/>
        </w:rPr>
        <w:t xml:space="preserve">For HWE 1005 AHA </w:t>
      </w:r>
      <w:proofErr w:type="spellStart"/>
      <w:r w:rsidRPr="00CA6C4A">
        <w:rPr>
          <w:b/>
          <w:bCs/>
          <w:sz w:val="22"/>
          <w:szCs w:val="22"/>
        </w:rPr>
        <w:t>Heartsaver</w:t>
      </w:r>
      <w:proofErr w:type="spellEnd"/>
      <w:r w:rsidRPr="00CA6C4A">
        <w:rPr>
          <w:b/>
          <w:bCs/>
          <w:sz w:val="22"/>
          <w:szCs w:val="22"/>
        </w:rPr>
        <w:t xml:space="preserve"> First Aid CPR and AED</w:t>
      </w:r>
    </w:p>
    <w:p w14:paraId="583D307F" w14:textId="77777777" w:rsidR="00703118" w:rsidRPr="00CA6C4A" w:rsidRDefault="00703118" w:rsidP="00703118">
      <w:pPr>
        <w:rPr>
          <w:b/>
          <w:bCs/>
          <w:sz w:val="22"/>
          <w:szCs w:val="22"/>
        </w:rPr>
      </w:pPr>
      <w:r w:rsidRPr="00CA6C4A">
        <w:rPr>
          <w:b/>
          <w:bCs/>
          <w:sz w:val="22"/>
          <w:szCs w:val="22"/>
        </w:rPr>
        <w:t>Minimum Required:</w:t>
      </w:r>
    </w:p>
    <w:p w14:paraId="3E7A61B6" w14:textId="5FB3916D" w:rsidR="00703118" w:rsidRPr="00ED51FB" w:rsidRDefault="00703118" w:rsidP="00703118">
      <w:pPr>
        <w:pStyle w:val="ListParagraph"/>
        <w:numPr>
          <w:ilvl w:val="0"/>
          <w:numId w:val="9"/>
        </w:numPr>
        <w:spacing w:after="0" w:line="240" w:lineRule="auto"/>
        <w:rPr>
          <w:rFonts w:eastAsia="Times New Roman" w:cstheme="minorHAnsi"/>
          <w:sz w:val="22"/>
          <w:szCs w:val="22"/>
        </w:rPr>
      </w:pPr>
      <w:r w:rsidRPr="00CA6C4A">
        <w:rPr>
          <w:rFonts w:eastAsia="Times New Roman"/>
          <w:sz w:val="22"/>
          <w:szCs w:val="22"/>
        </w:rPr>
        <w:t xml:space="preserve">Must be CTE Credentialled or qualified to obtain CTE credential, meeting the 4,000 hours in relevant field experience within the last 5 years. </w:t>
      </w:r>
    </w:p>
    <w:p w14:paraId="06DEE3B5" w14:textId="0E441BBC" w:rsidR="00ED51FB" w:rsidRDefault="00ED51FB" w:rsidP="006F4306">
      <w:pPr>
        <w:rPr>
          <w:rFonts w:eastAsia="Times New Roman" w:cstheme="minorHAnsi"/>
          <w:sz w:val="22"/>
          <w:szCs w:val="22"/>
        </w:rPr>
      </w:pPr>
    </w:p>
    <w:p w14:paraId="65E8BB95" w14:textId="2C713D7D" w:rsidR="006F4306" w:rsidRDefault="006F4306" w:rsidP="006F4306">
      <w:pPr>
        <w:rPr>
          <w:rFonts w:eastAsia="Times New Roman" w:cstheme="minorHAnsi"/>
          <w:sz w:val="22"/>
          <w:szCs w:val="22"/>
        </w:rPr>
      </w:pPr>
    </w:p>
    <w:p w14:paraId="0F50AFA4" w14:textId="77777777" w:rsidR="006F4306" w:rsidRPr="006F4306" w:rsidRDefault="006F4306" w:rsidP="006F4306">
      <w:pPr>
        <w:rPr>
          <w:rFonts w:eastAsia="Times New Roman" w:cstheme="minorHAnsi"/>
          <w:sz w:val="22"/>
          <w:szCs w:val="22"/>
        </w:rPr>
      </w:pPr>
    </w:p>
    <w:p w14:paraId="78035A55" w14:textId="1FA03E06" w:rsidR="00703118" w:rsidRPr="00CA6C4A" w:rsidRDefault="00703118" w:rsidP="00703118">
      <w:pPr>
        <w:pStyle w:val="ListParagraph"/>
        <w:numPr>
          <w:ilvl w:val="0"/>
          <w:numId w:val="9"/>
        </w:numPr>
        <w:spacing w:after="0" w:line="240" w:lineRule="auto"/>
        <w:rPr>
          <w:rFonts w:eastAsia="Times New Roman"/>
          <w:sz w:val="22"/>
          <w:szCs w:val="22"/>
        </w:rPr>
      </w:pPr>
      <w:r w:rsidRPr="00CA6C4A">
        <w:rPr>
          <w:rFonts w:eastAsia="Times New Roman"/>
          <w:sz w:val="22"/>
          <w:szCs w:val="22"/>
        </w:rPr>
        <w:t>Must be an American Heart Association (AHA) BLS Instructor through Pikes Peak Community College AHA Training Center. (TCC Kenda Cruz, handles the required AHA forms and files per instructor).</w:t>
      </w:r>
    </w:p>
    <w:p w14:paraId="33AD5934" w14:textId="77777777" w:rsidR="00703118" w:rsidRPr="00CA6C4A" w:rsidRDefault="00703118" w:rsidP="00703118">
      <w:pPr>
        <w:rPr>
          <w:b/>
          <w:bCs/>
          <w:sz w:val="22"/>
          <w:szCs w:val="22"/>
        </w:rPr>
      </w:pPr>
    </w:p>
    <w:p w14:paraId="1C43F024" w14:textId="77777777" w:rsidR="00703118" w:rsidRPr="00CA6C4A" w:rsidRDefault="00703118" w:rsidP="00703118">
      <w:pPr>
        <w:rPr>
          <w:b/>
          <w:bCs/>
          <w:sz w:val="22"/>
          <w:szCs w:val="22"/>
        </w:rPr>
      </w:pPr>
      <w:r w:rsidRPr="00CA6C4A">
        <w:rPr>
          <w:b/>
          <w:bCs/>
          <w:sz w:val="22"/>
          <w:szCs w:val="22"/>
        </w:rPr>
        <w:t>For HWE 1019, HWE 1061 and above (Fitness Courses)</w:t>
      </w:r>
    </w:p>
    <w:p w14:paraId="75605D28" w14:textId="77777777" w:rsidR="00703118" w:rsidRPr="00CA6C4A" w:rsidRDefault="00703118" w:rsidP="00703118">
      <w:pPr>
        <w:rPr>
          <w:b/>
          <w:bCs/>
          <w:sz w:val="22"/>
          <w:szCs w:val="22"/>
        </w:rPr>
      </w:pPr>
    </w:p>
    <w:p w14:paraId="0CE2BDB2" w14:textId="77777777" w:rsidR="00703118" w:rsidRPr="00CA6C4A" w:rsidRDefault="00703118" w:rsidP="00703118">
      <w:pPr>
        <w:rPr>
          <w:rFonts w:ascii="Calibri" w:eastAsia="Calibri" w:hAnsi="Calibri" w:cs="Calibri"/>
          <w:color w:val="000000" w:themeColor="text1"/>
          <w:sz w:val="22"/>
          <w:szCs w:val="22"/>
        </w:rPr>
      </w:pPr>
      <w:r w:rsidRPr="00CA6C4A">
        <w:rPr>
          <w:b/>
          <w:bCs/>
          <w:sz w:val="22"/>
          <w:szCs w:val="22"/>
        </w:rPr>
        <w:t xml:space="preserve">Minimum Required: </w:t>
      </w:r>
      <w:r w:rsidRPr="00CA6C4A">
        <w:rPr>
          <w:rFonts w:ascii="Calibri" w:eastAsia="Calibri" w:hAnsi="Calibri" w:cs="Calibri"/>
          <w:color w:val="000000" w:themeColor="text1"/>
          <w:sz w:val="22"/>
          <w:szCs w:val="22"/>
        </w:rPr>
        <w:t xml:space="preserve">A related associate degree (or relevant current industry license or certification) and 5000 verified occupational/industry hours within 7 years; </w:t>
      </w:r>
      <w:proofErr w:type="gramStart"/>
      <w:r w:rsidRPr="00CA6C4A">
        <w:rPr>
          <w:rFonts w:ascii="Calibri" w:eastAsia="Calibri" w:hAnsi="Calibri" w:cs="Calibri"/>
          <w:color w:val="000000" w:themeColor="text1"/>
          <w:sz w:val="22"/>
          <w:szCs w:val="22"/>
        </w:rPr>
        <w:t>OR,</w:t>
      </w:r>
      <w:proofErr w:type="gramEnd"/>
      <w:r w:rsidRPr="00CA6C4A">
        <w:rPr>
          <w:rFonts w:ascii="Calibri" w:eastAsia="Calibri" w:hAnsi="Calibri" w:cs="Calibri"/>
          <w:color w:val="000000" w:themeColor="text1"/>
          <w:sz w:val="22"/>
          <w:szCs w:val="22"/>
        </w:rPr>
        <w:t xml:space="preserve"> a related Bachelor’s </w:t>
      </w:r>
      <w:r w:rsidRPr="00CA6C4A">
        <w:rPr>
          <w:rFonts w:ascii="Calibri" w:eastAsia="Calibri" w:hAnsi="Calibri" w:cs="Calibri"/>
          <w:b/>
          <w:bCs/>
          <w:color w:val="000000" w:themeColor="text1"/>
          <w:sz w:val="22"/>
          <w:szCs w:val="22"/>
        </w:rPr>
        <w:t>or</w:t>
      </w:r>
      <w:r w:rsidRPr="00CA6C4A">
        <w:rPr>
          <w:rFonts w:ascii="Calibri" w:eastAsia="Calibri" w:hAnsi="Calibri" w:cs="Calibri"/>
          <w:color w:val="000000" w:themeColor="text1"/>
          <w:sz w:val="22"/>
          <w:szCs w:val="22"/>
        </w:rPr>
        <w:t xml:space="preserve"> a Master’s degree in any field (with 18 discipline related credits) and 2000 verified occupational/industry hours within 7 years. Current AHA or Red Cross CPR certification. Faculty must possess or be eligible to receive a Colorado State Vocational Credential.</w:t>
      </w:r>
    </w:p>
    <w:p w14:paraId="71941A5F" w14:textId="77777777" w:rsidR="00703118" w:rsidRPr="00CA6C4A" w:rsidRDefault="00703118" w:rsidP="00703118">
      <w:pPr>
        <w:rPr>
          <w:sz w:val="22"/>
          <w:szCs w:val="22"/>
        </w:rPr>
      </w:pPr>
      <w:r w:rsidRPr="00CA6C4A">
        <w:rPr>
          <w:b/>
          <w:bCs/>
          <w:sz w:val="22"/>
          <w:szCs w:val="22"/>
        </w:rPr>
        <w:t xml:space="preserve">Related Degree, Credential, and/or Occupational Experience: </w:t>
      </w:r>
      <w:r w:rsidRPr="00CA6C4A">
        <w:rPr>
          <w:sz w:val="22"/>
          <w:szCs w:val="22"/>
        </w:rPr>
        <w:t>Exercise Science, Kinesiology, Athletic Training, Physical Education, Health Sciences, Sports Studies, certifications from American Council of Exercise (ACE), National Academy of Sports Medicine (</w:t>
      </w:r>
      <w:proofErr w:type="gramStart"/>
      <w:r w:rsidRPr="00CA6C4A">
        <w:rPr>
          <w:sz w:val="22"/>
          <w:szCs w:val="22"/>
        </w:rPr>
        <w:t>NASM )</w:t>
      </w:r>
      <w:proofErr w:type="gramEnd"/>
      <w:r w:rsidRPr="00CA6C4A">
        <w:rPr>
          <w:sz w:val="22"/>
          <w:szCs w:val="22"/>
        </w:rPr>
        <w:t>, American College of Sports Medicine (ACSM) or National Strength and Conditioning Association (NSCA)</w:t>
      </w:r>
    </w:p>
    <w:p w14:paraId="66EE70FD"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IND: Interior Design</w:t>
      </w:r>
    </w:p>
    <w:p w14:paraId="647197F0" w14:textId="77777777" w:rsidR="00703118" w:rsidRPr="00CA6C4A" w:rsidRDefault="00703118" w:rsidP="00703118">
      <w:pPr>
        <w:rPr>
          <w:rFonts w:cstheme="minorHAnsi"/>
          <w:bCs/>
          <w:sz w:val="22"/>
          <w:szCs w:val="22"/>
        </w:rPr>
      </w:pPr>
      <w:r w:rsidRPr="00CA6C4A">
        <w:rPr>
          <w:rFonts w:cstheme="minorHAnsi"/>
          <w:sz w:val="22"/>
          <w:szCs w:val="22"/>
        </w:rPr>
        <w:t xml:space="preserve">IND are Career and Technical Education courses. Faculty must </w:t>
      </w:r>
      <w:r w:rsidRPr="00CA6C4A">
        <w:rPr>
          <w:rFonts w:cstheme="minorHAnsi"/>
          <w:bCs/>
          <w:sz w:val="22"/>
          <w:szCs w:val="22"/>
        </w:rPr>
        <w:t xml:space="preserve">possess or be eligible to receive a Colorado State Vocational Credential. </w:t>
      </w:r>
    </w:p>
    <w:p w14:paraId="74DEBFF4" w14:textId="77777777" w:rsidR="00703118" w:rsidRPr="00CA6C4A" w:rsidRDefault="00703118" w:rsidP="00703118">
      <w:pPr>
        <w:rPr>
          <w:rFonts w:cstheme="minorHAnsi"/>
          <w:bCs/>
          <w:sz w:val="22"/>
          <w:szCs w:val="22"/>
        </w:rPr>
      </w:pPr>
      <w:r w:rsidRPr="00CA6C4A">
        <w:rPr>
          <w:rFonts w:cstheme="minorHAnsi"/>
          <w:bCs/>
          <w:sz w:val="22"/>
          <w:szCs w:val="22"/>
        </w:rPr>
        <w:t xml:space="preserve">The following are the minimum requirements to teach all IND courses in the current PPSC Catalog of courses. This </w:t>
      </w:r>
      <w:proofErr w:type="gramStart"/>
      <w:r w:rsidRPr="00CA6C4A">
        <w:rPr>
          <w:rFonts w:cstheme="minorHAnsi"/>
          <w:bCs/>
          <w:sz w:val="22"/>
          <w:szCs w:val="22"/>
        </w:rPr>
        <w:t>includes:</w:t>
      </w:r>
      <w:proofErr w:type="gramEnd"/>
      <w:r w:rsidRPr="00CA6C4A">
        <w:rPr>
          <w:rFonts w:cstheme="minorHAnsi"/>
          <w:bCs/>
          <w:sz w:val="22"/>
          <w:szCs w:val="22"/>
        </w:rPr>
        <w:t xml:space="preserve"> IND 100, IND 107, IND 111, IND 113, IND 117, IND 118, IND 120, IND 151, IND 152, IND 160, IND 161, IND 201, IND 205, IND 211, IND 213, IND 220, IND 225, IND 231, IND 261, IND 265, IND 278, IND 280, IND 288, IND 289.</w:t>
      </w:r>
    </w:p>
    <w:p w14:paraId="2076F7D1"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5,000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0F0DD04A" w14:textId="77777777" w:rsidR="00703118" w:rsidRPr="00CA6C4A"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Certifications</w:t>
      </w:r>
    </w:p>
    <w:p w14:paraId="1FFC65AD"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lastRenderedPageBreak/>
        <w:t>ITA: Italian</w:t>
      </w:r>
      <w:bookmarkEnd w:id="20"/>
    </w:p>
    <w:p w14:paraId="30D55991" w14:textId="77777777" w:rsidR="00703118" w:rsidRPr="00CA6C4A" w:rsidRDefault="00703118" w:rsidP="00703118">
      <w:pPr>
        <w:rPr>
          <w:rFonts w:cstheme="minorHAnsi"/>
          <w:sz w:val="22"/>
          <w:szCs w:val="22"/>
        </w:rPr>
      </w:pPr>
      <w:r w:rsidRPr="00CA6C4A">
        <w:rPr>
          <w:rFonts w:cstheme="minorHAnsi"/>
          <w:sz w:val="22"/>
          <w:szCs w:val="22"/>
        </w:rPr>
        <w:t xml:space="preserve">ITA courses are General Education courses.  </w:t>
      </w:r>
    </w:p>
    <w:p w14:paraId="03D9E09A"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ITA courses in the current PPSC catalog. These include ITA 101, ITA 111, ITA 112, ITA 211, ITA 212 </w:t>
      </w:r>
    </w:p>
    <w:p w14:paraId="588A2E03"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w:t>
      </w:r>
    </w:p>
    <w:p w14:paraId="48142086" w14:textId="77777777" w:rsidR="00703118" w:rsidRPr="00CA6C4A" w:rsidRDefault="00703118" w:rsidP="00703118">
      <w:pPr>
        <w:rPr>
          <w:rFonts w:cstheme="minorHAnsi"/>
          <w:sz w:val="22"/>
          <w:szCs w:val="22"/>
        </w:rPr>
      </w:pPr>
      <w:r w:rsidRPr="00CA6C4A">
        <w:rPr>
          <w:rFonts w:cstheme="minorHAnsi"/>
          <w:b/>
          <w:sz w:val="22"/>
          <w:szCs w:val="22"/>
        </w:rPr>
        <w:t xml:space="preserve">Related Degree/Discipline:  </w:t>
      </w:r>
      <w:r w:rsidRPr="00CA6C4A">
        <w:rPr>
          <w:rFonts w:cstheme="minorHAnsi"/>
          <w:sz w:val="22"/>
          <w:szCs w:val="22"/>
        </w:rPr>
        <w:t>Italian, or the following with an emphasis in Italian</w:t>
      </w:r>
      <w:r w:rsidRPr="00CA6C4A">
        <w:rPr>
          <w:rFonts w:cstheme="minorHAnsi"/>
          <w:b/>
          <w:sz w:val="22"/>
          <w:szCs w:val="22"/>
        </w:rPr>
        <w:t xml:space="preserve"> - </w:t>
      </w:r>
      <w:r w:rsidRPr="00CA6C4A">
        <w:rPr>
          <w:rFonts w:cstheme="minorHAnsi"/>
          <w:sz w:val="22"/>
          <w:szCs w:val="22"/>
        </w:rPr>
        <w:t xml:space="preserve">Linguistics, Education, Languages and Culture degrees, Bilingual Education, Foreign Languages, </w:t>
      </w:r>
      <w:proofErr w:type="gramStart"/>
      <w:r w:rsidRPr="00CA6C4A">
        <w:rPr>
          <w:rFonts w:cstheme="minorHAnsi"/>
          <w:sz w:val="22"/>
          <w:szCs w:val="22"/>
        </w:rPr>
        <w:t>Curriculum</w:t>
      </w:r>
      <w:proofErr w:type="gramEnd"/>
      <w:r w:rsidRPr="00CA6C4A">
        <w:rPr>
          <w:rFonts w:cstheme="minorHAnsi"/>
          <w:sz w:val="22"/>
          <w:szCs w:val="22"/>
        </w:rPr>
        <w:t xml:space="preserve"> and Instruction</w:t>
      </w:r>
    </w:p>
    <w:p w14:paraId="4730A30D" w14:textId="77777777" w:rsidR="00703118" w:rsidRPr="00CA6C4A" w:rsidRDefault="00703118" w:rsidP="00703118">
      <w:pPr>
        <w:rPr>
          <w:rFonts w:cstheme="minorHAnsi"/>
          <w:sz w:val="22"/>
          <w:szCs w:val="22"/>
        </w:rPr>
      </w:pPr>
      <w:r w:rsidRPr="00CA6C4A">
        <w:rPr>
          <w:rFonts w:cstheme="minorHAnsi"/>
          <w:b/>
          <w:sz w:val="22"/>
          <w:szCs w:val="22"/>
        </w:rPr>
        <w:t xml:space="preserve">Tested Experience:   </w:t>
      </w:r>
      <w:r w:rsidRPr="00CA6C4A">
        <w:rPr>
          <w:rFonts w:cstheme="minorHAnsi"/>
          <w:sz w:val="22"/>
          <w:szCs w:val="22"/>
        </w:rPr>
        <w:t>PPSC has no tested experience option in place for this prefix.</w:t>
      </w:r>
    </w:p>
    <w:p w14:paraId="2FEBF28E" w14:textId="77777777" w:rsidR="00703118" w:rsidRPr="00CA6C4A" w:rsidRDefault="00703118" w:rsidP="00703118">
      <w:pPr>
        <w:rPr>
          <w:rFonts w:cstheme="minorHAnsi"/>
          <w:sz w:val="22"/>
          <w:szCs w:val="22"/>
        </w:rPr>
      </w:pPr>
    </w:p>
    <w:p w14:paraId="794753FE" w14:textId="77777777" w:rsidR="006F4306" w:rsidRDefault="006F4306" w:rsidP="00703118">
      <w:pPr>
        <w:pStyle w:val="Heading1"/>
        <w:rPr>
          <w:rFonts w:asciiTheme="minorHAnsi" w:hAnsiTheme="minorHAnsi" w:cstheme="minorHAnsi"/>
          <w:color w:val="0070C0"/>
          <w:sz w:val="22"/>
          <w:szCs w:val="22"/>
        </w:rPr>
      </w:pPr>
      <w:bookmarkStart w:id="21" w:name="_Toc520496258"/>
    </w:p>
    <w:p w14:paraId="161D8D2C" w14:textId="77777777" w:rsidR="006F4306" w:rsidRDefault="006F4306" w:rsidP="00703118">
      <w:pPr>
        <w:pStyle w:val="Heading1"/>
        <w:rPr>
          <w:rFonts w:asciiTheme="minorHAnsi" w:hAnsiTheme="minorHAnsi" w:cstheme="minorHAnsi"/>
          <w:color w:val="0070C0"/>
          <w:sz w:val="22"/>
          <w:szCs w:val="22"/>
        </w:rPr>
      </w:pPr>
    </w:p>
    <w:p w14:paraId="09C4FA58" w14:textId="5A58A778"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IPP: Interpreter Prep Program</w:t>
      </w:r>
    </w:p>
    <w:p w14:paraId="64C4C3C1" w14:textId="77777777" w:rsidR="00703118" w:rsidRPr="00CA6C4A" w:rsidRDefault="00703118" w:rsidP="00703118">
      <w:pPr>
        <w:rPr>
          <w:rFonts w:cstheme="minorHAnsi"/>
          <w:bCs/>
          <w:sz w:val="22"/>
          <w:szCs w:val="22"/>
        </w:rPr>
      </w:pPr>
      <w:r w:rsidRPr="00CA6C4A">
        <w:rPr>
          <w:rFonts w:cstheme="minorHAnsi"/>
          <w:sz w:val="22"/>
          <w:szCs w:val="22"/>
        </w:rPr>
        <w:t xml:space="preserve">IPP courses are Career and Technical Education courses. Faculty must </w:t>
      </w:r>
      <w:r w:rsidRPr="00CA6C4A">
        <w:rPr>
          <w:rFonts w:cstheme="minorHAnsi"/>
          <w:bCs/>
          <w:sz w:val="22"/>
          <w:szCs w:val="22"/>
        </w:rPr>
        <w:t xml:space="preserve">possess or be eligible to receive a Colorado State Vocational Credential. </w:t>
      </w:r>
    </w:p>
    <w:p w14:paraId="6B96AF62" w14:textId="77777777" w:rsidR="00703118" w:rsidRPr="00CA6C4A" w:rsidRDefault="00703118" w:rsidP="00703118">
      <w:pPr>
        <w:rPr>
          <w:rFonts w:cstheme="minorHAnsi"/>
          <w:bCs/>
          <w:sz w:val="22"/>
          <w:szCs w:val="22"/>
        </w:rPr>
      </w:pPr>
      <w:r w:rsidRPr="00CA6C4A">
        <w:rPr>
          <w:rFonts w:cstheme="minorHAnsi"/>
          <w:bCs/>
          <w:sz w:val="22"/>
          <w:szCs w:val="22"/>
        </w:rPr>
        <w:t>The following are the minimum requirements to teach all IPP courses in the current PPSC Catalog of courses. This includes: IPP 121, IPP 122, IPP 125, IPP 131, IPP 132, IPP 145, IPP 147, IPP 205, IPP 207, IPP 225, IPP 227, IPP 229, IPP 235, IPP 279, IPP 281.</w:t>
      </w:r>
    </w:p>
    <w:p w14:paraId="0ED32E80"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5,000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56ABAD8E" w14:textId="06BD9E04" w:rsidR="00703118"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Certifications</w:t>
      </w:r>
    </w:p>
    <w:p w14:paraId="3363A871" w14:textId="77777777" w:rsidR="006F4306" w:rsidRPr="00CA6C4A" w:rsidRDefault="006F4306" w:rsidP="00703118">
      <w:pPr>
        <w:rPr>
          <w:rFonts w:cstheme="minorHAnsi"/>
          <w:bCs/>
          <w:sz w:val="22"/>
          <w:szCs w:val="22"/>
        </w:rPr>
      </w:pPr>
    </w:p>
    <w:p w14:paraId="132DFE40"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JOU: Journalism</w:t>
      </w:r>
    </w:p>
    <w:p w14:paraId="667F92AC" w14:textId="77777777" w:rsidR="00703118" w:rsidRPr="00CA6C4A" w:rsidRDefault="00703118" w:rsidP="00703118">
      <w:pPr>
        <w:spacing w:line="257" w:lineRule="auto"/>
        <w:rPr>
          <w:rFonts w:cstheme="minorHAnsi"/>
          <w:sz w:val="22"/>
          <w:szCs w:val="22"/>
        </w:rPr>
      </w:pPr>
      <w:r w:rsidRPr="00CA6C4A">
        <w:rPr>
          <w:rFonts w:eastAsia="Calibri" w:cstheme="minorHAnsi"/>
          <w:sz w:val="22"/>
          <w:szCs w:val="22"/>
        </w:rPr>
        <w:t xml:space="preserve">Journalism courses are either Arts &amp; Sciences Elective or Career and Technical Education courses.  Only one Journalism course (JOU 105) is a Guaranteed Transfer (GT) course. GT courses are indicated with an asterisk (*) in the PPSC catalog of courses.   </w:t>
      </w:r>
    </w:p>
    <w:p w14:paraId="472ABDE1" w14:textId="77777777" w:rsidR="00703118" w:rsidRPr="00CA6C4A" w:rsidRDefault="00703118" w:rsidP="00703118">
      <w:pPr>
        <w:spacing w:line="257" w:lineRule="auto"/>
        <w:rPr>
          <w:rFonts w:cstheme="minorHAnsi"/>
          <w:sz w:val="22"/>
          <w:szCs w:val="22"/>
        </w:rPr>
      </w:pPr>
      <w:r w:rsidRPr="00CA6C4A">
        <w:rPr>
          <w:rFonts w:eastAsia="Calibri" w:cstheme="minorHAnsi"/>
          <w:sz w:val="22"/>
          <w:szCs w:val="22"/>
        </w:rPr>
        <w:t xml:space="preserve">The following are the minimum requirements to teach all Journalism courses in the current PPSC catalog. These include: JOU 1002, JOU 1005*, JOU 1006, JOU 1021, JOU 2006, JOU 2015, JOU 2021, JOU 2025, JOU 2031, JOU 2041, and JOU 2080. </w:t>
      </w:r>
    </w:p>
    <w:p w14:paraId="4DC34212"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 xml:space="preserve">Minimum Required: </w:t>
      </w:r>
      <w:r w:rsidRPr="00CA6C4A">
        <w:rPr>
          <w:rFonts w:eastAsia="Calibri" w:cstheme="minorHAnsi"/>
          <w:sz w:val="22"/>
          <w:szCs w:val="22"/>
        </w:rPr>
        <w:t xml:space="preserve">Master's degree in Composition, English, Literature, Rhetoric, MFA-English -or- a master's degree in a related degree/discipline with a minimum of 18 graduate credit hours in Composition, English, Literature or Rhetoric.  </w:t>
      </w:r>
    </w:p>
    <w:p w14:paraId="56CA8481"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Related degrees/disciplines:</w:t>
      </w:r>
      <w:r w:rsidRPr="00CA6C4A">
        <w:rPr>
          <w:rFonts w:eastAsia="Calibri" w:cstheme="minorHAnsi"/>
          <w:sz w:val="22"/>
          <w:szCs w:val="22"/>
        </w:rPr>
        <w:t xml:space="preserve">  Degree title might be listed as Masters of Arts, Masters of Science, Masters of Education, Masters of Fine Arts, Masters of Liberal Studies, or a Masters of Teaching in any of the following disciplines - Communication, Education, English Education, Teaching (English), Teaching (Reading), Adult Education, Teaching English as a Second Language (e.g. ELL, ESL, TESOL, TOEFL, etc.), Creative Writing, Writing (also Technical Writing), Journalism,  Reading,  Linguistics, Language, Liberal Studies, Liberal Arts.   </w:t>
      </w:r>
    </w:p>
    <w:p w14:paraId="324A2C25"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Tested Experience:</w:t>
      </w:r>
      <w:r w:rsidRPr="00CA6C4A">
        <w:rPr>
          <w:rFonts w:eastAsia="Calibri" w:cstheme="minorHAnsi"/>
          <w:sz w:val="22"/>
          <w:szCs w:val="22"/>
        </w:rPr>
        <w:t xml:space="preserve"> PPSC has no tested experience option in place for this prefix.</w:t>
      </w:r>
    </w:p>
    <w:p w14:paraId="628C54C4"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lastRenderedPageBreak/>
        <w:t>JPN: Japanese</w:t>
      </w:r>
      <w:bookmarkEnd w:id="21"/>
    </w:p>
    <w:p w14:paraId="3C9CCE6D" w14:textId="77777777" w:rsidR="00703118" w:rsidRPr="00CA6C4A" w:rsidRDefault="00703118" w:rsidP="00703118">
      <w:pPr>
        <w:rPr>
          <w:rFonts w:cstheme="minorHAnsi"/>
          <w:sz w:val="22"/>
          <w:szCs w:val="22"/>
        </w:rPr>
      </w:pPr>
      <w:r w:rsidRPr="00CA6C4A">
        <w:rPr>
          <w:rFonts w:cstheme="minorHAnsi"/>
          <w:sz w:val="22"/>
          <w:szCs w:val="22"/>
        </w:rPr>
        <w:t xml:space="preserve">JPN courses are General Education courses.  Some JPN courses are also Guaranteed Transfer (GT) courses.   </w:t>
      </w:r>
    </w:p>
    <w:p w14:paraId="66A802AA"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JPN courses in the current PPSC catalog. These include JPN 101, JPN 111, JPN 112, JPN 211, JPN 212</w:t>
      </w:r>
    </w:p>
    <w:p w14:paraId="567B1025"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w:t>
      </w:r>
    </w:p>
    <w:p w14:paraId="4A2733DB" w14:textId="77777777" w:rsidR="00703118" w:rsidRPr="00CA6C4A" w:rsidRDefault="00703118" w:rsidP="00703118">
      <w:pPr>
        <w:rPr>
          <w:rFonts w:cstheme="minorHAnsi"/>
          <w:sz w:val="22"/>
          <w:szCs w:val="22"/>
        </w:rPr>
      </w:pPr>
      <w:r w:rsidRPr="00CA6C4A">
        <w:rPr>
          <w:rFonts w:cstheme="minorHAnsi"/>
          <w:sz w:val="22"/>
          <w:szCs w:val="22"/>
        </w:rPr>
        <w:t xml:space="preserve"> </w:t>
      </w:r>
      <w:r w:rsidRPr="00CA6C4A">
        <w:rPr>
          <w:rFonts w:cstheme="minorHAnsi"/>
          <w:b/>
          <w:sz w:val="22"/>
          <w:szCs w:val="22"/>
        </w:rPr>
        <w:t xml:space="preserve">Related Degree/Discipline:  </w:t>
      </w:r>
      <w:r w:rsidRPr="00CA6C4A">
        <w:rPr>
          <w:rFonts w:cstheme="minorHAnsi"/>
          <w:sz w:val="22"/>
          <w:szCs w:val="22"/>
        </w:rPr>
        <w:t>Japanese, or the following with an emphasis in Japanese</w:t>
      </w:r>
      <w:r w:rsidRPr="00CA6C4A">
        <w:rPr>
          <w:rFonts w:cstheme="minorHAnsi"/>
          <w:b/>
          <w:sz w:val="22"/>
          <w:szCs w:val="22"/>
        </w:rPr>
        <w:t xml:space="preserve">- </w:t>
      </w:r>
      <w:r w:rsidRPr="00CA6C4A">
        <w:rPr>
          <w:rFonts w:cstheme="minorHAnsi"/>
          <w:sz w:val="22"/>
          <w:szCs w:val="22"/>
        </w:rPr>
        <w:t xml:space="preserve">Linguistics, Education, Languages and Culture degrees, Bilingual Education, Foreign Languages, </w:t>
      </w:r>
      <w:proofErr w:type="gramStart"/>
      <w:r w:rsidRPr="00CA6C4A">
        <w:rPr>
          <w:rFonts w:cstheme="minorHAnsi"/>
          <w:sz w:val="22"/>
          <w:szCs w:val="22"/>
        </w:rPr>
        <w:t>Curriculum</w:t>
      </w:r>
      <w:proofErr w:type="gramEnd"/>
      <w:r w:rsidRPr="00CA6C4A">
        <w:rPr>
          <w:rFonts w:cstheme="minorHAnsi"/>
          <w:sz w:val="22"/>
          <w:szCs w:val="22"/>
        </w:rPr>
        <w:t xml:space="preserve"> and Instruction.</w:t>
      </w:r>
    </w:p>
    <w:p w14:paraId="5CFD3F49" w14:textId="77777777" w:rsidR="00703118" w:rsidRPr="00CA6C4A" w:rsidRDefault="00703118" w:rsidP="00703118">
      <w:pPr>
        <w:rPr>
          <w:rFonts w:cstheme="minorHAnsi"/>
          <w:bCs/>
          <w:sz w:val="22"/>
          <w:szCs w:val="22"/>
        </w:rPr>
      </w:pPr>
      <w:r w:rsidRPr="00CA6C4A">
        <w:rPr>
          <w:rFonts w:cstheme="minorHAnsi"/>
          <w:b/>
          <w:sz w:val="22"/>
          <w:szCs w:val="22"/>
        </w:rPr>
        <w:t xml:space="preserve">Tested Experience: </w:t>
      </w:r>
      <w:r w:rsidRPr="00CA6C4A">
        <w:rPr>
          <w:rFonts w:cstheme="minorHAnsi"/>
          <w:bCs/>
          <w:sz w:val="22"/>
          <w:szCs w:val="22"/>
        </w:rPr>
        <w:t>PPSC has no tested experience option in place for this prefix.</w:t>
      </w:r>
    </w:p>
    <w:p w14:paraId="2145D70D" w14:textId="77777777" w:rsidR="006F4306" w:rsidRDefault="006F4306" w:rsidP="00703118">
      <w:pPr>
        <w:pStyle w:val="Heading1"/>
        <w:rPr>
          <w:rFonts w:asciiTheme="minorHAnsi" w:hAnsiTheme="minorHAnsi" w:cstheme="minorHAnsi"/>
          <w:color w:val="0070C0"/>
          <w:sz w:val="22"/>
          <w:szCs w:val="22"/>
        </w:rPr>
      </w:pPr>
    </w:p>
    <w:p w14:paraId="7A71AE7B" w14:textId="1141B83E"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LEA: Law Enforcement Academy</w:t>
      </w:r>
    </w:p>
    <w:p w14:paraId="763F9227" w14:textId="77777777" w:rsidR="00703118" w:rsidRPr="00CA6C4A" w:rsidRDefault="00703118" w:rsidP="00703118">
      <w:pPr>
        <w:rPr>
          <w:rFonts w:cstheme="minorHAnsi"/>
          <w:sz w:val="22"/>
          <w:szCs w:val="22"/>
        </w:rPr>
      </w:pPr>
      <w:r w:rsidRPr="00CA6C4A">
        <w:rPr>
          <w:rFonts w:cstheme="minorHAnsi"/>
          <w:sz w:val="22"/>
          <w:szCs w:val="22"/>
        </w:rPr>
        <w:t>LEA courses are Career and Technical Education Courses.  Faculty must have CTE Credential to teach and completion of a P.O.S.T. Academy.</w:t>
      </w:r>
    </w:p>
    <w:p w14:paraId="7FD6CA8A" w14:textId="77777777" w:rsidR="00703118" w:rsidRPr="00CA6C4A" w:rsidRDefault="00703118" w:rsidP="00703118">
      <w:pPr>
        <w:rPr>
          <w:rFonts w:cstheme="minorHAnsi"/>
          <w:sz w:val="22"/>
          <w:szCs w:val="22"/>
          <w:lang w:val="it-IT"/>
        </w:rPr>
      </w:pPr>
      <w:r w:rsidRPr="00CA6C4A">
        <w:rPr>
          <w:rFonts w:cstheme="minorHAnsi"/>
          <w:sz w:val="22"/>
          <w:szCs w:val="22"/>
        </w:rPr>
        <w:t xml:space="preserve">The following are the minimum requirements to teach all LEA courses in the current PPSC Catalog of courses. </w:t>
      </w:r>
      <w:r w:rsidRPr="00CA6C4A">
        <w:rPr>
          <w:rFonts w:cstheme="minorHAnsi"/>
          <w:sz w:val="22"/>
          <w:szCs w:val="22"/>
          <w:lang w:val="it-IT"/>
        </w:rPr>
        <w:t>This includes: LEA 1001, LEA 1002, LEA 1003, LEA 1004, LEA 1005, LEA 1006, LEA 1007, LEA 1008, LEA 1018.</w:t>
      </w:r>
    </w:p>
    <w:p w14:paraId="6E251162"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A related associate degree (or relevant current industry license or certification) and 6000 verified occupational/industry hours within 7 years. </w:t>
      </w:r>
    </w:p>
    <w:p w14:paraId="1F18C32E" w14:textId="0F57CDDD" w:rsidR="00703118" w:rsidRDefault="00703118" w:rsidP="00703118">
      <w:pPr>
        <w:rPr>
          <w:rFonts w:eastAsia="Calibri" w:cstheme="minorHAnsi"/>
          <w:sz w:val="22"/>
          <w:szCs w:val="22"/>
        </w:rPr>
      </w:pPr>
      <w:r w:rsidRPr="00CA6C4A">
        <w:rPr>
          <w:rFonts w:eastAsia="Calibri" w:cstheme="minorHAnsi"/>
          <w:b/>
          <w:sz w:val="22"/>
          <w:szCs w:val="22"/>
        </w:rPr>
        <w:t>Related Degree, Credential, and/or Occupational Experience in:</w:t>
      </w:r>
      <w:r w:rsidRPr="00CA6C4A">
        <w:rPr>
          <w:rFonts w:cstheme="minorHAnsi"/>
          <w:sz w:val="22"/>
          <w:szCs w:val="22"/>
        </w:rPr>
        <w:t xml:space="preserve"> </w:t>
      </w:r>
      <w:r w:rsidRPr="00CA6C4A">
        <w:rPr>
          <w:rFonts w:eastAsia="Calibri" w:cstheme="minorHAnsi"/>
          <w:bCs/>
          <w:sz w:val="22"/>
          <w:szCs w:val="22"/>
        </w:rPr>
        <w:t>Law</w:t>
      </w:r>
      <w:r w:rsidRPr="00CA6C4A">
        <w:rPr>
          <w:rFonts w:eastAsia="Calibri" w:cstheme="minorHAnsi"/>
          <w:sz w:val="22"/>
          <w:szCs w:val="22"/>
        </w:rPr>
        <w:t>, Criminal Justice, Law Enforcement, Emergency Service, Homeland Security, Investigations, Corrections, Public Service</w:t>
      </w:r>
    </w:p>
    <w:p w14:paraId="36815D58" w14:textId="77777777" w:rsidR="006F4306" w:rsidRPr="00CA6C4A" w:rsidRDefault="006F4306" w:rsidP="00703118">
      <w:pPr>
        <w:rPr>
          <w:rFonts w:eastAsia="Calibri" w:cstheme="minorHAnsi"/>
          <w:sz w:val="22"/>
          <w:szCs w:val="22"/>
        </w:rPr>
      </w:pPr>
    </w:p>
    <w:p w14:paraId="140488D1" w14:textId="77777777" w:rsidR="00703118" w:rsidRPr="00CA6C4A" w:rsidRDefault="00703118" w:rsidP="00703118">
      <w:pPr>
        <w:spacing w:line="256" w:lineRule="auto"/>
        <w:rPr>
          <w:rFonts w:cstheme="minorHAnsi"/>
          <w:b/>
          <w:bCs/>
          <w:color w:val="0070C0"/>
          <w:sz w:val="22"/>
          <w:szCs w:val="22"/>
          <w:u w:val="single"/>
        </w:rPr>
      </w:pPr>
      <w:bookmarkStart w:id="22" w:name="_Toc520496271"/>
      <w:r w:rsidRPr="00CA6C4A">
        <w:rPr>
          <w:rFonts w:cstheme="minorHAnsi"/>
          <w:b/>
          <w:bCs/>
          <w:color w:val="0070C0"/>
          <w:sz w:val="22"/>
          <w:szCs w:val="22"/>
          <w:u w:val="single"/>
        </w:rPr>
        <w:t>LIT: Literature</w:t>
      </w:r>
    </w:p>
    <w:p w14:paraId="0D0169E2" w14:textId="77777777" w:rsidR="00703118" w:rsidRPr="00CA6C4A" w:rsidRDefault="00703118" w:rsidP="00703118">
      <w:pPr>
        <w:spacing w:line="254" w:lineRule="auto"/>
        <w:rPr>
          <w:rFonts w:cstheme="minorHAnsi"/>
          <w:sz w:val="22"/>
          <w:szCs w:val="22"/>
        </w:rPr>
      </w:pPr>
      <w:r w:rsidRPr="00CA6C4A">
        <w:rPr>
          <w:rFonts w:eastAsia="Calibri" w:cstheme="minorHAnsi"/>
          <w:sz w:val="22"/>
          <w:szCs w:val="22"/>
        </w:rPr>
        <w:t xml:space="preserve">Literature courses are Literature and Humanities and Arts &amp; Sciences Elective courses.  Most Literature courses are also Guaranteed Transfer (GT) courses. GT courses are indicated with an asterisk (*) in the PPSC catalog of courses.   </w:t>
      </w:r>
    </w:p>
    <w:p w14:paraId="0A47C02C" w14:textId="77777777" w:rsidR="00703118" w:rsidRPr="00CA6C4A" w:rsidRDefault="00703118" w:rsidP="00703118">
      <w:pPr>
        <w:spacing w:line="254" w:lineRule="auto"/>
        <w:rPr>
          <w:rFonts w:cstheme="minorHAnsi"/>
          <w:sz w:val="22"/>
          <w:szCs w:val="22"/>
        </w:rPr>
      </w:pPr>
      <w:r w:rsidRPr="00CA6C4A">
        <w:rPr>
          <w:rFonts w:eastAsia="Calibri" w:cstheme="minorHAnsi"/>
          <w:sz w:val="22"/>
          <w:szCs w:val="22"/>
        </w:rPr>
        <w:t xml:space="preserve">The following are the minimum requirements to teach all Literature courses in the current PPSC catalog. These </w:t>
      </w:r>
      <w:proofErr w:type="gramStart"/>
      <w:r w:rsidRPr="00CA6C4A">
        <w:rPr>
          <w:rFonts w:eastAsia="Calibri" w:cstheme="minorHAnsi"/>
          <w:sz w:val="22"/>
          <w:szCs w:val="22"/>
        </w:rPr>
        <w:t>include:</w:t>
      </w:r>
      <w:proofErr w:type="gramEnd"/>
      <w:r w:rsidRPr="00CA6C4A">
        <w:rPr>
          <w:rFonts w:eastAsia="Calibri" w:cstheme="minorHAnsi"/>
          <w:sz w:val="22"/>
          <w:szCs w:val="22"/>
        </w:rPr>
        <w:t xml:space="preserve"> LIT 1015*, LIT 1021, LIT 2001*, LIT 2002*, LIT 2005*, LIT 2011*, LIT 2012*, LIT 2021*, LIT 2022*, LIT 2025*, LIT 2035, LIT 2046*, LIT 2048, LIT 2055*, LIT 2057, LIT 2058, LIT 2068*, and LIT 2069.</w:t>
      </w:r>
    </w:p>
    <w:p w14:paraId="7DA40CE1" w14:textId="77777777" w:rsidR="00703118" w:rsidRPr="00CA6C4A" w:rsidRDefault="00703118" w:rsidP="00703118">
      <w:pPr>
        <w:spacing w:line="254" w:lineRule="auto"/>
        <w:rPr>
          <w:rFonts w:cstheme="minorHAnsi"/>
          <w:sz w:val="22"/>
          <w:szCs w:val="22"/>
        </w:rPr>
      </w:pPr>
      <w:r w:rsidRPr="00CA6C4A">
        <w:rPr>
          <w:rFonts w:eastAsia="Calibri" w:cstheme="minorHAnsi"/>
          <w:b/>
          <w:bCs/>
          <w:sz w:val="22"/>
          <w:szCs w:val="22"/>
        </w:rPr>
        <w:t xml:space="preserve">Minimum Required: </w:t>
      </w:r>
      <w:r w:rsidRPr="00CA6C4A">
        <w:rPr>
          <w:rFonts w:eastAsia="Calibri" w:cstheme="minorHAnsi"/>
          <w:sz w:val="22"/>
          <w:szCs w:val="22"/>
        </w:rPr>
        <w:t xml:space="preserve">Master's degree in English, Literature, MFA-English -or- a master's degree in a related degree/discipline with a minimum of 18 graduate credit hours in Literature.   </w:t>
      </w:r>
    </w:p>
    <w:p w14:paraId="198F1D16" w14:textId="77777777" w:rsidR="00703118" w:rsidRPr="00CA6C4A" w:rsidRDefault="00703118" w:rsidP="00703118">
      <w:pPr>
        <w:spacing w:line="254" w:lineRule="auto"/>
        <w:rPr>
          <w:rFonts w:cstheme="minorHAnsi"/>
          <w:sz w:val="22"/>
          <w:szCs w:val="22"/>
        </w:rPr>
      </w:pPr>
      <w:r w:rsidRPr="00CA6C4A">
        <w:rPr>
          <w:rFonts w:eastAsia="Calibri" w:cstheme="minorHAnsi"/>
          <w:b/>
          <w:bCs/>
          <w:sz w:val="22"/>
          <w:szCs w:val="22"/>
        </w:rPr>
        <w:t>Related degrees/disciplines:</w:t>
      </w:r>
      <w:r w:rsidRPr="00CA6C4A">
        <w:rPr>
          <w:rFonts w:eastAsia="Calibri" w:cstheme="minorHAnsi"/>
          <w:sz w:val="22"/>
          <w:szCs w:val="22"/>
        </w:rPr>
        <w:t xml:space="preserve">  Degree title might be listed as Masters of Arts, Masters of Science, Masters of Education, Masters of Fine Arts, Masters of Liberal Studies, or a Masters of Teaching in any of the following disciplines -  Education, English Education, Teaching (English), Teaching (Reading), Teaching English as a Second Language (e.g. ELL, ESL, TESOL, TOEFL, etc.), Creative Writing, Writing), Journalism,  Reading,  Linguistics, Language, Liberal Studies, Liberal Arts. </w:t>
      </w:r>
    </w:p>
    <w:p w14:paraId="225B8686"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Tested Experience:</w:t>
      </w:r>
      <w:r w:rsidRPr="00CA6C4A">
        <w:rPr>
          <w:rFonts w:eastAsia="Calibri" w:cstheme="minorHAnsi"/>
          <w:sz w:val="22"/>
          <w:szCs w:val="22"/>
        </w:rPr>
        <w:t xml:space="preserve"> PPSC has no tested experience option in place for this prefix.</w:t>
      </w:r>
    </w:p>
    <w:p w14:paraId="2C4478A1"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MAC: Machining</w:t>
      </w:r>
    </w:p>
    <w:p w14:paraId="59D489EF" w14:textId="77777777" w:rsidR="00703118" w:rsidRPr="00CA6C4A" w:rsidRDefault="00703118" w:rsidP="00703118">
      <w:pPr>
        <w:rPr>
          <w:rFonts w:cstheme="minorHAnsi"/>
          <w:bCs/>
          <w:sz w:val="22"/>
          <w:szCs w:val="22"/>
        </w:rPr>
      </w:pPr>
      <w:r w:rsidRPr="00CA6C4A">
        <w:rPr>
          <w:rFonts w:cstheme="minorHAnsi"/>
          <w:sz w:val="22"/>
          <w:szCs w:val="22"/>
        </w:rPr>
        <w:t xml:space="preserve">MAC courses are Career and Technical Education courses. Faculty must </w:t>
      </w:r>
      <w:r w:rsidRPr="00CA6C4A">
        <w:rPr>
          <w:rFonts w:cstheme="minorHAnsi"/>
          <w:bCs/>
          <w:sz w:val="22"/>
          <w:szCs w:val="22"/>
        </w:rPr>
        <w:t xml:space="preserve">possess or be eligible to receive a Colorado State Vocational Credential. </w:t>
      </w:r>
    </w:p>
    <w:p w14:paraId="49BC80AC" w14:textId="77777777" w:rsidR="00703118" w:rsidRPr="00CA6C4A" w:rsidRDefault="00703118" w:rsidP="00703118">
      <w:pPr>
        <w:rPr>
          <w:rFonts w:cstheme="minorHAnsi"/>
          <w:bCs/>
          <w:sz w:val="22"/>
          <w:szCs w:val="22"/>
        </w:rPr>
      </w:pPr>
      <w:r w:rsidRPr="00CA6C4A">
        <w:rPr>
          <w:rFonts w:cstheme="minorHAnsi"/>
          <w:bCs/>
          <w:sz w:val="22"/>
          <w:szCs w:val="22"/>
        </w:rPr>
        <w:lastRenderedPageBreak/>
        <w:t xml:space="preserve">The following are the minimum requirements to teach all MAC courses in the current PPSC Catalog of courses. This </w:t>
      </w:r>
      <w:proofErr w:type="gramStart"/>
      <w:r w:rsidRPr="00CA6C4A">
        <w:rPr>
          <w:rFonts w:cstheme="minorHAnsi"/>
          <w:bCs/>
          <w:sz w:val="22"/>
          <w:szCs w:val="22"/>
        </w:rPr>
        <w:t>includes:</w:t>
      </w:r>
      <w:proofErr w:type="gramEnd"/>
      <w:r w:rsidRPr="00CA6C4A">
        <w:rPr>
          <w:rFonts w:cstheme="minorHAnsi"/>
          <w:bCs/>
          <w:sz w:val="22"/>
          <w:szCs w:val="22"/>
        </w:rPr>
        <w:t xml:space="preserve"> MAC 100, MAC 101, MAC 102, MAC 110, MAC 111, MAC 112, MAC 120, MAC 121, MAC 122, MAC 205, MAC 206, MAC 240, MAC 241, MAC 245, MAC 246, MAC 252, MAC 280.</w:t>
      </w:r>
    </w:p>
    <w:p w14:paraId="5FA12112"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5,000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437EA088" w14:textId="1BE6CC71" w:rsidR="00703118"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Certifications</w:t>
      </w:r>
    </w:p>
    <w:p w14:paraId="003DCBDE" w14:textId="3C903EB7" w:rsidR="006F4306" w:rsidRDefault="006F4306" w:rsidP="00703118">
      <w:pPr>
        <w:rPr>
          <w:rFonts w:cstheme="minorHAnsi"/>
          <w:bCs/>
          <w:sz w:val="22"/>
          <w:szCs w:val="22"/>
        </w:rPr>
      </w:pPr>
    </w:p>
    <w:p w14:paraId="04C2D2C4" w14:textId="411C6C57" w:rsidR="006F4306" w:rsidRDefault="006F4306" w:rsidP="00703118">
      <w:pPr>
        <w:rPr>
          <w:rFonts w:cstheme="minorHAnsi"/>
          <w:bCs/>
          <w:sz w:val="22"/>
          <w:szCs w:val="22"/>
        </w:rPr>
      </w:pPr>
    </w:p>
    <w:p w14:paraId="7A7515DA" w14:textId="78D43AA3" w:rsidR="006F4306" w:rsidRDefault="006F4306" w:rsidP="00703118">
      <w:pPr>
        <w:rPr>
          <w:rFonts w:cstheme="minorHAnsi"/>
          <w:bCs/>
          <w:sz w:val="22"/>
          <w:szCs w:val="22"/>
        </w:rPr>
      </w:pPr>
    </w:p>
    <w:p w14:paraId="00DA7588" w14:textId="57DB8EB0" w:rsidR="006F4306" w:rsidRDefault="006F4306" w:rsidP="00703118">
      <w:pPr>
        <w:rPr>
          <w:rFonts w:cstheme="minorHAnsi"/>
          <w:bCs/>
          <w:sz w:val="22"/>
          <w:szCs w:val="22"/>
        </w:rPr>
      </w:pPr>
    </w:p>
    <w:p w14:paraId="1CFDDD31" w14:textId="521B6B47" w:rsidR="006F4306" w:rsidRDefault="006F4306" w:rsidP="00703118">
      <w:pPr>
        <w:rPr>
          <w:rFonts w:cstheme="minorHAnsi"/>
          <w:bCs/>
          <w:sz w:val="22"/>
          <w:szCs w:val="22"/>
        </w:rPr>
      </w:pPr>
    </w:p>
    <w:p w14:paraId="00EF71C4" w14:textId="77777777" w:rsidR="006F4306" w:rsidRPr="00CA6C4A" w:rsidRDefault="006F4306" w:rsidP="00703118">
      <w:pPr>
        <w:rPr>
          <w:rFonts w:cstheme="minorHAnsi"/>
          <w:bCs/>
          <w:sz w:val="22"/>
          <w:szCs w:val="22"/>
        </w:rPr>
      </w:pPr>
    </w:p>
    <w:p w14:paraId="6BE157F2"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MAN: Management</w:t>
      </w:r>
    </w:p>
    <w:p w14:paraId="3EF7D740" w14:textId="77777777" w:rsidR="00703118" w:rsidRPr="00CA6C4A" w:rsidRDefault="00703118" w:rsidP="00703118">
      <w:pPr>
        <w:rPr>
          <w:rFonts w:cstheme="minorHAnsi"/>
          <w:sz w:val="22"/>
          <w:szCs w:val="22"/>
        </w:rPr>
      </w:pPr>
      <w:proofErr w:type="gramStart"/>
      <w:r w:rsidRPr="00CA6C4A">
        <w:rPr>
          <w:rFonts w:cstheme="minorHAnsi"/>
          <w:sz w:val="22"/>
          <w:szCs w:val="22"/>
        </w:rPr>
        <w:t>MAN</w:t>
      </w:r>
      <w:proofErr w:type="gramEnd"/>
      <w:r w:rsidRPr="00CA6C4A">
        <w:rPr>
          <w:rFonts w:cstheme="minorHAnsi"/>
          <w:sz w:val="22"/>
          <w:szCs w:val="22"/>
        </w:rPr>
        <w:t xml:space="preserve"> courses are Career and Technical Education Courses, but also may be a requirement for an AA degree. </w:t>
      </w:r>
      <w:r w:rsidRPr="00CA6C4A">
        <w:rPr>
          <w:rFonts w:eastAsia="Calibri" w:cstheme="minorHAnsi"/>
          <w:sz w:val="22"/>
          <w:szCs w:val="22"/>
        </w:rPr>
        <w:t xml:space="preserve">Some MAN courses are also General Transfer (GT) courses.  GT courses are indicated with an asterisk (*) in the PPSC catalog of courses.   </w:t>
      </w:r>
      <w:r w:rsidRPr="00CA6C4A">
        <w:rPr>
          <w:rFonts w:cstheme="minorHAnsi"/>
          <w:sz w:val="22"/>
          <w:szCs w:val="22"/>
        </w:rPr>
        <w:t xml:space="preserve">Faculty must also have CTE Credential to teach. </w:t>
      </w:r>
    </w:p>
    <w:p w14:paraId="4509814D"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MAN courses in the current PPSC Catalog of courses. This </w:t>
      </w:r>
      <w:proofErr w:type="gramStart"/>
      <w:r w:rsidRPr="00CA6C4A">
        <w:rPr>
          <w:rFonts w:cstheme="minorHAnsi"/>
          <w:sz w:val="22"/>
          <w:szCs w:val="22"/>
        </w:rPr>
        <w:t>includes:</w:t>
      </w:r>
      <w:proofErr w:type="gramEnd"/>
      <w:r w:rsidRPr="00CA6C4A">
        <w:rPr>
          <w:rFonts w:cstheme="minorHAnsi"/>
          <w:sz w:val="22"/>
          <w:szCs w:val="22"/>
        </w:rPr>
        <w:t xml:space="preserve"> MAN 1016, MAN 1017, MAN 1025, MAN 1028, MAN 2000*, MAN 2005, MAN 2010, MAN 2016*, MAN 2026*, MAN 2040, MAN 2046*.  </w:t>
      </w:r>
    </w:p>
    <w:p w14:paraId="18B232A7" w14:textId="77777777" w:rsidR="00703118" w:rsidRPr="00CA6C4A" w:rsidRDefault="00703118" w:rsidP="00703118">
      <w:pPr>
        <w:rPr>
          <w:rFonts w:cstheme="minorHAnsi"/>
          <w:b/>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 and 2000 verified occupational/industry hours within 7 years. </w:t>
      </w:r>
    </w:p>
    <w:p w14:paraId="074DF5AE" w14:textId="7CEC200D" w:rsidR="00703118" w:rsidRDefault="00703118" w:rsidP="00703118">
      <w:pPr>
        <w:rPr>
          <w:sz w:val="22"/>
          <w:szCs w:val="22"/>
        </w:rPr>
      </w:pPr>
      <w:r w:rsidRPr="00CA6C4A">
        <w:rPr>
          <w:rFonts w:eastAsia="Calibri"/>
          <w:b/>
          <w:bCs/>
          <w:sz w:val="22"/>
          <w:szCs w:val="22"/>
        </w:rPr>
        <w:t xml:space="preserve">Related Degree, Credential, and/or Occupational Experience in: </w:t>
      </w:r>
      <w:r w:rsidRPr="00CA6C4A">
        <w:rPr>
          <w:rFonts w:eastAsia="Calibri"/>
          <w:sz w:val="22"/>
          <w:szCs w:val="22"/>
        </w:rPr>
        <w:t xml:space="preserve">Management, </w:t>
      </w:r>
      <w:r w:rsidRPr="00CA6C4A">
        <w:rPr>
          <w:sz w:val="22"/>
          <w:szCs w:val="22"/>
        </w:rPr>
        <w:t>Business, Business Management, Leadership, Marketing, Organizational Behavior, Organizational Development, Human Resources, Public Policy, Public Administration, Accounting, Finance, Law</w:t>
      </w:r>
    </w:p>
    <w:p w14:paraId="0996873E" w14:textId="77777777" w:rsidR="006F4306" w:rsidRPr="00CA6C4A" w:rsidRDefault="006F4306" w:rsidP="00703118">
      <w:pPr>
        <w:rPr>
          <w:sz w:val="22"/>
          <w:szCs w:val="22"/>
        </w:rPr>
      </w:pPr>
    </w:p>
    <w:p w14:paraId="54D6D2DA"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MAP: Medical Assistant Professional</w:t>
      </w:r>
    </w:p>
    <w:p w14:paraId="5063C957" w14:textId="77777777" w:rsidR="00703118" w:rsidRPr="00CA6C4A" w:rsidRDefault="00703118" w:rsidP="00703118">
      <w:pPr>
        <w:rPr>
          <w:rFonts w:cstheme="minorHAnsi"/>
          <w:b/>
          <w:bCs/>
          <w:sz w:val="22"/>
          <w:szCs w:val="22"/>
        </w:rPr>
      </w:pPr>
      <w:r w:rsidRPr="00CA6C4A">
        <w:rPr>
          <w:rFonts w:cstheme="minorHAnsi"/>
          <w:b/>
          <w:bCs/>
          <w:sz w:val="22"/>
          <w:szCs w:val="22"/>
        </w:rPr>
        <w:t>MOT / MAP Department Faculty hire requirements:</w:t>
      </w:r>
    </w:p>
    <w:p w14:paraId="1F2FE7C6" w14:textId="77777777" w:rsidR="00703118" w:rsidRPr="00CA6C4A" w:rsidRDefault="00703118" w:rsidP="00703118">
      <w:pPr>
        <w:rPr>
          <w:rFonts w:cstheme="minorHAnsi"/>
          <w:b/>
          <w:bCs/>
          <w:sz w:val="22"/>
          <w:szCs w:val="22"/>
        </w:rPr>
      </w:pPr>
      <w:r w:rsidRPr="00CA6C4A">
        <w:rPr>
          <w:rFonts w:cstheme="minorHAnsi"/>
          <w:b/>
          <w:bCs/>
          <w:sz w:val="22"/>
          <w:szCs w:val="22"/>
        </w:rPr>
        <w:t xml:space="preserve">Minimum Required: </w:t>
      </w:r>
    </w:p>
    <w:p w14:paraId="0BDB5041" w14:textId="77777777" w:rsidR="00703118" w:rsidRPr="00CA6C4A" w:rsidRDefault="00703118" w:rsidP="00703118">
      <w:pPr>
        <w:pStyle w:val="ListParagraph"/>
        <w:numPr>
          <w:ilvl w:val="0"/>
          <w:numId w:val="4"/>
        </w:numPr>
        <w:spacing w:after="0" w:line="240" w:lineRule="auto"/>
        <w:rPr>
          <w:rFonts w:cstheme="minorHAnsi"/>
          <w:sz w:val="22"/>
          <w:szCs w:val="22"/>
        </w:rPr>
      </w:pPr>
      <w:r w:rsidRPr="00CA6C4A">
        <w:rPr>
          <w:rFonts w:cstheme="minorHAnsi"/>
          <w:sz w:val="22"/>
          <w:szCs w:val="22"/>
        </w:rPr>
        <w:t xml:space="preserve">Must hold/or be eligible to hold one of the following credentials: </w:t>
      </w:r>
    </w:p>
    <w:p w14:paraId="77A27F5D" w14:textId="77777777" w:rsidR="00703118" w:rsidRPr="00CA6C4A" w:rsidRDefault="00703118" w:rsidP="00703118">
      <w:pPr>
        <w:pStyle w:val="ListParagraph"/>
        <w:numPr>
          <w:ilvl w:val="0"/>
          <w:numId w:val="7"/>
        </w:numPr>
        <w:spacing w:after="0" w:line="240" w:lineRule="auto"/>
        <w:ind w:left="2376"/>
        <w:rPr>
          <w:rFonts w:cstheme="minorHAnsi"/>
          <w:sz w:val="22"/>
          <w:szCs w:val="22"/>
        </w:rPr>
      </w:pPr>
      <w:r w:rsidRPr="00CA6C4A">
        <w:rPr>
          <w:sz w:val="22"/>
          <w:szCs w:val="22"/>
        </w:rPr>
        <w:t>Registered Medical Assistant (RMA).</w:t>
      </w:r>
    </w:p>
    <w:p w14:paraId="2FFD0401" w14:textId="77777777" w:rsidR="00703118" w:rsidRPr="00CA6C4A" w:rsidRDefault="00703118" w:rsidP="00703118">
      <w:pPr>
        <w:pStyle w:val="ListParagraph"/>
        <w:numPr>
          <w:ilvl w:val="0"/>
          <w:numId w:val="7"/>
        </w:numPr>
        <w:spacing w:after="0" w:line="240" w:lineRule="auto"/>
        <w:ind w:left="2376"/>
        <w:rPr>
          <w:rFonts w:cstheme="minorHAnsi"/>
          <w:sz w:val="22"/>
          <w:szCs w:val="22"/>
        </w:rPr>
      </w:pPr>
      <w:r w:rsidRPr="00CA6C4A">
        <w:rPr>
          <w:sz w:val="22"/>
          <w:szCs w:val="22"/>
        </w:rPr>
        <w:t>Certified Medical Assistant (CMA).</w:t>
      </w:r>
    </w:p>
    <w:p w14:paraId="188F5F86" w14:textId="77777777" w:rsidR="00703118" w:rsidRPr="00CA6C4A" w:rsidRDefault="00703118" w:rsidP="00703118">
      <w:pPr>
        <w:pStyle w:val="ListParagraph"/>
        <w:numPr>
          <w:ilvl w:val="0"/>
          <w:numId w:val="5"/>
        </w:numPr>
        <w:spacing w:after="0" w:line="240" w:lineRule="auto"/>
        <w:rPr>
          <w:rFonts w:cstheme="minorHAnsi"/>
          <w:bCs/>
          <w:sz w:val="22"/>
          <w:szCs w:val="22"/>
        </w:rPr>
      </w:pPr>
      <w:r w:rsidRPr="00CA6C4A">
        <w:rPr>
          <w:rFonts w:cstheme="minorHAnsi"/>
          <w:bCs/>
          <w:sz w:val="22"/>
          <w:szCs w:val="22"/>
        </w:rPr>
        <w:t>Associates degree</w:t>
      </w:r>
    </w:p>
    <w:p w14:paraId="4F506441" w14:textId="77777777" w:rsidR="00703118" w:rsidRPr="00CA6C4A" w:rsidRDefault="00703118" w:rsidP="00703118">
      <w:pPr>
        <w:pStyle w:val="ListParagraph"/>
        <w:numPr>
          <w:ilvl w:val="0"/>
          <w:numId w:val="5"/>
        </w:numPr>
        <w:spacing w:after="0" w:line="240" w:lineRule="auto"/>
        <w:rPr>
          <w:rFonts w:cstheme="minorHAnsi"/>
          <w:bCs/>
          <w:sz w:val="22"/>
          <w:szCs w:val="22"/>
        </w:rPr>
      </w:pPr>
      <w:r w:rsidRPr="00CA6C4A">
        <w:rPr>
          <w:rFonts w:cstheme="minorHAnsi"/>
          <w:bCs/>
          <w:sz w:val="22"/>
          <w:szCs w:val="22"/>
        </w:rPr>
        <w:t>3 years of healthcare work experience (not to include any work experience in an educational setting).</w:t>
      </w:r>
    </w:p>
    <w:p w14:paraId="5A2303E1" w14:textId="77777777" w:rsidR="00703118" w:rsidRPr="00CA6C4A" w:rsidRDefault="00703118" w:rsidP="00703118">
      <w:pPr>
        <w:pStyle w:val="ListParagraph"/>
        <w:numPr>
          <w:ilvl w:val="0"/>
          <w:numId w:val="5"/>
        </w:numPr>
        <w:spacing w:after="0" w:line="240" w:lineRule="auto"/>
        <w:rPr>
          <w:rFonts w:cstheme="minorHAnsi"/>
          <w:sz w:val="22"/>
          <w:szCs w:val="22"/>
        </w:rPr>
      </w:pPr>
      <w:r w:rsidRPr="00CA6C4A">
        <w:rPr>
          <w:rFonts w:cstheme="minorHAnsi"/>
          <w:sz w:val="22"/>
          <w:szCs w:val="22"/>
        </w:rPr>
        <w:t xml:space="preserve">4000 verified occupational/industry hours within 5 years. </w:t>
      </w:r>
    </w:p>
    <w:p w14:paraId="0C58A8A8" w14:textId="77777777" w:rsidR="00703118" w:rsidRPr="00CA6C4A" w:rsidRDefault="00703118" w:rsidP="00703118">
      <w:pPr>
        <w:pStyle w:val="ListParagraph"/>
        <w:numPr>
          <w:ilvl w:val="0"/>
          <w:numId w:val="5"/>
        </w:numPr>
        <w:spacing w:after="0" w:line="240" w:lineRule="auto"/>
        <w:rPr>
          <w:rFonts w:cstheme="minorHAnsi"/>
          <w:sz w:val="22"/>
          <w:szCs w:val="22"/>
        </w:rPr>
      </w:pPr>
      <w:r w:rsidRPr="00CA6C4A">
        <w:rPr>
          <w:rFonts w:cstheme="minorHAnsi"/>
          <w:sz w:val="22"/>
          <w:szCs w:val="22"/>
        </w:rPr>
        <w:t xml:space="preserve">Must have 1-2 years medical office experience. </w:t>
      </w:r>
    </w:p>
    <w:p w14:paraId="404AE74F" w14:textId="77777777" w:rsidR="00703118" w:rsidRPr="00CA6C4A" w:rsidRDefault="00703118" w:rsidP="00703118">
      <w:pPr>
        <w:pStyle w:val="ListParagraph"/>
        <w:numPr>
          <w:ilvl w:val="0"/>
          <w:numId w:val="5"/>
        </w:numPr>
        <w:spacing w:after="0" w:line="240" w:lineRule="auto"/>
        <w:rPr>
          <w:rFonts w:cstheme="minorHAnsi"/>
          <w:sz w:val="22"/>
          <w:szCs w:val="22"/>
        </w:rPr>
      </w:pPr>
      <w:r w:rsidRPr="00CA6C4A">
        <w:rPr>
          <w:rFonts w:cstheme="minorHAnsi"/>
          <w:sz w:val="22"/>
          <w:szCs w:val="22"/>
        </w:rPr>
        <w:t>160 hours of performing or observing medical assisting duties in an ambulatory healthcare setting – this does not include hours spent observing students at the practicum/externship/clinical.</w:t>
      </w:r>
    </w:p>
    <w:p w14:paraId="149896F8" w14:textId="77777777" w:rsidR="00703118" w:rsidRPr="00CA6C4A" w:rsidRDefault="00703118" w:rsidP="00703118">
      <w:pPr>
        <w:rPr>
          <w:rFonts w:cstheme="minorHAnsi"/>
          <w:b/>
          <w:bCs/>
          <w:sz w:val="22"/>
          <w:szCs w:val="22"/>
        </w:rPr>
      </w:pPr>
    </w:p>
    <w:p w14:paraId="3CE476B2"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MAR: Marketing</w:t>
      </w:r>
    </w:p>
    <w:p w14:paraId="23AA52E6" w14:textId="77777777" w:rsidR="00703118" w:rsidRPr="00CA6C4A" w:rsidRDefault="00703118" w:rsidP="00703118">
      <w:pPr>
        <w:rPr>
          <w:rFonts w:cstheme="minorHAnsi"/>
          <w:sz w:val="22"/>
          <w:szCs w:val="22"/>
        </w:rPr>
      </w:pPr>
      <w:r w:rsidRPr="00CA6C4A">
        <w:rPr>
          <w:rFonts w:cstheme="minorHAnsi"/>
          <w:sz w:val="22"/>
          <w:szCs w:val="22"/>
        </w:rPr>
        <w:t xml:space="preserve">MAR courses are Career and Technical Education Courses, but also may be a requirement for an AA degree. </w:t>
      </w:r>
      <w:r w:rsidRPr="00CA6C4A">
        <w:rPr>
          <w:rFonts w:eastAsia="Calibri" w:cstheme="minorHAnsi"/>
          <w:sz w:val="22"/>
          <w:szCs w:val="22"/>
        </w:rPr>
        <w:t xml:space="preserve">Some MAR courses are also General Transfer (GT) courses.  GT courses are indicated with an * in the PPSC catalog of courses.   </w:t>
      </w:r>
      <w:r w:rsidRPr="00CA6C4A">
        <w:rPr>
          <w:rFonts w:cstheme="minorHAnsi"/>
          <w:sz w:val="22"/>
          <w:szCs w:val="22"/>
        </w:rPr>
        <w:t xml:space="preserve">Faculty must also have CTE Credential to teach. </w:t>
      </w:r>
    </w:p>
    <w:p w14:paraId="583AF8ED" w14:textId="77777777" w:rsidR="00703118" w:rsidRPr="00CA6C4A" w:rsidRDefault="00703118" w:rsidP="00703118">
      <w:pPr>
        <w:rPr>
          <w:rFonts w:cstheme="minorHAnsi"/>
          <w:sz w:val="22"/>
          <w:szCs w:val="22"/>
        </w:rPr>
      </w:pPr>
      <w:r w:rsidRPr="00CA6C4A">
        <w:rPr>
          <w:rFonts w:cstheme="minorHAnsi"/>
          <w:sz w:val="22"/>
          <w:szCs w:val="22"/>
        </w:rPr>
        <w:lastRenderedPageBreak/>
        <w:t>The following are the minimum requirements to teach all MAR courses in the current PPSC Catalog of courses. This includes MAR 1011, MAR 1017, MAR 1060, MAR 2016*, MAR 2020*, MAR 2040*, MAR 2049*.</w:t>
      </w:r>
    </w:p>
    <w:p w14:paraId="696C7EDA" w14:textId="77777777" w:rsidR="00703118" w:rsidRPr="00CA6C4A" w:rsidRDefault="00703118" w:rsidP="00703118">
      <w:pPr>
        <w:rPr>
          <w:rFonts w:cstheme="minorHAnsi"/>
          <w:b/>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 and 2000 verified occupational/industry hours within 7 years. </w:t>
      </w:r>
    </w:p>
    <w:p w14:paraId="024B5A79" w14:textId="6ECEFF8E" w:rsidR="00703118" w:rsidRDefault="00703118" w:rsidP="00703118">
      <w:pPr>
        <w:rPr>
          <w:rFonts w:cstheme="minorHAnsi"/>
          <w:sz w:val="22"/>
          <w:szCs w:val="22"/>
        </w:rPr>
      </w:pPr>
      <w:r w:rsidRPr="00CA6C4A">
        <w:rPr>
          <w:rFonts w:eastAsia="Calibri" w:cstheme="minorHAnsi"/>
          <w:b/>
          <w:sz w:val="22"/>
          <w:szCs w:val="22"/>
        </w:rPr>
        <w:t xml:space="preserve">Related Degree, Credential, and/or Occupational Experience in: </w:t>
      </w:r>
      <w:r w:rsidRPr="00CA6C4A">
        <w:rPr>
          <w:rFonts w:eastAsia="Calibri" w:cstheme="minorHAnsi"/>
          <w:bCs/>
          <w:sz w:val="22"/>
          <w:szCs w:val="22"/>
        </w:rPr>
        <w:t xml:space="preserve">Marketing, </w:t>
      </w:r>
      <w:r w:rsidRPr="00CA6C4A">
        <w:rPr>
          <w:rFonts w:cstheme="minorHAnsi"/>
          <w:sz w:val="22"/>
          <w:szCs w:val="22"/>
        </w:rPr>
        <w:t>Business, Business Management, Management, Leadership, Marketing, Organizational Behavior, Organizational Development, Human Resources, Public Policy, Public Administration, Accounting, Finance, Law</w:t>
      </w:r>
    </w:p>
    <w:p w14:paraId="162EE6F8" w14:textId="205F7FA7" w:rsidR="006F4306" w:rsidRDefault="006F4306" w:rsidP="00703118">
      <w:pPr>
        <w:rPr>
          <w:rFonts w:cstheme="minorHAnsi"/>
          <w:sz w:val="22"/>
          <w:szCs w:val="22"/>
        </w:rPr>
      </w:pPr>
    </w:p>
    <w:p w14:paraId="0AB0EF0E" w14:textId="40CFA734" w:rsidR="006F4306" w:rsidRDefault="006F4306" w:rsidP="00703118">
      <w:pPr>
        <w:rPr>
          <w:rFonts w:cstheme="minorHAnsi"/>
          <w:sz w:val="22"/>
          <w:szCs w:val="22"/>
        </w:rPr>
      </w:pPr>
    </w:p>
    <w:p w14:paraId="794E5BCA" w14:textId="4E2455C9" w:rsidR="006F4306" w:rsidRDefault="006F4306" w:rsidP="00703118">
      <w:pPr>
        <w:rPr>
          <w:rFonts w:cstheme="minorHAnsi"/>
          <w:sz w:val="22"/>
          <w:szCs w:val="22"/>
        </w:rPr>
      </w:pPr>
    </w:p>
    <w:p w14:paraId="62FBCE2B" w14:textId="712132C4" w:rsidR="006F4306" w:rsidRDefault="006F4306" w:rsidP="00703118">
      <w:pPr>
        <w:rPr>
          <w:rFonts w:cstheme="minorHAnsi"/>
          <w:sz w:val="22"/>
          <w:szCs w:val="22"/>
        </w:rPr>
      </w:pPr>
    </w:p>
    <w:p w14:paraId="21A57FAB" w14:textId="77777777" w:rsidR="006F4306" w:rsidRPr="00CA6C4A" w:rsidRDefault="006F4306" w:rsidP="00703118">
      <w:pPr>
        <w:rPr>
          <w:rFonts w:cstheme="minorHAnsi"/>
          <w:sz w:val="22"/>
          <w:szCs w:val="22"/>
        </w:rPr>
      </w:pPr>
    </w:p>
    <w:p w14:paraId="1FDA8F4D"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MAT: Mathematics</w:t>
      </w:r>
    </w:p>
    <w:p w14:paraId="1EB8516C" w14:textId="77777777" w:rsidR="00703118" w:rsidRPr="00CA6C4A" w:rsidRDefault="00703118" w:rsidP="00703118">
      <w:pPr>
        <w:spacing w:line="257" w:lineRule="auto"/>
        <w:rPr>
          <w:rFonts w:eastAsia="Calibri" w:cstheme="minorHAnsi"/>
          <w:sz w:val="22"/>
          <w:szCs w:val="22"/>
        </w:rPr>
      </w:pPr>
      <w:r w:rsidRPr="00CA6C4A">
        <w:rPr>
          <w:rFonts w:eastAsia="Calibri" w:cstheme="minorHAnsi"/>
          <w:sz w:val="22"/>
          <w:szCs w:val="22"/>
        </w:rPr>
        <w:t xml:space="preserve">Mathematics courses are Developmental, General Education, and Arts &amp; Sciences Elective courses.  Several Mathematics courses are also Guaranteed Transfer (GT) courses. GT courses are indicated with an asterisk (*) in the PPSC catalog of courses.   </w:t>
      </w:r>
    </w:p>
    <w:p w14:paraId="20185B8D" w14:textId="77777777" w:rsidR="00703118" w:rsidRPr="00CA6C4A" w:rsidRDefault="00703118" w:rsidP="00703118">
      <w:pPr>
        <w:spacing w:line="257" w:lineRule="auto"/>
        <w:rPr>
          <w:rFonts w:cstheme="minorHAnsi"/>
          <w:sz w:val="22"/>
          <w:szCs w:val="22"/>
        </w:rPr>
      </w:pPr>
    </w:p>
    <w:p w14:paraId="617CF65B" w14:textId="77777777" w:rsidR="00703118" w:rsidRPr="00CA6C4A" w:rsidRDefault="00703118" w:rsidP="00703118">
      <w:pPr>
        <w:spacing w:line="257" w:lineRule="auto"/>
        <w:rPr>
          <w:rFonts w:cstheme="minorHAnsi"/>
          <w:sz w:val="22"/>
          <w:szCs w:val="22"/>
        </w:rPr>
      </w:pPr>
      <w:r w:rsidRPr="00CA6C4A">
        <w:rPr>
          <w:rFonts w:eastAsia="Calibri" w:cstheme="minorHAnsi"/>
          <w:sz w:val="22"/>
          <w:szCs w:val="22"/>
        </w:rPr>
        <w:t xml:space="preserve">The following are the minimum requirements to teach all Mathematics courses in the current PPSC catalog. These include: MAT 0010, MAT 0020, MAT 0120, MAT 0140, MAT 0240, MAT 0200, MAT 0300, MAT 0710, MAT 0713, MAT 0715, MAT 0717, MAT 1120, MAT 1140, MAT 1160, MAT 1220*, MAT 1230*, MAT 1240*, MAT 1260*, MAT 1320*, MAT 1340*, MAT 1400*, MAT 1420*, MAT 1440*, MAT 2080, MAT 2410*, MAT 2420*, MAT 2430*, MAT 2431*, MAT 2520*, MAT 2560*, MAT 2562 </w:t>
      </w:r>
    </w:p>
    <w:p w14:paraId="1203DB80"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Minimum Required:</w:t>
      </w:r>
      <w:r w:rsidRPr="00CA6C4A">
        <w:rPr>
          <w:rFonts w:eastAsia="Calibri" w:cstheme="minorHAnsi"/>
          <w:sz w:val="22"/>
          <w:szCs w:val="22"/>
        </w:rPr>
        <w:t xml:space="preserve"> Master's degree in Mathematics, Statistics, or Operations Research -or- a master’s in a related degree/discipline with 18 graduate credit hours in Math, Statistics, or Operations Research.</w:t>
      </w:r>
    </w:p>
    <w:p w14:paraId="39087A31"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Related degree/discipline:</w:t>
      </w:r>
      <w:r w:rsidRPr="00CA6C4A">
        <w:rPr>
          <w:rFonts w:eastAsia="Calibri" w:cstheme="minorHAnsi"/>
          <w:sz w:val="22"/>
          <w:szCs w:val="22"/>
        </w:rPr>
        <w:t xml:space="preserve"> Biology, Chemistry, Engineering, Geology, and Physics.</w:t>
      </w:r>
    </w:p>
    <w:p w14:paraId="15448897" w14:textId="77777777" w:rsidR="00703118" w:rsidRPr="00CA6C4A" w:rsidRDefault="00703118" w:rsidP="00703118">
      <w:pPr>
        <w:spacing w:line="257" w:lineRule="auto"/>
        <w:rPr>
          <w:rFonts w:cstheme="minorHAnsi"/>
          <w:sz w:val="22"/>
          <w:szCs w:val="22"/>
        </w:rPr>
      </w:pPr>
      <w:r w:rsidRPr="00CA6C4A">
        <w:rPr>
          <w:rFonts w:eastAsia="Calibri" w:cstheme="minorHAnsi"/>
          <w:b/>
          <w:bCs/>
          <w:sz w:val="22"/>
          <w:szCs w:val="22"/>
        </w:rPr>
        <w:t>Tested Experience:</w:t>
      </w:r>
      <w:r w:rsidRPr="00CA6C4A">
        <w:rPr>
          <w:rFonts w:eastAsia="Calibri" w:cstheme="minorHAnsi"/>
          <w:sz w:val="22"/>
          <w:szCs w:val="22"/>
        </w:rPr>
        <w:t xml:space="preserve"> PPSC has no tested experience option in place for this prefix.</w:t>
      </w:r>
    </w:p>
    <w:p w14:paraId="0138B3B8"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MET: Meteorology</w:t>
      </w:r>
    </w:p>
    <w:p w14:paraId="7753496C" w14:textId="77777777" w:rsidR="00703118" w:rsidRPr="00CA6C4A" w:rsidRDefault="00703118" w:rsidP="00703118">
      <w:pPr>
        <w:rPr>
          <w:rFonts w:cstheme="minorHAnsi"/>
          <w:sz w:val="22"/>
          <w:szCs w:val="22"/>
        </w:rPr>
      </w:pPr>
      <w:r w:rsidRPr="00CA6C4A">
        <w:rPr>
          <w:rFonts w:cstheme="minorHAnsi"/>
          <w:sz w:val="22"/>
          <w:szCs w:val="22"/>
        </w:rPr>
        <w:t>MET courses are General Education courses. Some MET courses are also Guaranteed Transfer (GT) courses, as designated in the PPSC catalog by an asterisk (*).</w:t>
      </w:r>
    </w:p>
    <w:p w14:paraId="51349B30" w14:textId="77777777" w:rsidR="00703118" w:rsidRPr="00CA6C4A" w:rsidRDefault="00703118" w:rsidP="00703118">
      <w:pPr>
        <w:rPr>
          <w:sz w:val="22"/>
          <w:szCs w:val="22"/>
        </w:rPr>
      </w:pPr>
      <w:r w:rsidRPr="00CA6C4A">
        <w:rPr>
          <w:b/>
          <w:bCs/>
          <w:sz w:val="22"/>
          <w:szCs w:val="22"/>
        </w:rPr>
        <w:t xml:space="preserve">Minimum Required: </w:t>
      </w:r>
      <w:r w:rsidRPr="00CA6C4A">
        <w:rPr>
          <w:sz w:val="22"/>
          <w:szCs w:val="22"/>
        </w:rPr>
        <w:t>Master’s degree in meteorology OR master’s degree in anything and 18 graduate credits in one of the related fields below:</w:t>
      </w:r>
    </w:p>
    <w:p w14:paraId="6A32557B" w14:textId="77777777" w:rsidR="00703118" w:rsidRPr="00CA6C4A" w:rsidRDefault="00703118" w:rsidP="00703118">
      <w:pPr>
        <w:rPr>
          <w:sz w:val="22"/>
          <w:szCs w:val="22"/>
        </w:rPr>
      </w:pPr>
      <w:r w:rsidRPr="00CA6C4A">
        <w:rPr>
          <w:b/>
          <w:bCs/>
          <w:sz w:val="22"/>
          <w:szCs w:val="22"/>
        </w:rPr>
        <w:t xml:space="preserve">Related Degree/Discipline: </w:t>
      </w:r>
      <w:r w:rsidRPr="00CA6C4A">
        <w:rPr>
          <w:sz w:val="22"/>
          <w:szCs w:val="22"/>
        </w:rPr>
        <w:t xml:space="preserve">Climatology, Atmospheric Sciences, or any individual graduate courses that are </w:t>
      </w:r>
      <w:proofErr w:type="gramStart"/>
      <w:r w:rsidRPr="00CA6C4A">
        <w:rPr>
          <w:sz w:val="22"/>
          <w:szCs w:val="22"/>
        </w:rPr>
        <w:t>cross-listed</w:t>
      </w:r>
      <w:proofErr w:type="gramEnd"/>
      <w:r w:rsidRPr="00CA6C4A">
        <w:rPr>
          <w:sz w:val="22"/>
          <w:szCs w:val="22"/>
        </w:rPr>
        <w:t xml:space="preserve"> with Atmospheric Science by the college or university granting the degree. Determination will be made by CV/Transcript review. </w:t>
      </w:r>
    </w:p>
    <w:p w14:paraId="28062FBE" w14:textId="77777777" w:rsidR="00703118" w:rsidRPr="00CA6C4A" w:rsidRDefault="00703118" w:rsidP="00703118">
      <w:pPr>
        <w:rPr>
          <w:rFonts w:cstheme="minorHAnsi"/>
          <w:sz w:val="22"/>
          <w:szCs w:val="22"/>
        </w:rPr>
      </w:pPr>
      <w:r w:rsidRPr="00CA6C4A">
        <w:rPr>
          <w:rFonts w:cstheme="minorHAnsi"/>
          <w:b/>
          <w:bCs/>
          <w:sz w:val="22"/>
          <w:szCs w:val="22"/>
        </w:rPr>
        <w:t>Tested Experience:</w:t>
      </w:r>
      <w:r w:rsidRPr="00CA6C4A">
        <w:rPr>
          <w:rFonts w:cstheme="minorHAnsi"/>
          <w:sz w:val="22"/>
          <w:szCs w:val="22"/>
        </w:rPr>
        <w:t xml:space="preserve"> PPSC has no tested experience option in place for this prefix.</w:t>
      </w:r>
    </w:p>
    <w:p w14:paraId="1062609F"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MGD: Multimedia Graphic Design</w:t>
      </w:r>
    </w:p>
    <w:p w14:paraId="29216A03" w14:textId="77777777" w:rsidR="00703118" w:rsidRPr="00CA6C4A" w:rsidRDefault="00703118" w:rsidP="00703118">
      <w:pPr>
        <w:rPr>
          <w:rFonts w:cstheme="minorHAnsi"/>
          <w:bCs/>
          <w:sz w:val="22"/>
          <w:szCs w:val="22"/>
        </w:rPr>
      </w:pPr>
      <w:r w:rsidRPr="00CA6C4A">
        <w:rPr>
          <w:rFonts w:cstheme="minorHAnsi"/>
          <w:sz w:val="22"/>
          <w:szCs w:val="22"/>
        </w:rPr>
        <w:t xml:space="preserve">MGD courses are Career and Technical Education courses. Faculty must </w:t>
      </w:r>
      <w:r w:rsidRPr="00CA6C4A">
        <w:rPr>
          <w:rFonts w:cstheme="minorHAnsi"/>
          <w:bCs/>
          <w:sz w:val="22"/>
          <w:szCs w:val="22"/>
        </w:rPr>
        <w:t xml:space="preserve">possess or be eligible to receive a Colorado State Vocational Credential. </w:t>
      </w:r>
    </w:p>
    <w:p w14:paraId="01ECBC0D" w14:textId="77777777" w:rsidR="00703118" w:rsidRPr="00CA6C4A" w:rsidRDefault="00703118" w:rsidP="00703118">
      <w:pPr>
        <w:rPr>
          <w:rFonts w:cstheme="minorHAnsi"/>
          <w:bCs/>
          <w:sz w:val="22"/>
          <w:szCs w:val="22"/>
        </w:rPr>
      </w:pPr>
      <w:r w:rsidRPr="00CA6C4A">
        <w:rPr>
          <w:rFonts w:cstheme="minorHAnsi"/>
          <w:bCs/>
          <w:sz w:val="22"/>
          <w:szCs w:val="22"/>
        </w:rPr>
        <w:t xml:space="preserve">The following are the minimum requirements to teach all MGD courses in the current PPSC Catalog of courses. This includes: MGD 102, MGD 103, MGD 104, MGD 105, MGD 106, MGD 107, MGD 108, MGD 109, MGD 110, MGD 111, MGD 112, MGD 114, MGD 116, MGD 117, MGD 121, MGD 132, MGD 134, MGD 141, MGD 143, MGD 153, MGD 156, MGD 161, MGD 164, MGD 165, MGD 178, MGD 180, MGD 201, MGD 202, MGD 207, MGD 208, MGD 209, MGD 210, MGD 211, MGD 212, MGD 213, MGD 215, </w:t>
      </w:r>
      <w:r w:rsidRPr="00CA6C4A">
        <w:rPr>
          <w:rFonts w:cstheme="minorHAnsi"/>
          <w:bCs/>
          <w:sz w:val="22"/>
          <w:szCs w:val="22"/>
        </w:rPr>
        <w:lastRenderedPageBreak/>
        <w:t>MGD 217, MGD 221, MGD 222, MGD 223, MGD 235, MGD 241, MGD 242, MGD 243, MGD 259, MGD 264, MGD 265, MGD 266, MGD 268, MGD 280, MGD 289.</w:t>
      </w:r>
    </w:p>
    <w:p w14:paraId="71F6F2B8"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5,000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29CA7F4C" w14:textId="651F7D57" w:rsidR="00703118"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Certifications</w:t>
      </w:r>
    </w:p>
    <w:p w14:paraId="0418519E" w14:textId="33FFDA2A" w:rsidR="006F4306" w:rsidRDefault="006F4306" w:rsidP="00703118">
      <w:pPr>
        <w:rPr>
          <w:rFonts w:cstheme="minorHAnsi"/>
          <w:bCs/>
          <w:sz w:val="22"/>
          <w:szCs w:val="22"/>
        </w:rPr>
      </w:pPr>
    </w:p>
    <w:p w14:paraId="796146D6" w14:textId="23E767D2" w:rsidR="006F4306" w:rsidRDefault="006F4306" w:rsidP="00703118">
      <w:pPr>
        <w:rPr>
          <w:rFonts w:cstheme="minorHAnsi"/>
          <w:bCs/>
          <w:sz w:val="22"/>
          <w:szCs w:val="22"/>
        </w:rPr>
      </w:pPr>
    </w:p>
    <w:p w14:paraId="7F86A24D" w14:textId="6B0D5AF5" w:rsidR="006F4306" w:rsidRDefault="006F4306" w:rsidP="00703118">
      <w:pPr>
        <w:rPr>
          <w:rFonts w:cstheme="minorHAnsi"/>
          <w:bCs/>
          <w:sz w:val="22"/>
          <w:szCs w:val="22"/>
        </w:rPr>
      </w:pPr>
    </w:p>
    <w:p w14:paraId="7A6753EC" w14:textId="690B8CBA" w:rsidR="006F4306" w:rsidRDefault="006F4306" w:rsidP="00703118">
      <w:pPr>
        <w:rPr>
          <w:rFonts w:cstheme="minorHAnsi"/>
          <w:bCs/>
          <w:sz w:val="22"/>
          <w:szCs w:val="22"/>
        </w:rPr>
      </w:pPr>
    </w:p>
    <w:p w14:paraId="7B22AF7B" w14:textId="77777777" w:rsidR="006F4306" w:rsidRPr="00CA6C4A" w:rsidRDefault="006F4306" w:rsidP="00703118">
      <w:pPr>
        <w:rPr>
          <w:rFonts w:cstheme="minorHAnsi"/>
          <w:bCs/>
          <w:sz w:val="22"/>
          <w:szCs w:val="22"/>
        </w:rPr>
      </w:pPr>
    </w:p>
    <w:p w14:paraId="58825A27"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MOT: Medical Office Technology</w:t>
      </w:r>
    </w:p>
    <w:p w14:paraId="1BC97851" w14:textId="77777777" w:rsidR="00703118" w:rsidRPr="00CA6C4A" w:rsidRDefault="00703118" w:rsidP="00703118">
      <w:pPr>
        <w:rPr>
          <w:rFonts w:cstheme="minorHAnsi"/>
          <w:b/>
          <w:bCs/>
          <w:sz w:val="22"/>
          <w:szCs w:val="22"/>
        </w:rPr>
      </w:pPr>
      <w:r w:rsidRPr="00CA6C4A">
        <w:rPr>
          <w:rFonts w:cstheme="minorHAnsi"/>
          <w:b/>
          <w:bCs/>
          <w:sz w:val="22"/>
          <w:szCs w:val="22"/>
        </w:rPr>
        <w:t>MOT / MAP Department Faculty hire requirements:</w:t>
      </w:r>
    </w:p>
    <w:p w14:paraId="1B196F5B" w14:textId="77777777" w:rsidR="00703118" w:rsidRPr="00CA6C4A" w:rsidRDefault="00703118" w:rsidP="00703118">
      <w:pPr>
        <w:rPr>
          <w:rFonts w:cstheme="minorHAnsi"/>
          <w:b/>
          <w:bCs/>
          <w:sz w:val="22"/>
          <w:szCs w:val="22"/>
        </w:rPr>
      </w:pPr>
      <w:r w:rsidRPr="00CA6C4A">
        <w:rPr>
          <w:rFonts w:cstheme="minorHAnsi"/>
          <w:b/>
          <w:bCs/>
          <w:sz w:val="22"/>
          <w:szCs w:val="22"/>
        </w:rPr>
        <w:t xml:space="preserve">Minimum Required: </w:t>
      </w:r>
    </w:p>
    <w:p w14:paraId="39D1A4D1" w14:textId="77777777" w:rsidR="00703118" w:rsidRPr="00CA6C4A" w:rsidRDefault="00703118" w:rsidP="00703118">
      <w:pPr>
        <w:pStyle w:val="ListParagraph"/>
        <w:numPr>
          <w:ilvl w:val="0"/>
          <w:numId w:val="4"/>
        </w:numPr>
        <w:spacing w:after="0" w:line="240" w:lineRule="auto"/>
        <w:rPr>
          <w:rFonts w:cstheme="minorHAnsi"/>
          <w:sz w:val="22"/>
          <w:szCs w:val="22"/>
        </w:rPr>
      </w:pPr>
      <w:r w:rsidRPr="00CA6C4A">
        <w:rPr>
          <w:rFonts w:cstheme="minorHAnsi"/>
          <w:sz w:val="22"/>
          <w:szCs w:val="22"/>
        </w:rPr>
        <w:t xml:space="preserve">Must hold/or be eligible to hold one of the following credentials: </w:t>
      </w:r>
    </w:p>
    <w:p w14:paraId="3AACA697" w14:textId="77777777" w:rsidR="00703118" w:rsidRPr="00CA6C4A" w:rsidRDefault="00703118" w:rsidP="00703118">
      <w:pPr>
        <w:pStyle w:val="ListParagraph"/>
        <w:numPr>
          <w:ilvl w:val="0"/>
          <w:numId w:val="7"/>
        </w:numPr>
        <w:spacing w:after="0" w:line="240" w:lineRule="auto"/>
        <w:ind w:left="2376"/>
        <w:rPr>
          <w:rFonts w:cstheme="minorHAnsi"/>
          <w:sz w:val="22"/>
          <w:szCs w:val="22"/>
        </w:rPr>
      </w:pPr>
      <w:r w:rsidRPr="00CA6C4A">
        <w:rPr>
          <w:sz w:val="22"/>
          <w:szCs w:val="22"/>
        </w:rPr>
        <w:t>Registered Medical Assistant (RMA).</w:t>
      </w:r>
    </w:p>
    <w:p w14:paraId="0C7FBF55" w14:textId="77777777" w:rsidR="00703118" w:rsidRPr="00CA6C4A" w:rsidRDefault="00703118" w:rsidP="00703118">
      <w:pPr>
        <w:pStyle w:val="ListParagraph"/>
        <w:numPr>
          <w:ilvl w:val="0"/>
          <w:numId w:val="7"/>
        </w:numPr>
        <w:spacing w:after="0" w:line="240" w:lineRule="auto"/>
        <w:ind w:left="2376"/>
        <w:rPr>
          <w:rFonts w:cstheme="minorHAnsi"/>
          <w:sz w:val="22"/>
          <w:szCs w:val="22"/>
        </w:rPr>
      </w:pPr>
      <w:r w:rsidRPr="00CA6C4A">
        <w:rPr>
          <w:sz w:val="22"/>
          <w:szCs w:val="22"/>
        </w:rPr>
        <w:t>Certified Medical Assistant (CMA).</w:t>
      </w:r>
    </w:p>
    <w:p w14:paraId="1BDBD681" w14:textId="77777777" w:rsidR="00703118" w:rsidRPr="00CA6C4A" w:rsidRDefault="00703118" w:rsidP="00703118">
      <w:pPr>
        <w:pStyle w:val="ListParagraph"/>
        <w:numPr>
          <w:ilvl w:val="0"/>
          <w:numId w:val="5"/>
        </w:numPr>
        <w:spacing w:after="0" w:line="240" w:lineRule="auto"/>
        <w:rPr>
          <w:rFonts w:cstheme="minorHAnsi"/>
          <w:bCs/>
          <w:sz w:val="22"/>
          <w:szCs w:val="22"/>
        </w:rPr>
      </w:pPr>
      <w:r w:rsidRPr="00CA6C4A">
        <w:rPr>
          <w:rFonts w:cstheme="minorHAnsi"/>
          <w:bCs/>
          <w:sz w:val="22"/>
          <w:szCs w:val="22"/>
        </w:rPr>
        <w:t>Associates degree</w:t>
      </w:r>
    </w:p>
    <w:p w14:paraId="5BC0D64C" w14:textId="77777777" w:rsidR="00703118" w:rsidRPr="00CA6C4A" w:rsidRDefault="00703118" w:rsidP="00703118">
      <w:pPr>
        <w:pStyle w:val="ListParagraph"/>
        <w:numPr>
          <w:ilvl w:val="0"/>
          <w:numId w:val="5"/>
        </w:numPr>
        <w:spacing w:after="0" w:line="240" w:lineRule="auto"/>
        <w:rPr>
          <w:rFonts w:cstheme="minorHAnsi"/>
          <w:bCs/>
          <w:sz w:val="22"/>
          <w:szCs w:val="22"/>
        </w:rPr>
      </w:pPr>
      <w:r w:rsidRPr="00CA6C4A">
        <w:rPr>
          <w:rFonts w:cstheme="minorHAnsi"/>
          <w:bCs/>
          <w:sz w:val="22"/>
          <w:szCs w:val="22"/>
        </w:rPr>
        <w:t>3 years of healthcare work experience (not to include any work experience in an educational setting).</w:t>
      </w:r>
    </w:p>
    <w:p w14:paraId="0FEA0DBC" w14:textId="77777777" w:rsidR="00703118" w:rsidRPr="00CA6C4A" w:rsidRDefault="00703118" w:rsidP="00703118">
      <w:pPr>
        <w:pStyle w:val="ListParagraph"/>
        <w:numPr>
          <w:ilvl w:val="0"/>
          <w:numId w:val="5"/>
        </w:numPr>
        <w:spacing w:after="0" w:line="240" w:lineRule="auto"/>
        <w:rPr>
          <w:rFonts w:cstheme="minorHAnsi"/>
          <w:sz w:val="22"/>
          <w:szCs w:val="22"/>
        </w:rPr>
      </w:pPr>
      <w:r w:rsidRPr="00CA6C4A">
        <w:rPr>
          <w:rFonts w:cstheme="minorHAnsi"/>
          <w:sz w:val="22"/>
          <w:szCs w:val="22"/>
        </w:rPr>
        <w:t xml:space="preserve">4000 verified occupational/industry hours within 5 years. </w:t>
      </w:r>
    </w:p>
    <w:p w14:paraId="211D9CE5" w14:textId="77777777" w:rsidR="00703118" w:rsidRPr="00CA6C4A" w:rsidRDefault="00703118" w:rsidP="00703118">
      <w:pPr>
        <w:pStyle w:val="ListParagraph"/>
        <w:numPr>
          <w:ilvl w:val="0"/>
          <w:numId w:val="5"/>
        </w:numPr>
        <w:spacing w:after="0" w:line="240" w:lineRule="auto"/>
        <w:rPr>
          <w:rFonts w:cstheme="minorHAnsi"/>
          <w:sz w:val="22"/>
          <w:szCs w:val="22"/>
        </w:rPr>
      </w:pPr>
      <w:r w:rsidRPr="00CA6C4A">
        <w:rPr>
          <w:rFonts w:cstheme="minorHAnsi"/>
          <w:sz w:val="22"/>
          <w:szCs w:val="22"/>
        </w:rPr>
        <w:t xml:space="preserve">Must have 1-2 years medical office experience. </w:t>
      </w:r>
    </w:p>
    <w:p w14:paraId="0C2B1C15" w14:textId="0AB3F6C7" w:rsidR="00703118" w:rsidRPr="006F4306" w:rsidRDefault="00703118" w:rsidP="006F4306">
      <w:pPr>
        <w:pStyle w:val="ListParagraph"/>
        <w:numPr>
          <w:ilvl w:val="0"/>
          <w:numId w:val="5"/>
        </w:numPr>
        <w:spacing w:after="0" w:line="240" w:lineRule="auto"/>
        <w:rPr>
          <w:rFonts w:cstheme="minorHAnsi"/>
          <w:sz w:val="22"/>
          <w:szCs w:val="22"/>
        </w:rPr>
      </w:pPr>
      <w:r w:rsidRPr="00CA6C4A">
        <w:rPr>
          <w:sz w:val="22"/>
          <w:szCs w:val="22"/>
        </w:rPr>
        <w:t>160 hours of performing or observing medical assisting duties in an ambulatory healthcare setting – this does not include hours spent observing students at the practicum/externship/clinical.</w:t>
      </w:r>
    </w:p>
    <w:p w14:paraId="6CE0F66B"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MUS:  Music</w:t>
      </w:r>
      <w:bookmarkEnd w:id="22"/>
    </w:p>
    <w:p w14:paraId="0D5A47D5" w14:textId="77777777" w:rsidR="00703118" w:rsidRPr="00CA6C4A" w:rsidRDefault="00703118" w:rsidP="00703118">
      <w:pPr>
        <w:rPr>
          <w:rFonts w:cstheme="minorHAnsi"/>
          <w:sz w:val="22"/>
          <w:szCs w:val="22"/>
        </w:rPr>
      </w:pPr>
      <w:r w:rsidRPr="00CA6C4A">
        <w:rPr>
          <w:rFonts w:cstheme="minorHAnsi"/>
          <w:sz w:val="22"/>
          <w:szCs w:val="22"/>
        </w:rPr>
        <w:t xml:space="preserve">MUS courses are General Education courses.  Some MUS courses are also Guaranteed Transfer (GT) courses.   </w:t>
      </w:r>
    </w:p>
    <w:p w14:paraId="5B826BA7"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Mathematics courses in the current PPSC catalog. These include: MUS 100, MUS 101, MUS 105, MUS 110, MUS 111, MUS 112, MUS 113, MUS 120, MUS 121, MUS 122, MUS 123, MUS 125, MUS 126, MUS 131, MUS 132, MUS 133, MUS 134, MUS 141, MUS 142, MUS 143, MUS 144, MUS 151, MUS 152, MUS 153, MUS 154, MUS 167, MUS 167, MUS 210, MUS 211, MUS 212, MUS 213, MUS 231, MUS 232, MUS 233, MUS 234, MUS 241, MUS 242, MUS 243, MUS 244, MUS 251, MUS 252, MUS 253, MUS 254.</w:t>
      </w:r>
    </w:p>
    <w:p w14:paraId="3568C521"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w:t>
      </w:r>
    </w:p>
    <w:p w14:paraId="0F5F4634" w14:textId="77777777" w:rsidR="00703118" w:rsidRPr="00CA6C4A" w:rsidRDefault="00703118" w:rsidP="00703118">
      <w:pPr>
        <w:rPr>
          <w:rFonts w:cstheme="minorHAnsi"/>
          <w:sz w:val="22"/>
          <w:szCs w:val="22"/>
        </w:rPr>
      </w:pPr>
      <w:r w:rsidRPr="00CA6C4A">
        <w:rPr>
          <w:rFonts w:cstheme="minorHAnsi"/>
          <w:b/>
          <w:sz w:val="22"/>
          <w:szCs w:val="22"/>
        </w:rPr>
        <w:t xml:space="preserve">Related degrees:  </w:t>
      </w:r>
      <w:r w:rsidRPr="00CA6C4A">
        <w:rPr>
          <w:rFonts w:cstheme="minorHAnsi"/>
          <w:sz w:val="22"/>
          <w:szCs w:val="22"/>
        </w:rPr>
        <w:t xml:space="preserve">Music, Music Education </w:t>
      </w:r>
    </w:p>
    <w:p w14:paraId="5514E9BE" w14:textId="350EF621" w:rsidR="00703118" w:rsidRDefault="00703118" w:rsidP="00703118">
      <w:pPr>
        <w:rPr>
          <w:sz w:val="22"/>
          <w:szCs w:val="22"/>
        </w:rPr>
      </w:pPr>
      <w:r w:rsidRPr="00CA6C4A">
        <w:rPr>
          <w:b/>
          <w:bCs/>
          <w:sz w:val="22"/>
          <w:szCs w:val="22"/>
        </w:rPr>
        <w:t xml:space="preserve">Tested experience: </w:t>
      </w:r>
      <w:r w:rsidRPr="00CA6C4A">
        <w:rPr>
          <w:sz w:val="22"/>
          <w:szCs w:val="22"/>
        </w:rPr>
        <w:t xml:space="preserve">MUS 131, 132, 141, 142, 151, 152, 241, 242, 251, 252 may use </w:t>
      </w:r>
      <w:proofErr w:type="gramStart"/>
      <w:r w:rsidRPr="00CA6C4A">
        <w:rPr>
          <w:sz w:val="22"/>
          <w:szCs w:val="22"/>
        </w:rPr>
        <w:t>Bachelor’s</w:t>
      </w:r>
      <w:proofErr w:type="gramEnd"/>
      <w:r w:rsidRPr="00CA6C4A">
        <w:rPr>
          <w:sz w:val="22"/>
          <w:szCs w:val="22"/>
        </w:rPr>
        <w:t xml:space="preserve"> degree in their discipline, at least 5 years of significant work in the performance field, and has expertise and talent validated through performance resume.  Tested experience document with rubric must be completed, submitted, and approved.</w:t>
      </w:r>
    </w:p>
    <w:p w14:paraId="1A050E8E" w14:textId="77777777" w:rsidR="006F4306" w:rsidRPr="00CA6C4A" w:rsidRDefault="006F4306" w:rsidP="00703118">
      <w:pPr>
        <w:rPr>
          <w:rFonts w:cstheme="minorHAnsi"/>
          <w:sz w:val="22"/>
          <w:szCs w:val="22"/>
        </w:rPr>
      </w:pPr>
    </w:p>
    <w:p w14:paraId="1E580859" w14:textId="77777777" w:rsidR="00703118" w:rsidRPr="00CA6C4A" w:rsidRDefault="00703118" w:rsidP="00703118">
      <w:pPr>
        <w:rPr>
          <w:b/>
          <w:bCs/>
          <w:color w:val="0070C0"/>
          <w:sz w:val="22"/>
          <w:szCs w:val="22"/>
          <w:u w:val="single"/>
        </w:rPr>
      </w:pPr>
      <w:r w:rsidRPr="00CA6C4A">
        <w:rPr>
          <w:b/>
          <w:bCs/>
          <w:color w:val="0070C0"/>
          <w:sz w:val="22"/>
          <w:szCs w:val="22"/>
          <w:u w:val="single"/>
        </w:rPr>
        <w:t>NRE: Natural Resources</w:t>
      </w:r>
    </w:p>
    <w:p w14:paraId="32450E82" w14:textId="45A55137" w:rsidR="00703118" w:rsidRDefault="00703118" w:rsidP="00703118">
      <w:pPr>
        <w:rPr>
          <w:color w:val="000000" w:themeColor="text1"/>
          <w:sz w:val="22"/>
          <w:szCs w:val="22"/>
        </w:rPr>
      </w:pPr>
      <w:r w:rsidRPr="00CA6C4A">
        <w:rPr>
          <w:color w:val="000000" w:themeColor="text1"/>
          <w:sz w:val="22"/>
          <w:szCs w:val="22"/>
        </w:rPr>
        <w:t>See OUT for minimum qualifications</w:t>
      </w:r>
    </w:p>
    <w:p w14:paraId="7229912E" w14:textId="77777777" w:rsidR="00A7113B" w:rsidRPr="00CA6C4A" w:rsidRDefault="00A7113B" w:rsidP="00703118">
      <w:pPr>
        <w:rPr>
          <w:b/>
          <w:bCs/>
          <w:color w:val="0070C0"/>
          <w:sz w:val="22"/>
          <w:szCs w:val="22"/>
          <w:u w:val="single"/>
        </w:rPr>
      </w:pPr>
    </w:p>
    <w:p w14:paraId="1E4A5257"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OUT: Outdoor Studies</w:t>
      </w:r>
    </w:p>
    <w:p w14:paraId="2445A787" w14:textId="77777777" w:rsidR="00703118" w:rsidRPr="00CA6C4A" w:rsidRDefault="00703118" w:rsidP="00703118">
      <w:pPr>
        <w:rPr>
          <w:sz w:val="22"/>
          <w:szCs w:val="22"/>
        </w:rPr>
      </w:pPr>
      <w:r w:rsidRPr="00CA6C4A">
        <w:rPr>
          <w:sz w:val="22"/>
          <w:szCs w:val="22"/>
        </w:rPr>
        <w:lastRenderedPageBreak/>
        <w:t xml:space="preserve">OUT, REC and NRE courses are CTE (Career and Technical Education) courses. Faculty must have CTE credential </w:t>
      </w:r>
      <w:proofErr w:type="gramStart"/>
      <w:r w:rsidRPr="00CA6C4A">
        <w:rPr>
          <w:sz w:val="22"/>
          <w:szCs w:val="22"/>
        </w:rPr>
        <w:t>in order to</w:t>
      </w:r>
      <w:proofErr w:type="gramEnd"/>
      <w:r w:rsidRPr="00CA6C4A">
        <w:rPr>
          <w:sz w:val="22"/>
          <w:szCs w:val="22"/>
        </w:rPr>
        <w:t xml:space="preserve"> teach.</w:t>
      </w:r>
    </w:p>
    <w:p w14:paraId="658D1FCA" w14:textId="77777777" w:rsidR="00A7113B" w:rsidRDefault="00703118" w:rsidP="00703118">
      <w:pPr>
        <w:rPr>
          <w:sz w:val="22"/>
          <w:szCs w:val="22"/>
        </w:rPr>
      </w:pPr>
      <w:r w:rsidRPr="00CA6C4A">
        <w:rPr>
          <w:b/>
          <w:bCs/>
          <w:sz w:val="22"/>
          <w:szCs w:val="22"/>
        </w:rPr>
        <w:t xml:space="preserve">Minimum Required: </w:t>
      </w:r>
      <w:r w:rsidRPr="00CA6C4A">
        <w:rPr>
          <w:sz w:val="22"/>
          <w:szCs w:val="22"/>
        </w:rPr>
        <w:t xml:space="preserve">  Associate Degree in related field or Industry license or certification with 4000 verified occupational/industry hours (paid or unpaid) within the last 7 years or a </w:t>
      </w:r>
      <w:proofErr w:type="gramStart"/>
      <w:r w:rsidRPr="00CA6C4A">
        <w:rPr>
          <w:sz w:val="22"/>
          <w:szCs w:val="22"/>
        </w:rPr>
        <w:t>Bachelor’s</w:t>
      </w:r>
      <w:proofErr w:type="gramEnd"/>
      <w:r w:rsidRPr="00CA6C4A">
        <w:rPr>
          <w:sz w:val="22"/>
          <w:szCs w:val="22"/>
        </w:rPr>
        <w:t xml:space="preserve"> degree or higher in a related field with 2000 verified occupational/industry hours. Proof of current CPR Certification (American Heart Association, American Red Cross, American </w:t>
      </w:r>
      <w:proofErr w:type="gramStart"/>
      <w:r w:rsidRPr="00CA6C4A">
        <w:rPr>
          <w:sz w:val="22"/>
          <w:szCs w:val="22"/>
        </w:rPr>
        <w:t>Health</w:t>
      </w:r>
      <w:proofErr w:type="gramEnd"/>
      <w:r w:rsidRPr="00CA6C4A">
        <w:rPr>
          <w:sz w:val="22"/>
          <w:szCs w:val="22"/>
        </w:rPr>
        <w:t xml:space="preserve"> and Safety Institute) and Standard First-Aid Certification, or ability to obtain certifications within 30 days of employment. For all courses featuring overnight field work, proof of current Wilderness First Responder Certification </w:t>
      </w:r>
    </w:p>
    <w:p w14:paraId="6FDB75EA" w14:textId="77777777" w:rsidR="00A7113B" w:rsidRDefault="00A7113B" w:rsidP="00703118">
      <w:pPr>
        <w:rPr>
          <w:sz w:val="22"/>
          <w:szCs w:val="22"/>
        </w:rPr>
      </w:pPr>
    </w:p>
    <w:p w14:paraId="1F38AA4E" w14:textId="72097507" w:rsidR="00703118" w:rsidRPr="00CA6C4A" w:rsidRDefault="00703118" w:rsidP="00703118">
      <w:pPr>
        <w:rPr>
          <w:sz w:val="22"/>
          <w:szCs w:val="22"/>
        </w:rPr>
      </w:pPr>
      <w:r w:rsidRPr="00CA6C4A">
        <w:rPr>
          <w:sz w:val="22"/>
          <w:szCs w:val="22"/>
        </w:rPr>
        <w:t>featuring at least 45 hours of in-person hands-on, scenario-based training, out of at least 70 total hours of coursework. Instructor certification by an industry-standard credentialing body, or demonstrable equivalent experience, required for instructing in all specific technical disciplines (for example, AMGA SPI, ACA Instructor, AIARE Course Leader, PSIA-AASI L1, etc.)</w:t>
      </w:r>
    </w:p>
    <w:p w14:paraId="5BEA3805" w14:textId="77777777" w:rsidR="00703118" w:rsidRPr="00CA6C4A" w:rsidRDefault="00703118" w:rsidP="00703118">
      <w:pPr>
        <w:rPr>
          <w:sz w:val="22"/>
          <w:szCs w:val="22"/>
        </w:rPr>
      </w:pPr>
      <w:r w:rsidRPr="00CA6C4A">
        <w:rPr>
          <w:b/>
          <w:bCs/>
          <w:sz w:val="22"/>
          <w:szCs w:val="22"/>
        </w:rPr>
        <w:t>Related Degrees:</w:t>
      </w:r>
      <w:r w:rsidRPr="00CA6C4A">
        <w:rPr>
          <w:sz w:val="22"/>
          <w:szCs w:val="22"/>
        </w:rPr>
        <w:t xml:space="preserve"> Outdoor Leadership, Experiential Education, Recreation, Parks and Leisure Studies, Natural Resources Management </w:t>
      </w:r>
    </w:p>
    <w:p w14:paraId="4373EECF" w14:textId="77777777" w:rsidR="00703118" w:rsidRPr="00CA6C4A" w:rsidRDefault="00703118" w:rsidP="00703118">
      <w:pPr>
        <w:rPr>
          <w:sz w:val="22"/>
          <w:szCs w:val="22"/>
        </w:rPr>
      </w:pPr>
      <w:r w:rsidRPr="00CA6C4A">
        <w:rPr>
          <w:b/>
          <w:bCs/>
          <w:sz w:val="22"/>
          <w:szCs w:val="22"/>
        </w:rPr>
        <w:t>Tested Experience:</w:t>
      </w:r>
      <w:r w:rsidRPr="00CA6C4A">
        <w:rPr>
          <w:sz w:val="22"/>
          <w:szCs w:val="22"/>
        </w:rPr>
        <w:t xml:space="preserve">  PPSC has no tested experience option in place for this prefix.</w:t>
      </w:r>
    </w:p>
    <w:p w14:paraId="519D509E"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PAR: Paralegal</w:t>
      </w:r>
    </w:p>
    <w:p w14:paraId="1B2A99F0" w14:textId="77777777" w:rsidR="00703118" w:rsidRPr="00CA6C4A" w:rsidRDefault="00703118" w:rsidP="00703118">
      <w:pPr>
        <w:rPr>
          <w:rFonts w:cstheme="minorHAnsi"/>
          <w:sz w:val="22"/>
          <w:szCs w:val="22"/>
        </w:rPr>
      </w:pPr>
      <w:r w:rsidRPr="00CA6C4A">
        <w:rPr>
          <w:rFonts w:cstheme="minorHAnsi"/>
          <w:sz w:val="22"/>
          <w:szCs w:val="22"/>
        </w:rPr>
        <w:t>PAR courses are Career and Technical Education Courses.  Faculty must have CTE Credential to teach.</w:t>
      </w:r>
    </w:p>
    <w:p w14:paraId="4C604C2D"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PAR courses in the current PPSC Catalog of courses. This </w:t>
      </w:r>
      <w:proofErr w:type="gramStart"/>
      <w:r w:rsidRPr="00CA6C4A">
        <w:rPr>
          <w:rFonts w:cstheme="minorHAnsi"/>
          <w:sz w:val="22"/>
          <w:szCs w:val="22"/>
        </w:rPr>
        <w:t>includes:</w:t>
      </w:r>
      <w:proofErr w:type="gramEnd"/>
      <w:r w:rsidRPr="00CA6C4A">
        <w:rPr>
          <w:rFonts w:cstheme="minorHAnsi"/>
          <w:sz w:val="22"/>
          <w:szCs w:val="22"/>
        </w:rPr>
        <w:t xml:space="preserve"> PAR 1114, PAR 1115, PAR 1116, PAR 1117, PAR 1118, PAR 1125, PAR 1127, PAR 2201, PAR 2202, PAR 2205, PAR 2206, PAR 2208, PAR 2209, PAR 2213, PAR 2280, PAR 2287.</w:t>
      </w:r>
    </w:p>
    <w:p w14:paraId="255738D6"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 </w:t>
      </w:r>
    </w:p>
    <w:p w14:paraId="1E2C1F18" w14:textId="77777777" w:rsidR="00703118" w:rsidRPr="00CA6C4A" w:rsidRDefault="00703118" w:rsidP="00703118">
      <w:pPr>
        <w:rPr>
          <w:rFonts w:eastAsia="Calibri" w:cstheme="minorHAnsi"/>
          <w:sz w:val="22"/>
          <w:szCs w:val="22"/>
        </w:rPr>
      </w:pPr>
      <w:r w:rsidRPr="00CA6C4A">
        <w:rPr>
          <w:rFonts w:eastAsia="Calibri" w:cstheme="minorHAnsi"/>
          <w:b/>
          <w:sz w:val="22"/>
          <w:szCs w:val="22"/>
        </w:rPr>
        <w:t>Related Degree, Credential, and/or Occupational Experience in:</w:t>
      </w:r>
      <w:r w:rsidRPr="00CA6C4A">
        <w:rPr>
          <w:rFonts w:cstheme="minorHAnsi"/>
          <w:sz w:val="22"/>
          <w:szCs w:val="22"/>
        </w:rPr>
        <w:t xml:space="preserve"> </w:t>
      </w:r>
      <w:r w:rsidRPr="00CA6C4A">
        <w:rPr>
          <w:rStyle w:val="normaltextrun"/>
          <w:rFonts w:cstheme="minorHAnsi"/>
          <w:color w:val="000000"/>
          <w:sz w:val="22"/>
          <w:szCs w:val="22"/>
          <w:shd w:val="clear" w:color="auto" w:fill="FFFFFF"/>
        </w:rPr>
        <w:t>Associate degree in </w:t>
      </w:r>
      <w:r w:rsidRPr="00CA6C4A">
        <w:rPr>
          <w:rFonts w:eastAsia="Calibri" w:cstheme="minorHAnsi"/>
          <w:bCs/>
          <w:sz w:val="22"/>
          <w:szCs w:val="22"/>
        </w:rPr>
        <w:t xml:space="preserve">Paralegal, Law, or Criminal Justice.  </w:t>
      </w:r>
    </w:p>
    <w:p w14:paraId="1DB19BC9" w14:textId="77777777" w:rsidR="00703118" w:rsidRPr="00CA6C4A" w:rsidRDefault="00703118" w:rsidP="00703118">
      <w:pPr>
        <w:pStyle w:val="Heading1"/>
        <w:rPr>
          <w:rFonts w:asciiTheme="minorHAnsi" w:hAnsiTheme="minorHAnsi" w:cstheme="minorBidi"/>
          <w:b w:val="0"/>
          <w:color w:val="auto"/>
          <w:sz w:val="22"/>
          <w:szCs w:val="22"/>
          <w:u w:val="none"/>
        </w:rPr>
      </w:pPr>
      <w:r w:rsidRPr="00CA6C4A">
        <w:rPr>
          <w:rFonts w:asciiTheme="minorHAnsi" w:hAnsiTheme="minorHAnsi" w:cstheme="minorBidi"/>
          <w:color w:val="0070C0"/>
          <w:sz w:val="22"/>
          <w:szCs w:val="22"/>
        </w:rPr>
        <w:t>PED: Physical Education</w:t>
      </w:r>
      <w:r w:rsidRPr="00CA6C4A">
        <w:rPr>
          <w:sz w:val="22"/>
          <w:szCs w:val="22"/>
        </w:rPr>
        <w:br/>
      </w:r>
      <w:r w:rsidRPr="00CA6C4A">
        <w:rPr>
          <w:rFonts w:asciiTheme="minorHAnsi" w:hAnsiTheme="minorHAnsi" w:cstheme="minorBidi"/>
          <w:b w:val="0"/>
          <w:color w:val="auto"/>
          <w:sz w:val="22"/>
          <w:szCs w:val="22"/>
          <w:u w:val="none"/>
        </w:rPr>
        <w:t xml:space="preserve">PED courses are CTE (Career and Technical Education) courses. Faculty must have a CTE Credential </w:t>
      </w:r>
      <w:proofErr w:type="gramStart"/>
      <w:r w:rsidRPr="00CA6C4A">
        <w:rPr>
          <w:rFonts w:asciiTheme="minorHAnsi" w:hAnsiTheme="minorHAnsi" w:cstheme="minorBidi"/>
          <w:b w:val="0"/>
          <w:color w:val="auto"/>
          <w:sz w:val="22"/>
          <w:szCs w:val="22"/>
          <w:u w:val="none"/>
        </w:rPr>
        <w:t>in order to</w:t>
      </w:r>
      <w:proofErr w:type="gramEnd"/>
      <w:r w:rsidRPr="00CA6C4A">
        <w:rPr>
          <w:rFonts w:asciiTheme="minorHAnsi" w:hAnsiTheme="minorHAnsi" w:cstheme="minorBidi"/>
          <w:b w:val="0"/>
          <w:color w:val="auto"/>
          <w:sz w:val="22"/>
          <w:szCs w:val="22"/>
          <w:u w:val="none"/>
        </w:rPr>
        <w:t xml:space="preserve"> teach. </w:t>
      </w:r>
    </w:p>
    <w:p w14:paraId="41B22D1C" w14:textId="77777777" w:rsidR="00703118" w:rsidRPr="00CA6C4A" w:rsidRDefault="00703118" w:rsidP="00703118">
      <w:pPr>
        <w:rPr>
          <w:b/>
          <w:bCs/>
          <w:sz w:val="22"/>
          <w:szCs w:val="22"/>
        </w:rPr>
      </w:pPr>
    </w:p>
    <w:p w14:paraId="6B7962C3" w14:textId="77777777" w:rsidR="00703118" w:rsidRPr="00CA6C4A" w:rsidRDefault="00703118" w:rsidP="00703118">
      <w:pPr>
        <w:rPr>
          <w:sz w:val="22"/>
          <w:szCs w:val="22"/>
        </w:rPr>
      </w:pPr>
      <w:r w:rsidRPr="00CA6C4A">
        <w:rPr>
          <w:b/>
          <w:bCs/>
          <w:sz w:val="22"/>
          <w:szCs w:val="22"/>
        </w:rPr>
        <w:t xml:space="preserve">Minimum Required: </w:t>
      </w:r>
    </w:p>
    <w:p w14:paraId="2ACEB9A5" w14:textId="77777777" w:rsidR="00703118" w:rsidRPr="00CA6C4A" w:rsidRDefault="00703118" w:rsidP="00703118">
      <w:pPr>
        <w:pStyle w:val="ListParagraph"/>
        <w:numPr>
          <w:ilvl w:val="0"/>
          <w:numId w:val="2"/>
        </w:numPr>
        <w:rPr>
          <w:sz w:val="22"/>
          <w:szCs w:val="22"/>
        </w:rPr>
      </w:pPr>
      <w:r w:rsidRPr="00CA6C4A">
        <w:rPr>
          <w:sz w:val="22"/>
          <w:szCs w:val="22"/>
        </w:rPr>
        <w:t>Bachelor’s degree in Physical Education or related discipline listed below and 2000 hours verified occupational experience in the content area and current certification in the content area from a nationally recognized agency</w:t>
      </w:r>
      <w:r w:rsidRPr="00CA6C4A">
        <w:rPr>
          <w:b/>
          <w:bCs/>
          <w:sz w:val="22"/>
          <w:szCs w:val="22"/>
        </w:rPr>
        <w:t xml:space="preserve"> </w:t>
      </w:r>
    </w:p>
    <w:p w14:paraId="57B4AA82" w14:textId="77777777" w:rsidR="00703118" w:rsidRPr="00CA6C4A" w:rsidRDefault="00703118" w:rsidP="00703118">
      <w:pPr>
        <w:pStyle w:val="ListParagraph"/>
        <w:numPr>
          <w:ilvl w:val="0"/>
          <w:numId w:val="2"/>
        </w:numPr>
        <w:rPr>
          <w:sz w:val="22"/>
          <w:szCs w:val="22"/>
        </w:rPr>
      </w:pPr>
      <w:r w:rsidRPr="00CA6C4A">
        <w:rPr>
          <w:sz w:val="22"/>
          <w:szCs w:val="22"/>
        </w:rPr>
        <w:t xml:space="preserve">Bachelor’s degree in any field with 2000 hours verified occupational experience in the content area and current certification in the content area from a nationally recognized agency </w:t>
      </w:r>
    </w:p>
    <w:p w14:paraId="48FE2693" w14:textId="77777777" w:rsidR="00703118" w:rsidRPr="00CA6C4A" w:rsidRDefault="00703118" w:rsidP="00703118">
      <w:pPr>
        <w:pStyle w:val="ListParagraph"/>
        <w:numPr>
          <w:ilvl w:val="0"/>
          <w:numId w:val="2"/>
        </w:numPr>
        <w:rPr>
          <w:sz w:val="22"/>
          <w:szCs w:val="22"/>
        </w:rPr>
      </w:pPr>
      <w:r w:rsidRPr="00CA6C4A">
        <w:rPr>
          <w:sz w:val="22"/>
          <w:szCs w:val="22"/>
        </w:rPr>
        <w:t>Associate degree in any field and 4000 hours verified occupational experience in the content area and certification in the content area from a nationally recognized agency.</w:t>
      </w:r>
    </w:p>
    <w:p w14:paraId="591ABE13" w14:textId="77777777" w:rsidR="00703118" w:rsidRPr="00CA6C4A" w:rsidRDefault="00703118" w:rsidP="00703118">
      <w:pPr>
        <w:rPr>
          <w:rFonts w:cstheme="minorHAnsi"/>
          <w:sz w:val="22"/>
          <w:szCs w:val="22"/>
        </w:rPr>
      </w:pPr>
      <w:r w:rsidRPr="00CA6C4A">
        <w:rPr>
          <w:rFonts w:cstheme="minorHAnsi"/>
          <w:b/>
          <w:bCs/>
          <w:sz w:val="22"/>
          <w:szCs w:val="22"/>
        </w:rPr>
        <w:t xml:space="preserve">Related Degrees/Credentials: </w:t>
      </w:r>
      <w:r w:rsidRPr="00CA6C4A">
        <w:rPr>
          <w:rFonts w:cstheme="minorHAnsi"/>
          <w:sz w:val="22"/>
          <w:szCs w:val="22"/>
        </w:rPr>
        <w:t xml:space="preserve"> Exercise Science, or related subfield as determined by resume/CV, </w:t>
      </w:r>
      <w:proofErr w:type="gramStart"/>
      <w:r w:rsidRPr="00CA6C4A">
        <w:rPr>
          <w:rFonts w:cstheme="minorHAnsi"/>
          <w:sz w:val="22"/>
          <w:szCs w:val="22"/>
        </w:rPr>
        <w:t>transcripts</w:t>
      </w:r>
      <w:proofErr w:type="gramEnd"/>
      <w:r w:rsidRPr="00CA6C4A">
        <w:rPr>
          <w:rFonts w:cstheme="minorHAnsi"/>
          <w:sz w:val="22"/>
          <w:szCs w:val="22"/>
        </w:rPr>
        <w:t xml:space="preserve"> and proof of certification.</w:t>
      </w:r>
    </w:p>
    <w:p w14:paraId="71FAD596" w14:textId="77777777" w:rsidR="00703118" w:rsidRPr="00CA6C4A" w:rsidRDefault="00703118" w:rsidP="00703118">
      <w:pPr>
        <w:rPr>
          <w:rFonts w:cstheme="minorHAnsi"/>
          <w:sz w:val="22"/>
          <w:szCs w:val="22"/>
        </w:rPr>
      </w:pPr>
      <w:r w:rsidRPr="00CA6C4A">
        <w:rPr>
          <w:b/>
          <w:bCs/>
          <w:sz w:val="22"/>
          <w:szCs w:val="22"/>
        </w:rPr>
        <w:t>Tested Experience:</w:t>
      </w:r>
      <w:r w:rsidRPr="00CA6C4A">
        <w:rPr>
          <w:sz w:val="22"/>
          <w:szCs w:val="22"/>
        </w:rPr>
        <w:t xml:space="preserve">  PPSC has no tested experience option in place for this prefix.</w:t>
      </w:r>
    </w:p>
    <w:p w14:paraId="3EE0D0E8"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PHI: Philosophy</w:t>
      </w:r>
    </w:p>
    <w:p w14:paraId="51BB2008" w14:textId="77777777" w:rsidR="00703118" w:rsidRPr="00CA6C4A" w:rsidRDefault="00703118" w:rsidP="00703118">
      <w:pPr>
        <w:rPr>
          <w:rFonts w:cstheme="minorHAnsi"/>
          <w:sz w:val="22"/>
          <w:szCs w:val="22"/>
        </w:rPr>
      </w:pPr>
      <w:r w:rsidRPr="00CA6C4A">
        <w:rPr>
          <w:rFonts w:cstheme="minorHAnsi"/>
          <w:sz w:val="22"/>
          <w:szCs w:val="22"/>
        </w:rPr>
        <w:t xml:space="preserve">PHI courses are General Education courses.  Some PHI courses are also Guaranteed Transfer (GT) courses.   </w:t>
      </w:r>
    </w:p>
    <w:p w14:paraId="12C8C540" w14:textId="77777777" w:rsidR="00703118" w:rsidRPr="00CA6C4A" w:rsidRDefault="00703118" w:rsidP="00703118">
      <w:pPr>
        <w:rPr>
          <w:rFonts w:cstheme="minorHAnsi"/>
          <w:sz w:val="22"/>
          <w:szCs w:val="22"/>
        </w:rPr>
      </w:pPr>
      <w:r w:rsidRPr="00CA6C4A">
        <w:rPr>
          <w:rFonts w:cstheme="minorHAnsi"/>
          <w:sz w:val="22"/>
          <w:szCs w:val="22"/>
        </w:rPr>
        <w:lastRenderedPageBreak/>
        <w:t xml:space="preserve">The following are the minimum requirements to teach all Philosophy courses in the current PPSC catalog. These </w:t>
      </w:r>
      <w:proofErr w:type="gramStart"/>
      <w:r w:rsidRPr="00CA6C4A">
        <w:rPr>
          <w:rFonts w:cstheme="minorHAnsi"/>
          <w:sz w:val="22"/>
          <w:szCs w:val="22"/>
        </w:rPr>
        <w:t>include:</w:t>
      </w:r>
      <w:proofErr w:type="gramEnd"/>
      <w:r w:rsidRPr="00CA6C4A">
        <w:rPr>
          <w:rFonts w:cstheme="minorHAnsi"/>
          <w:sz w:val="22"/>
          <w:szCs w:val="22"/>
        </w:rPr>
        <w:t xml:space="preserve"> PHI 111, PHI 112, PHI 113, PHI 114, PHI 115, PHI 116, PHI 142, PHI 201, PHI 205, PHI 214, PHI 218, PHI 250.</w:t>
      </w:r>
    </w:p>
    <w:p w14:paraId="3B43E2C5" w14:textId="77777777" w:rsidR="00703118" w:rsidRPr="00CA6C4A" w:rsidRDefault="00703118" w:rsidP="00703118">
      <w:pPr>
        <w:rPr>
          <w:rFonts w:cstheme="minorHAnsi"/>
          <w:sz w:val="22"/>
          <w:szCs w:val="22"/>
        </w:rPr>
      </w:pPr>
      <w:r w:rsidRPr="00CA6C4A">
        <w:rPr>
          <w:rFonts w:cstheme="minorHAnsi"/>
          <w:b/>
          <w:bCs/>
          <w:sz w:val="22"/>
          <w:szCs w:val="22"/>
        </w:rPr>
        <w:t xml:space="preserve">Minimum Required: </w:t>
      </w:r>
      <w:r w:rsidRPr="00CA6C4A">
        <w:rPr>
          <w:rFonts w:cstheme="minorHAnsi"/>
          <w:sz w:val="22"/>
          <w:szCs w:val="22"/>
        </w:rPr>
        <w:t xml:space="preserve">Master’s degree in Philosophy or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 </w:t>
      </w:r>
    </w:p>
    <w:p w14:paraId="41E9318E" w14:textId="77777777" w:rsidR="00A7113B" w:rsidRDefault="00A7113B" w:rsidP="00703118">
      <w:pPr>
        <w:rPr>
          <w:rFonts w:cstheme="minorHAnsi"/>
          <w:b/>
          <w:sz w:val="22"/>
          <w:szCs w:val="22"/>
        </w:rPr>
      </w:pPr>
    </w:p>
    <w:p w14:paraId="365F7416" w14:textId="51479342" w:rsidR="00703118" w:rsidRPr="00CA6C4A" w:rsidRDefault="00703118" w:rsidP="00703118">
      <w:pPr>
        <w:rPr>
          <w:rFonts w:cstheme="minorHAnsi"/>
          <w:sz w:val="22"/>
          <w:szCs w:val="22"/>
        </w:rPr>
      </w:pPr>
      <w:r w:rsidRPr="00CA6C4A">
        <w:rPr>
          <w:rFonts w:cstheme="minorHAnsi"/>
          <w:b/>
          <w:sz w:val="22"/>
          <w:szCs w:val="22"/>
        </w:rPr>
        <w:t>Related degrees:</w:t>
      </w:r>
      <w:r w:rsidRPr="00CA6C4A">
        <w:rPr>
          <w:rFonts w:cstheme="minorHAnsi"/>
          <w:sz w:val="22"/>
          <w:szCs w:val="22"/>
        </w:rPr>
        <w:t xml:space="preserve"> Religious Studies, Theology, Humanities</w:t>
      </w:r>
    </w:p>
    <w:p w14:paraId="06F545A4" w14:textId="77777777" w:rsidR="00703118" w:rsidRPr="00CA6C4A" w:rsidRDefault="00703118" w:rsidP="00703118">
      <w:pPr>
        <w:rPr>
          <w:rFonts w:cstheme="minorHAnsi"/>
          <w:sz w:val="22"/>
          <w:szCs w:val="22"/>
        </w:rPr>
      </w:pPr>
      <w:r w:rsidRPr="00CA6C4A">
        <w:rPr>
          <w:rFonts w:cstheme="minorHAnsi"/>
          <w:b/>
          <w:sz w:val="22"/>
          <w:szCs w:val="22"/>
        </w:rPr>
        <w:t>Tested Experience:</w:t>
      </w:r>
      <w:r w:rsidRPr="00CA6C4A">
        <w:rPr>
          <w:rFonts w:cstheme="minorHAnsi"/>
          <w:sz w:val="22"/>
          <w:szCs w:val="22"/>
        </w:rPr>
        <w:t xml:space="preserve">  PPSC has no tested experience option in place for this prefix.</w:t>
      </w:r>
    </w:p>
    <w:p w14:paraId="0A7D494C"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PHO: Photography</w:t>
      </w:r>
    </w:p>
    <w:p w14:paraId="03719C3D" w14:textId="77777777" w:rsidR="00703118" w:rsidRPr="00CA6C4A" w:rsidRDefault="00703118" w:rsidP="00703118">
      <w:pPr>
        <w:rPr>
          <w:rFonts w:cstheme="minorHAnsi"/>
          <w:bCs/>
          <w:sz w:val="22"/>
          <w:szCs w:val="22"/>
        </w:rPr>
      </w:pPr>
      <w:r w:rsidRPr="00CA6C4A">
        <w:rPr>
          <w:rFonts w:cstheme="minorHAnsi"/>
          <w:sz w:val="22"/>
          <w:szCs w:val="22"/>
        </w:rPr>
        <w:t xml:space="preserve">PHO courses are Career and Technical Education courses. Faculty must </w:t>
      </w:r>
      <w:r w:rsidRPr="00CA6C4A">
        <w:rPr>
          <w:rFonts w:cstheme="minorHAnsi"/>
          <w:bCs/>
          <w:sz w:val="22"/>
          <w:szCs w:val="22"/>
        </w:rPr>
        <w:t xml:space="preserve">possess or be eligible to receive a Colorado State Vocational Credential. </w:t>
      </w:r>
    </w:p>
    <w:p w14:paraId="38838968" w14:textId="77777777" w:rsidR="00703118" w:rsidRPr="00CA6C4A" w:rsidRDefault="00703118" w:rsidP="00703118">
      <w:pPr>
        <w:rPr>
          <w:rFonts w:cstheme="minorHAnsi"/>
          <w:bCs/>
          <w:sz w:val="22"/>
          <w:szCs w:val="22"/>
        </w:rPr>
      </w:pPr>
      <w:r w:rsidRPr="00CA6C4A">
        <w:rPr>
          <w:rFonts w:cstheme="minorHAnsi"/>
          <w:bCs/>
          <w:sz w:val="22"/>
          <w:szCs w:val="22"/>
        </w:rPr>
        <w:t xml:space="preserve">The following are the minimum requirements to teach all PHO courses in the current PPSC Catalog of courses. This </w:t>
      </w:r>
      <w:proofErr w:type="gramStart"/>
      <w:r w:rsidRPr="00CA6C4A">
        <w:rPr>
          <w:rFonts w:cstheme="minorHAnsi"/>
          <w:bCs/>
          <w:sz w:val="22"/>
          <w:szCs w:val="22"/>
        </w:rPr>
        <w:t>includes:</w:t>
      </w:r>
      <w:proofErr w:type="gramEnd"/>
      <w:r w:rsidRPr="00CA6C4A">
        <w:rPr>
          <w:rFonts w:cstheme="minorHAnsi"/>
          <w:bCs/>
          <w:sz w:val="22"/>
          <w:szCs w:val="22"/>
        </w:rPr>
        <w:t xml:space="preserve"> PHO 101, PHO 102, PHO 105, PHO 120, PHO 143, PHO 165, PHO 204, PHO 205, PHO 206, PHO 226, PHO 232, PHO 233, PHO 234, PHO 235, PHO 236, PHO 237, PHO 253, PHO 258, PHO 259, PHO 260, PHO 263, PHO 266, PHO 268, PHO 269, PHO 280, PHO 281.</w:t>
      </w:r>
    </w:p>
    <w:p w14:paraId="293B2BEE"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5,000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5E11186F" w14:textId="2A1EE19D" w:rsidR="00703118"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Certifications</w:t>
      </w:r>
    </w:p>
    <w:p w14:paraId="7DC21361" w14:textId="77777777" w:rsidR="00A7113B" w:rsidRPr="00CA6C4A" w:rsidRDefault="00A7113B" w:rsidP="00703118">
      <w:pPr>
        <w:rPr>
          <w:rFonts w:cstheme="minorHAnsi"/>
          <w:bCs/>
          <w:sz w:val="22"/>
          <w:szCs w:val="22"/>
        </w:rPr>
      </w:pPr>
    </w:p>
    <w:p w14:paraId="50E34565" w14:textId="77777777" w:rsidR="00703118" w:rsidRPr="00CA6C4A" w:rsidRDefault="00703118" w:rsidP="00703118">
      <w:pPr>
        <w:rPr>
          <w:rFonts w:cstheme="minorHAnsi"/>
          <w:b/>
          <w:color w:val="0070C0"/>
          <w:sz w:val="22"/>
          <w:szCs w:val="22"/>
          <w:u w:val="single"/>
        </w:rPr>
      </w:pPr>
      <w:r w:rsidRPr="00CA6C4A">
        <w:rPr>
          <w:rFonts w:cstheme="minorHAnsi"/>
          <w:b/>
          <w:color w:val="0070C0"/>
          <w:sz w:val="22"/>
          <w:szCs w:val="22"/>
          <w:u w:val="single"/>
        </w:rPr>
        <w:t xml:space="preserve">PHT: Pharmacy Technician </w:t>
      </w:r>
    </w:p>
    <w:p w14:paraId="39EA232F" w14:textId="77777777" w:rsidR="00703118" w:rsidRPr="00CA6C4A" w:rsidRDefault="00703118" w:rsidP="00703118">
      <w:pPr>
        <w:rPr>
          <w:rFonts w:cstheme="minorHAnsi"/>
          <w:b/>
          <w:bCs/>
          <w:sz w:val="22"/>
          <w:szCs w:val="22"/>
        </w:rPr>
      </w:pPr>
      <w:r w:rsidRPr="00CA6C4A">
        <w:rPr>
          <w:rFonts w:cstheme="minorHAnsi"/>
          <w:b/>
          <w:bCs/>
          <w:sz w:val="22"/>
          <w:szCs w:val="22"/>
        </w:rPr>
        <w:t>Minimum Qualifications</w:t>
      </w:r>
    </w:p>
    <w:p w14:paraId="6654A6B3" w14:textId="77777777" w:rsidR="00703118" w:rsidRPr="00CA6C4A" w:rsidRDefault="00703118" w:rsidP="00703118">
      <w:pPr>
        <w:pStyle w:val="ListParagraph"/>
        <w:numPr>
          <w:ilvl w:val="0"/>
          <w:numId w:val="11"/>
        </w:numPr>
        <w:spacing w:after="0" w:line="252" w:lineRule="auto"/>
        <w:rPr>
          <w:rFonts w:eastAsia="Times New Roman" w:cstheme="minorHAnsi"/>
          <w:color w:val="000000"/>
          <w:sz w:val="22"/>
          <w:szCs w:val="22"/>
        </w:rPr>
      </w:pPr>
      <w:r w:rsidRPr="00CA6C4A">
        <w:rPr>
          <w:rFonts w:eastAsia="Times New Roman" w:cstheme="minorHAnsi"/>
          <w:color w:val="000000"/>
          <w:sz w:val="22"/>
          <w:szCs w:val="22"/>
        </w:rPr>
        <w:t>Has, or qualifies for, postsecondary CTE credential including paid non-teaching occupational hours within the last 5 years</w:t>
      </w:r>
    </w:p>
    <w:p w14:paraId="588C1F0E" w14:textId="77777777" w:rsidR="00703118" w:rsidRPr="00CA6C4A" w:rsidRDefault="00703118" w:rsidP="00703118">
      <w:pPr>
        <w:pStyle w:val="ListParagraph"/>
        <w:numPr>
          <w:ilvl w:val="1"/>
          <w:numId w:val="11"/>
        </w:numPr>
        <w:spacing w:after="0" w:line="252" w:lineRule="auto"/>
        <w:rPr>
          <w:rFonts w:eastAsia="Times New Roman" w:cstheme="minorHAnsi"/>
          <w:sz w:val="22"/>
          <w:szCs w:val="22"/>
        </w:rPr>
      </w:pPr>
      <w:r w:rsidRPr="00CA6C4A">
        <w:rPr>
          <w:rFonts w:eastAsia="Times New Roman" w:cstheme="minorHAnsi"/>
          <w:sz w:val="22"/>
          <w:szCs w:val="22"/>
        </w:rPr>
        <w:t>Experience: 4000 hours of documented paid relevant work experience within the past 5 years</w:t>
      </w:r>
    </w:p>
    <w:p w14:paraId="129049DC" w14:textId="77777777" w:rsidR="00703118" w:rsidRPr="00CA6C4A" w:rsidRDefault="00703118" w:rsidP="00703118">
      <w:pPr>
        <w:pStyle w:val="ListParagraph"/>
        <w:numPr>
          <w:ilvl w:val="1"/>
          <w:numId w:val="11"/>
        </w:numPr>
        <w:spacing w:after="0" w:line="252" w:lineRule="auto"/>
        <w:rPr>
          <w:rFonts w:eastAsia="Times New Roman" w:cstheme="minorHAnsi"/>
          <w:sz w:val="22"/>
          <w:szCs w:val="22"/>
        </w:rPr>
      </w:pPr>
      <w:r w:rsidRPr="00CA6C4A">
        <w:rPr>
          <w:rFonts w:eastAsia="Times New Roman" w:cstheme="minorHAnsi"/>
          <w:sz w:val="22"/>
          <w:szCs w:val="22"/>
        </w:rPr>
        <w:t>Knowledge of pharmacy technician skills for retail and/or hospital pharmacies</w:t>
      </w:r>
    </w:p>
    <w:p w14:paraId="446E345E" w14:textId="77777777" w:rsidR="00703118" w:rsidRPr="00CA6C4A" w:rsidRDefault="00703118" w:rsidP="00703118">
      <w:pPr>
        <w:pStyle w:val="ListParagraph"/>
        <w:numPr>
          <w:ilvl w:val="0"/>
          <w:numId w:val="11"/>
        </w:numPr>
        <w:spacing w:after="0" w:line="252" w:lineRule="auto"/>
        <w:rPr>
          <w:rFonts w:eastAsia="Times New Roman" w:cstheme="minorHAnsi"/>
          <w:sz w:val="22"/>
          <w:szCs w:val="22"/>
        </w:rPr>
      </w:pPr>
      <w:r w:rsidRPr="00CA6C4A">
        <w:rPr>
          <w:rFonts w:eastAsia="Times New Roman" w:cstheme="minorHAnsi"/>
          <w:sz w:val="22"/>
          <w:szCs w:val="22"/>
        </w:rPr>
        <w:t>Must hold a current pharmacy technician certificate credential required by the state, in addition to a Pharmacy Technician Certification Board “Certified Pharmacy Technician” credential</w:t>
      </w:r>
    </w:p>
    <w:p w14:paraId="52DBE3DF" w14:textId="77777777" w:rsidR="00703118" w:rsidRPr="00CA6C4A" w:rsidRDefault="00703118" w:rsidP="00703118">
      <w:pPr>
        <w:pStyle w:val="ListParagraph"/>
        <w:spacing w:after="0" w:line="252" w:lineRule="auto"/>
        <w:ind w:left="960"/>
        <w:rPr>
          <w:rFonts w:eastAsia="Times New Roman"/>
          <w:sz w:val="22"/>
          <w:szCs w:val="22"/>
        </w:rPr>
      </w:pPr>
    </w:p>
    <w:p w14:paraId="58C1C72A" w14:textId="77777777" w:rsidR="00703118" w:rsidRPr="00CA6C4A" w:rsidRDefault="00703118" w:rsidP="00703118">
      <w:pPr>
        <w:rPr>
          <w:rFonts w:cstheme="minorHAnsi"/>
          <w:b/>
          <w:bCs/>
          <w:sz w:val="22"/>
          <w:szCs w:val="22"/>
        </w:rPr>
      </w:pPr>
      <w:r w:rsidRPr="00CA6C4A">
        <w:rPr>
          <w:rFonts w:cstheme="minorHAnsi"/>
          <w:b/>
          <w:bCs/>
          <w:sz w:val="22"/>
          <w:szCs w:val="22"/>
        </w:rPr>
        <w:t>Faculty hire requirements: Sterile Compounding and IV Certification (PHT 116/PHT 250)</w:t>
      </w:r>
    </w:p>
    <w:p w14:paraId="1D027857" w14:textId="77777777" w:rsidR="00703118" w:rsidRPr="00CA6C4A" w:rsidRDefault="00703118" w:rsidP="00703118">
      <w:pPr>
        <w:rPr>
          <w:rFonts w:cstheme="minorHAnsi"/>
          <w:b/>
          <w:bCs/>
          <w:sz w:val="22"/>
          <w:szCs w:val="22"/>
        </w:rPr>
      </w:pPr>
      <w:r w:rsidRPr="00CA6C4A">
        <w:rPr>
          <w:rFonts w:cstheme="minorHAnsi"/>
          <w:b/>
          <w:bCs/>
          <w:sz w:val="22"/>
          <w:szCs w:val="22"/>
        </w:rPr>
        <w:t xml:space="preserve">Minimum Required: </w:t>
      </w:r>
    </w:p>
    <w:p w14:paraId="02CF7288" w14:textId="77777777" w:rsidR="00703118" w:rsidRPr="00CA6C4A" w:rsidRDefault="00703118" w:rsidP="00703118">
      <w:pPr>
        <w:pStyle w:val="ListParagraph"/>
        <w:numPr>
          <w:ilvl w:val="0"/>
          <w:numId w:val="13"/>
        </w:numPr>
        <w:spacing w:after="0" w:line="252" w:lineRule="auto"/>
        <w:rPr>
          <w:rFonts w:eastAsia="Times New Roman" w:cstheme="minorHAnsi"/>
          <w:sz w:val="22"/>
          <w:szCs w:val="22"/>
        </w:rPr>
      </w:pPr>
      <w:r w:rsidRPr="00CA6C4A">
        <w:rPr>
          <w:rFonts w:eastAsia="Times New Roman" w:cstheme="minorHAnsi"/>
          <w:sz w:val="22"/>
          <w:szCs w:val="22"/>
        </w:rPr>
        <w:t>Experience: 4000 hours of documented paid sterile compounding training and experience within the past 5 years</w:t>
      </w:r>
    </w:p>
    <w:p w14:paraId="41C7E273" w14:textId="77777777" w:rsidR="00703118" w:rsidRPr="00CA6C4A" w:rsidRDefault="00703118" w:rsidP="00703118">
      <w:pPr>
        <w:pStyle w:val="ListParagraph"/>
        <w:spacing w:after="0" w:line="252" w:lineRule="auto"/>
        <w:rPr>
          <w:rFonts w:eastAsia="Times New Roman"/>
          <w:sz w:val="22"/>
          <w:szCs w:val="22"/>
        </w:rPr>
      </w:pPr>
    </w:p>
    <w:p w14:paraId="2C47378F" w14:textId="77777777" w:rsidR="00703118" w:rsidRPr="00CA6C4A" w:rsidRDefault="00703118" w:rsidP="00703118">
      <w:pPr>
        <w:rPr>
          <w:rFonts w:cstheme="minorHAnsi"/>
          <w:bCs/>
          <w:sz w:val="22"/>
          <w:szCs w:val="22"/>
        </w:rPr>
      </w:pPr>
      <w:r w:rsidRPr="00CA6C4A">
        <w:rPr>
          <w:rFonts w:cstheme="minorHAnsi"/>
          <w:b/>
          <w:color w:val="0070C0"/>
          <w:sz w:val="22"/>
          <w:szCs w:val="22"/>
          <w:u w:val="single"/>
        </w:rPr>
        <w:t>PHY: Physics</w:t>
      </w:r>
      <w:r w:rsidRPr="00CA6C4A">
        <w:rPr>
          <w:rFonts w:cstheme="minorHAnsi"/>
          <w:b/>
          <w:color w:val="0070C0"/>
          <w:sz w:val="22"/>
          <w:szCs w:val="22"/>
          <w:u w:val="single"/>
        </w:rPr>
        <w:br/>
      </w:r>
      <w:r w:rsidRPr="00CA6C4A">
        <w:rPr>
          <w:rFonts w:cstheme="minorHAnsi"/>
          <w:bCs/>
          <w:sz w:val="22"/>
          <w:szCs w:val="22"/>
        </w:rPr>
        <w:t>PHY courses are General Education courses. Some PHY courses are also General Transfer (GT) courses. GT courses are indicated with an asterisk (*) in the PPSC catalog of courses.</w:t>
      </w:r>
    </w:p>
    <w:p w14:paraId="432B445D" w14:textId="77777777" w:rsidR="00703118" w:rsidRPr="00CA6C4A" w:rsidRDefault="00703118" w:rsidP="00703118">
      <w:pPr>
        <w:rPr>
          <w:rFonts w:eastAsia="Times New Roman"/>
          <w:color w:val="000000"/>
          <w:sz w:val="22"/>
          <w:szCs w:val="22"/>
        </w:rPr>
      </w:pPr>
      <w:r w:rsidRPr="00CA6C4A">
        <w:rPr>
          <w:rFonts w:eastAsia="Times New Roman"/>
          <w:b/>
          <w:bCs/>
          <w:color w:val="000000" w:themeColor="text1"/>
          <w:sz w:val="22"/>
          <w:szCs w:val="22"/>
        </w:rPr>
        <w:t>Minimum Required</w:t>
      </w:r>
      <w:r w:rsidRPr="00CA6C4A">
        <w:rPr>
          <w:rFonts w:eastAsia="Times New Roman"/>
          <w:color w:val="000000" w:themeColor="text1"/>
          <w:sz w:val="22"/>
          <w:szCs w:val="22"/>
        </w:rPr>
        <w:t xml:space="preserve">:  Master’s degree in one of the related degrees listed below or </w:t>
      </w:r>
      <w:proofErr w:type="gramStart"/>
      <w:r w:rsidRPr="00CA6C4A">
        <w:rPr>
          <w:rFonts w:eastAsia="Times New Roman"/>
          <w:color w:val="000000" w:themeColor="text1"/>
          <w:sz w:val="22"/>
          <w:szCs w:val="22"/>
        </w:rPr>
        <w:t>Master’s</w:t>
      </w:r>
      <w:proofErr w:type="gramEnd"/>
      <w:r w:rsidRPr="00CA6C4A">
        <w:rPr>
          <w:rFonts w:eastAsia="Times New Roman"/>
          <w:color w:val="000000" w:themeColor="text1"/>
          <w:sz w:val="22"/>
          <w:szCs w:val="22"/>
        </w:rPr>
        <w:t xml:space="preserve"> degree in any field with 18 graduate credits in one of the related degrees listed below.</w:t>
      </w:r>
    </w:p>
    <w:p w14:paraId="6DEA6E56" w14:textId="77777777" w:rsidR="00703118" w:rsidRPr="00CA6C4A" w:rsidRDefault="00703118" w:rsidP="00703118">
      <w:pPr>
        <w:rPr>
          <w:rFonts w:eastAsia="Times New Roman" w:cstheme="minorHAnsi"/>
          <w:color w:val="000000"/>
          <w:sz w:val="22"/>
          <w:szCs w:val="22"/>
        </w:rPr>
      </w:pPr>
      <w:r w:rsidRPr="00CA6C4A">
        <w:rPr>
          <w:rFonts w:eastAsia="Times New Roman" w:cstheme="minorHAnsi"/>
          <w:b/>
          <w:bCs/>
          <w:color w:val="000000"/>
          <w:sz w:val="22"/>
          <w:szCs w:val="22"/>
        </w:rPr>
        <w:t>Related degrees/disciplines</w:t>
      </w:r>
      <w:r w:rsidRPr="00CA6C4A">
        <w:rPr>
          <w:rFonts w:eastAsia="Times New Roman" w:cstheme="minorHAnsi"/>
          <w:color w:val="000000"/>
          <w:sz w:val="22"/>
          <w:szCs w:val="22"/>
        </w:rPr>
        <w:t>: Physics, Engineering Physics, Mechanical Engineering, Electrical Engineering, Material Science, Astrophysics, Chemical Engineering, Nuclear Engineering.</w:t>
      </w:r>
    </w:p>
    <w:p w14:paraId="5597CF2E" w14:textId="77777777" w:rsidR="00703118" w:rsidRPr="00CA6C4A" w:rsidRDefault="00703118" w:rsidP="00703118">
      <w:pPr>
        <w:rPr>
          <w:rFonts w:cstheme="minorHAnsi"/>
          <w:sz w:val="22"/>
          <w:szCs w:val="22"/>
        </w:rPr>
      </w:pPr>
      <w:r w:rsidRPr="00CA6C4A">
        <w:rPr>
          <w:rFonts w:cstheme="minorHAnsi"/>
          <w:b/>
          <w:sz w:val="22"/>
          <w:szCs w:val="22"/>
        </w:rPr>
        <w:t>Tested Experience:</w:t>
      </w:r>
      <w:r w:rsidRPr="00CA6C4A">
        <w:rPr>
          <w:rFonts w:cstheme="minorHAnsi"/>
          <w:sz w:val="22"/>
          <w:szCs w:val="22"/>
        </w:rPr>
        <w:t xml:space="preserve">  PPSC has no tested experience option in place for this prefix.</w:t>
      </w:r>
    </w:p>
    <w:p w14:paraId="08B1E7D1" w14:textId="77777777" w:rsidR="00A7113B" w:rsidRDefault="00A7113B" w:rsidP="00703118">
      <w:pPr>
        <w:pStyle w:val="Heading1"/>
        <w:rPr>
          <w:rFonts w:asciiTheme="minorHAnsi" w:hAnsiTheme="minorHAnsi" w:cstheme="minorHAnsi"/>
          <w:color w:val="0070C0"/>
          <w:sz w:val="22"/>
          <w:szCs w:val="22"/>
        </w:rPr>
      </w:pPr>
    </w:p>
    <w:p w14:paraId="3BF3EDF4" w14:textId="0121CC94"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PSC: Political Science</w:t>
      </w:r>
    </w:p>
    <w:p w14:paraId="17FC861B" w14:textId="77777777" w:rsidR="00703118" w:rsidRPr="00CA6C4A" w:rsidRDefault="00703118" w:rsidP="00703118">
      <w:pPr>
        <w:rPr>
          <w:rFonts w:eastAsia="Calibri" w:cstheme="minorHAnsi"/>
          <w:sz w:val="22"/>
          <w:szCs w:val="22"/>
        </w:rPr>
      </w:pPr>
      <w:bookmarkStart w:id="23" w:name="_Hlk97551837"/>
      <w:r w:rsidRPr="00CA6C4A">
        <w:rPr>
          <w:rFonts w:eastAsia="Calibri" w:cstheme="minorHAnsi"/>
          <w:sz w:val="22"/>
          <w:szCs w:val="22"/>
        </w:rPr>
        <w:t xml:space="preserve">PSC courses are General Education courses.  Some PSC courses are also General Transfer (GT) courses.  GT courses are indicated with an asterisk (*) in the PPSC catalog of courses.   </w:t>
      </w:r>
    </w:p>
    <w:bookmarkEnd w:id="23"/>
    <w:p w14:paraId="4DB172D4"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The following are the minimum requirements to teach all PSC courses. This </w:t>
      </w:r>
      <w:proofErr w:type="gramStart"/>
      <w:r w:rsidRPr="00CA6C4A">
        <w:rPr>
          <w:rFonts w:eastAsia="Calibri" w:cstheme="minorHAnsi"/>
          <w:sz w:val="22"/>
          <w:szCs w:val="22"/>
        </w:rPr>
        <w:t>includes:</w:t>
      </w:r>
      <w:proofErr w:type="gramEnd"/>
      <w:r w:rsidRPr="00CA6C4A">
        <w:rPr>
          <w:rFonts w:eastAsia="Calibri" w:cstheme="minorHAnsi"/>
          <w:sz w:val="22"/>
          <w:szCs w:val="22"/>
        </w:rPr>
        <w:t xml:space="preserve"> PSC 2020, PSC 1011*, PSC 1025*, PSC 1036, PSC 2005*, PSC 1050*, PSC 2025*, PSC 2080</w:t>
      </w:r>
    </w:p>
    <w:p w14:paraId="2B8F119F"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sz w:val="22"/>
          <w:szCs w:val="22"/>
        </w:rPr>
        <w:t xml:space="preserve">  Master’s degree plus 18 graduate credits in Political Science. </w:t>
      </w:r>
    </w:p>
    <w:p w14:paraId="2AA3DC1A" w14:textId="2C16EA2F" w:rsidR="00703118" w:rsidRDefault="00703118" w:rsidP="00703118">
      <w:pPr>
        <w:spacing w:line="257" w:lineRule="auto"/>
        <w:rPr>
          <w:rFonts w:eastAsia="Calibri" w:cstheme="minorHAnsi"/>
          <w:color w:val="000000" w:themeColor="text1"/>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p w14:paraId="0622E754" w14:textId="77777777" w:rsidR="00A7113B" w:rsidRPr="00CA6C4A" w:rsidRDefault="00A7113B" w:rsidP="00703118">
      <w:pPr>
        <w:spacing w:line="257" w:lineRule="auto"/>
        <w:rPr>
          <w:rFonts w:cstheme="minorHAnsi"/>
          <w:sz w:val="22"/>
          <w:szCs w:val="22"/>
        </w:rPr>
      </w:pPr>
    </w:p>
    <w:p w14:paraId="6B3F9507"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PSY: Psychology</w:t>
      </w:r>
    </w:p>
    <w:p w14:paraId="0145279B"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PSY courses are General Education courses.  Some PSY courses are also General Transfer (GT) courses.  GT courses are indicated with an asterisk (*) in the PPSC catalog of courses.   </w:t>
      </w:r>
    </w:p>
    <w:p w14:paraId="550D14BD" w14:textId="77777777" w:rsidR="00703118" w:rsidRPr="00CA6C4A" w:rsidRDefault="00703118" w:rsidP="00703118">
      <w:pPr>
        <w:rPr>
          <w:rFonts w:eastAsia="Calibri" w:cstheme="minorHAnsi"/>
          <w:sz w:val="22"/>
          <w:szCs w:val="22"/>
        </w:rPr>
      </w:pPr>
      <w:r w:rsidRPr="00CA6C4A">
        <w:rPr>
          <w:rFonts w:eastAsia="Calibri" w:cstheme="minorHAnsi"/>
          <w:sz w:val="22"/>
          <w:szCs w:val="22"/>
        </w:rPr>
        <w:t>The following are the minimum requirements to teach all PSY courses. This includes: PSY 1005, PSY 1001*, PSY 1002*, PSY 1005, PSY 2000, PSY 2332, PSY 2105*, PSY 2107*, PSY 2221*, PSY 2222*, PSY 2233, PSY 2331* PSY 2332 PSY 2333* PSY 2440*, PSY 2441*, PSY 2551*, PSY 2552*, PSY 2660, PSY 2661, PSY 2662, PSY 2771*.</w:t>
      </w:r>
    </w:p>
    <w:p w14:paraId="71E16FAC"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sz w:val="22"/>
          <w:szCs w:val="22"/>
        </w:rPr>
        <w:t xml:space="preserve">  Master’s degree plus 18 graduate credits in Psychology, or Behavioral Therapy.  </w:t>
      </w:r>
    </w:p>
    <w:p w14:paraId="70861D0E" w14:textId="04113FF9" w:rsidR="00703118" w:rsidRDefault="00703118" w:rsidP="00703118">
      <w:pPr>
        <w:spacing w:line="257" w:lineRule="auto"/>
        <w:rPr>
          <w:rFonts w:eastAsia="Calibri" w:cstheme="minorHAnsi"/>
          <w:color w:val="000000" w:themeColor="text1"/>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p w14:paraId="24CFE300" w14:textId="77777777" w:rsidR="00A7113B" w:rsidRPr="00CA6C4A" w:rsidRDefault="00A7113B" w:rsidP="00703118">
      <w:pPr>
        <w:spacing w:line="257" w:lineRule="auto"/>
        <w:rPr>
          <w:rFonts w:cstheme="minorHAnsi"/>
          <w:sz w:val="22"/>
          <w:szCs w:val="22"/>
        </w:rPr>
      </w:pPr>
    </w:p>
    <w:p w14:paraId="6415A0CA" w14:textId="77777777" w:rsidR="00703118" w:rsidRPr="00CA6C4A" w:rsidRDefault="00703118" w:rsidP="00703118">
      <w:pPr>
        <w:rPr>
          <w:rFonts w:cstheme="minorHAnsi"/>
          <w:b/>
          <w:bCs/>
          <w:color w:val="0070C0"/>
          <w:sz w:val="22"/>
          <w:szCs w:val="22"/>
          <w:u w:val="single"/>
        </w:rPr>
      </w:pPr>
      <w:bookmarkStart w:id="24" w:name="_Hlk97718580"/>
      <w:r w:rsidRPr="00CA6C4A">
        <w:rPr>
          <w:rFonts w:cstheme="minorHAnsi"/>
          <w:b/>
          <w:bCs/>
          <w:color w:val="0070C0"/>
          <w:sz w:val="22"/>
          <w:szCs w:val="22"/>
          <w:u w:val="single"/>
        </w:rPr>
        <w:t>PSM: Public Security Management</w:t>
      </w:r>
    </w:p>
    <w:p w14:paraId="2CC64538" w14:textId="77777777" w:rsidR="00703118" w:rsidRPr="00CA6C4A" w:rsidRDefault="00703118" w:rsidP="00703118">
      <w:pPr>
        <w:rPr>
          <w:rFonts w:cstheme="minorHAnsi"/>
          <w:sz w:val="22"/>
          <w:szCs w:val="22"/>
        </w:rPr>
      </w:pPr>
      <w:r w:rsidRPr="00CA6C4A">
        <w:rPr>
          <w:rFonts w:cstheme="minorHAnsi"/>
          <w:sz w:val="22"/>
          <w:szCs w:val="22"/>
        </w:rPr>
        <w:t>PSM courses are Career and Technical Education Courses.  Faculty must have CTE Credential to teach.</w:t>
      </w:r>
    </w:p>
    <w:p w14:paraId="4D5A3508" w14:textId="77777777" w:rsidR="00703118" w:rsidRPr="00CA6C4A" w:rsidRDefault="00703118" w:rsidP="00703118">
      <w:pPr>
        <w:rPr>
          <w:rFonts w:cstheme="minorHAnsi"/>
          <w:sz w:val="22"/>
          <w:szCs w:val="22"/>
        </w:rPr>
      </w:pPr>
      <w:r w:rsidRPr="00CA6C4A">
        <w:rPr>
          <w:rFonts w:cstheme="minorHAnsi"/>
          <w:sz w:val="22"/>
          <w:szCs w:val="22"/>
        </w:rPr>
        <w:t xml:space="preserve">The following are the minimum requirements to teach all PSM courses in the current PPSC Catalog of courses. This includes: PSM 1030, PSM 1032, PSM 1033, PSM 1035, PSM 1036, PSM 1037, PSM 2000.  </w:t>
      </w:r>
    </w:p>
    <w:p w14:paraId="18B15CE2" w14:textId="77777777" w:rsidR="00703118" w:rsidRPr="00CA6C4A" w:rsidRDefault="00703118" w:rsidP="00703118">
      <w:pPr>
        <w:rPr>
          <w:rFonts w:cstheme="minorHAnsi"/>
          <w:b/>
          <w:bCs/>
          <w:sz w:val="22"/>
          <w:szCs w:val="22"/>
        </w:rPr>
      </w:pPr>
      <w:r w:rsidRPr="00CA6C4A">
        <w:rPr>
          <w:rFonts w:cstheme="minorHAnsi"/>
          <w:b/>
          <w:bCs/>
          <w:sz w:val="22"/>
          <w:szCs w:val="22"/>
        </w:rPr>
        <w:t>Minimum Required:</w:t>
      </w:r>
      <w:r w:rsidRPr="00CA6C4A">
        <w:rPr>
          <w:rFonts w:cstheme="minorHAnsi"/>
          <w:sz w:val="22"/>
          <w:szCs w:val="22"/>
        </w:rPr>
        <w:t xml:space="preserve">  Related associate degree (or relevant current industry license or certification) and 6000 verified occupational/industry hours within 7 years. </w:t>
      </w:r>
    </w:p>
    <w:p w14:paraId="67450FEF" w14:textId="77777777" w:rsidR="00703118" w:rsidRPr="00CA6C4A" w:rsidRDefault="00703118" w:rsidP="00703118">
      <w:pPr>
        <w:rPr>
          <w:rFonts w:eastAsia="Calibri" w:cstheme="minorHAnsi"/>
          <w:bCs/>
          <w:sz w:val="22"/>
          <w:szCs w:val="22"/>
        </w:rPr>
      </w:pPr>
      <w:r w:rsidRPr="00CA6C4A">
        <w:rPr>
          <w:rFonts w:eastAsia="Calibri" w:cstheme="minorHAnsi"/>
          <w:b/>
          <w:sz w:val="22"/>
          <w:szCs w:val="22"/>
        </w:rPr>
        <w:t xml:space="preserve">Related Degree, Credential, and/or Occupational Experience in: </w:t>
      </w:r>
      <w:r w:rsidRPr="00CA6C4A">
        <w:rPr>
          <w:rFonts w:eastAsia="Calibri" w:cstheme="minorHAnsi"/>
          <w:bCs/>
          <w:sz w:val="22"/>
          <w:szCs w:val="22"/>
        </w:rPr>
        <w:t xml:space="preserve">Homeland Security, Criminal Justice, Emergency Services, Fire Science, Public Security, Emergency Medical Service, or Emergency Management and Planning.  </w:t>
      </w:r>
      <w:bookmarkEnd w:id="24"/>
    </w:p>
    <w:p w14:paraId="025FE258" w14:textId="77777777" w:rsidR="00703118" w:rsidRPr="00CA6C4A" w:rsidRDefault="00703118" w:rsidP="00703118">
      <w:pPr>
        <w:rPr>
          <w:b/>
          <w:bCs/>
          <w:color w:val="0070C0"/>
          <w:sz w:val="22"/>
          <w:szCs w:val="22"/>
          <w:u w:val="single"/>
        </w:rPr>
      </w:pPr>
    </w:p>
    <w:p w14:paraId="337AF966"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PTA: Physical Therapy</w:t>
      </w:r>
    </w:p>
    <w:p w14:paraId="0FBE9713" w14:textId="77777777" w:rsidR="00703118" w:rsidRPr="00CA6C4A" w:rsidRDefault="00703118" w:rsidP="00703118">
      <w:pPr>
        <w:rPr>
          <w:rFonts w:cstheme="minorHAnsi"/>
          <w:b/>
          <w:bCs/>
          <w:sz w:val="22"/>
          <w:szCs w:val="22"/>
        </w:rPr>
      </w:pPr>
      <w:r w:rsidRPr="00CA6C4A">
        <w:rPr>
          <w:rFonts w:cstheme="minorHAnsi"/>
          <w:b/>
          <w:bCs/>
          <w:sz w:val="22"/>
          <w:szCs w:val="22"/>
        </w:rPr>
        <w:t>Full Time Faculty:</w:t>
      </w:r>
    </w:p>
    <w:p w14:paraId="1DB6764B" w14:textId="77777777" w:rsidR="00703118" w:rsidRPr="00CA6C4A" w:rsidRDefault="00703118" w:rsidP="00703118">
      <w:pPr>
        <w:pStyle w:val="ListParagraph"/>
        <w:numPr>
          <w:ilvl w:val="0"/>
          <w:numId w:val="14"/>
        </w:numPr>
        <w:spacing w:after="0" w:line="240" w:lineRule="auto"/>
        <w:rPr>
          <w:rFonts w:cstheme="minorHAnsi"/>
          <w:sz w:val="22"/>
          <w:szCs w:val="22"/>
        </w:rPr>
      </w:pPr>
      <w:r w:rsidRPr="00CA6C4A">
        <w:rPr>
          <w:rFonts w:cstheme="minorHAnsi"/>
          <w:sz w:val="22"/>
          <w:szCs w:val="22"/>
        </w:rPr>
        <w:t xml:space="preserve">A physical therapist or physical therapist assistant who is licensed or regulated in the State of Colorado jurisdiction as a PT or PTA and has a minimum of three years of full-time post-licensure clinical practice.  </w:t>
      </w:r>
    </w:p>
    <w:p w14:paraId="7BE4CC2C" w14:textId="77777777" w:rsidR="00703118" w:rsidRPr="00CA6C4A" w:rsidRDefault="00703118" w:rsidP="00703118">
      <w:pPr>
        <w:pStyle w:val="ListParagraph"/>
        <w:numPr>
          <w:ilvl w:val="0"/>
          <w:numId w:val="14"/>
        </w:numPr>
        <w:spacing w:after="0" w:line="240" w:lineRule="auto"/>
        <w:rPr>
          <w:rFonts w:cstheme="minorHAnsi"/>
          <w:sz w:val="22"/>
          <w:szCs w:val="22"/>
        </w:rPr>
      </w:pPr>
      <w:r w:rsidRPr="00CA6C4A">
        <w:rPr>
          <w:rFonts w:cstheme="minorHAnsi"/>
          <w:sz w:val="22"/>
          <w:szCs w:val="22"/>
        </w:rPr>
        <w:t>Has, or qualifies for, postsecondary CTE credential including 4000 hours paid non-teaching occupational hours within the last 5 years</w:t>
      </w:r>
    </w:p>
    <w:p w14:paraId="1379A547" w14:textId="77777777" w:rsidR="00703118" w:rsidRPr="00CA6C4A" w:rsidRDefault="00703118" w:rsidP="00703118">
      <w:pPr>
        <w:pStyle w:val="ListParagraph"/>
        <w:numPr>
          <w:ilvl w:val="0"/>
          <w:numId w:val="14"/>
        </w:numPr>
        <w:spacing w:after="0" w:line="240" w:lineRule="auto"/>
        <w:rPr>
          <w:rFonts w:cstheme="minorHAnsi"/>
          <w:sz w:val="22"/>
          <w:szCs w:val="22"/>
        </w:rPr>
      </w:pPr>
      <w:r w:rsidRPr="00CA6C4A">
        <w:rPr>
          <w:color w:val="000000" w:themeColor="text1"/>
          <w:sz w:val="22"/>
          <w:szCs w:val="22"/>
        </w:rPr>
        <w:t>A minimum of three years of full time (or equivalent) post-licensure clinical practice</w:t>
      </w:r>
    </w:p>
    <w:p w14:paraId="3CC660D9" w14:textId="77777777" w:rsidR="00703118" w:rsidRPr="00CA6C4A" w:rsidRDefault="00703118" w:rsidP="00703118">
      <w:pPr>
        <w:ind w:left="360"/>
        <w:rPr>
          <w:rFonts w:cstheme="minorHAnsi"/>
          <w:sz w:val="22"/>
          <w:szCs w:val="22"/>
        </w:rPr>
      </w:pPr>
      <w:r w:rsidRPr="00CA6C4A">
        <w:rPr>
          <w:rFonts w:cstheme="minorHAnsi"/>
          <w:b/>
          <w:sz w:val="22"/>
          <w:szCs w:val="22"/>
        </w:rPr>
        <w:t>Adjunct Faculty:</w:t>
      </w:r>
    </w:p>
    <w:p w14:paraId="217E2652" w14:textId="77777777" w:rsidR="00703118" w:rsidRPr="00CA6C4A" w:rsidRDefault="00703118" w:rsidP="00703118">
      <w:pPr>
        <w:pStyle w:val="ListParagraph"/>
        <w:numPr>
          <w:ilvl w:val="0"/>
          <w:numId w:val="15"/>
        </w:numPr>
        <w:spacing w:after="0"/>
        <w:rPr>
          <w:rFonts w:cstheme="minorHAnsi"/>
          <w:sz w:val="22"/>
          <w:szCs w:val="22"/>
        </w:rPr>
      </w:pPr>
      <w:r w:rsidRPr="00CA6C4A">
        <w:rPr>
          <w:rFonts w:cstheme="minorHAnsi"/>
          <w:sz w:val="22"/>
          <w:szCs w:val="22"/>
        </w:rPr>
        <w:t>Licensed Physical Therapist or Physical Therapists Assistant</w:t>
      </w:r>
    </w:p>
    <w:p w14:paraId="7F90E82F" w14:textId="77777777" w:rsidR="00703118" w:rsidRPr="00CA6C4A" w:rsidRDefault="00703118" w:rsidP="00703118">
      <w:pPr>
        <w:pStyle w:val="ListParagraph"/>
        <w:numPr>
          <w:ilvl w:val="0"/>
          <w:numId w:val="15"/>
        </w:numPr>
        <w:spacing w:after="0" w:line="240" w:lineRule="auto"/>
        <w:rPr>
          <w:rFonts w:cstheme="minorHAnsi"/>
          <w:sz w:val="22"/>
          <w:szCs w:val="22"/>
        </w:rPr>
      </w:pPr>
      <w:r w:rsidRPr="00CA6C4A">
        <w:rPr>
          <w:rFonts w:cstheme="minorHAnsi"/>
          <w:sz w:val="22"/>
          <w:szCs w:val="22"/>
        </w:rPr>
        <w:t>Has, or qualifies for, postsecondary CTE credential including 4000 hours paid non-teaching occupational hours within the last 5 years</w:t>
      </w:r>
    </w:p>
    <w:p w14:paraId="75284F74" w14:textId="77777777" w:rsidR="00703118" w:rsidRPr="00CA6C4A" w:rsidRDefault="00703118" w:rsidP="00703118">
      <w:pPr>
        <w:pStyle w:val="ListParagraph"/>
        <w:numPr>
          <w:ilvl w:val="0"/>
          <w:numId w:val="15"/>
        </w:numPr>
        <w:spacing w:after="0" w:line="240" w:lineRule="auto"/>
        <w:rPr>
          <w:rFonts w:cstheme="minorHAnsi"/>
          <w:sz w:val="22"/>
          <w:szCs w:val="22"/>
        </w:rPr>
      </w:pPr>
      <w:r w:rsidRPr="00CA6C4A">
        <w:rPr>
          <w:rFonts w:cstheme="minorHAnsi"/>
          <w:sz w:val="22"/>
          <w:szCs w:val="22"/>
        </w:rPr>
        <w:t xml:space="preserve">Current PTA or PT licensure in the State of Colorado </w:t>
      </w:r>
    </w:p>
    <w:p w14:paraId="267D0310" w14:textId="77777777" w:rsidR="00703118" w:rsidRPr="00CA6C4A" w:rsidRDefault="00703118" w:rsidP="00703118">
      <w:pPr>
        <w:pStyle w:val="ListParagraph"/>
        <w:numPr>
          <w:ilvl w:val="0"/>
          <w:numId w:val="14"/>
        </w:numPr>
        <w:spacing w:after="0" w:line="240" w:lineRule="auto"/>
        <w:rPr>
          <w:rFonts w:cstheme="minorHAnsi"/>
          <w:sz w:val="22"/>
          <w:szCs w:val="22"/>
        </w:rPr>
      </w:pPr>
      <w:r w:rsidRPr="00CA6C4A">
        <w:rPr>
          <w:color w:val="000000" w:themeColor="text1"/>
          <w:sz w:val="22"/>
          <w:szCs w:val="22"/>
        </w:rPr>
        <w:t>A minimum of three years of full time (or equivalent) post-licensure clinical practice</w:t>
      </w:r>
    </w:p>
    <w:p w14:paraId="24EB4246" w14:textId="77777777" w:rsidR="00703118" w:rsidRPr="00CA6C4A" w:rsidRDefault="00703118" w:rsidP="00703118">
      <w:pPr>
        <w:pStyle w:val="ListParagraph"/>
        <w:spacing w:after="0" w:line="240" w:lineRule="auto"/>
        <w:rPr>
          <w:rFonts w:cstheme="minorHAnsi"/>
          <w:sz w:val="22"/>
          <w:szCs w:val="22"/>
        </w:rPr>
      </w:pPr>
    </w:p>
    <w:p w14:paraId="705A3984" w14:textId="77777777" w:rsidR="00703118" w:rsidRPr="00CA6C4A" w:rsidRDefault="00703118" w:rsidP="00703118">
      <w:pPr>
        <w:rPr>
          <w:rFonts w:cstheme="minorHAnsi"/>
          <w:sz w:val="22"/>
          <w:szCs w:val="22"/>
        </w:rPr>
      </w:pPr>
      <w:r w:rsidRPr="00CA6C4A">
        <w:rPr>
          <w:rFonts w:cstheme="minorHAnsi"/>
          <w:sz w:val="22"/>
          <w:szCs w:val="22"/>
        </w:rPr>
        <w:t>Evaluation method: Resume/CV, transcripts, and official certificates</w:t>
      </w:r>
    </w:p>
    <w:p w14:paraId="505D5EBC" w14:textId="77777777" w:rsidR="00703118" w:rsidRPr="00CA6C4A" w:rsidRDefault="00703118" w:rsidP="00703118">
      <w:pPr>
        <w:rPr>
          <w:rFonts w:cstheme="minorHAnsi"/>
          <w:b/>
          <w:bCs/>
          <w:sz w:val="22"/>
          <w:szCs w:val="22"/>
        </w:rPr>
      </w:pPr>
      <w:r w:rsidRPr="00CA6C4A">
        <w:rPr>
          <w:b/>
          <w:bCs/>
          <w:sz w:val="22"/>
          <w:szCs w:val="22"/>
        </w:rPr>
        <w:lastRenderedPageBreak/>
        <w:t>Note:  At least one full time faculty member must be a licensed Physical Therapist</w:t>
      </w:r>
    </w:p>
    <w:p w14:paraId="29082DC9" w14:textId="77777777" w:rsidR="00703118" w:rsidRPr="00CA6C4A" w:rsidRDefault="00703118" w:rsidP="00703118">
      <w:pPr>
        <w:pStyle w:val="Heading1"/>
        <w:rPr>
          <w:rFonts w:asciiTheme="minorHAnsi" w:hAnsiTheme="minorHAnsi" w:cstheme="minorBidi"/>
          <w:color w:val="0070C0"/>
          <w:sz w:val="22"/>
          <w:szCs w:val="22"/>
        </w:rPr>
      </w:pPr>
      <w:r w:rsidRPr="00CA6C4A">
        <w:rPr>
          <w:rFonts w:asciiTheme="minorHAnsi" w:hAnsiTheme="minorHAnsi" w:cstheme="minorBidi"/>
          <w:color w:val="0070C0"/>
          <w:sz w:val="22"/>
          <w:szCs w:val="22"/>
        </w:rPr>
        <w:t>REC: Recreation</w:t>
      </w:r>
    </w:p>
    <w:p w14:paraId="39D1498B" w14:textId="77777777" w:rsidR="00703118" w:rsidRPr="00CA6C4A" w:rsidRDefault="00703118" w:rsidP="00703118">
      <w:pPr>
        <w:rPr>
          <w:b/>
          <w:bCs/>
          <w:sz w:val="22"/>
          <w:szCs w:val="22"/>
          <w:u w:val="single"/>
        </w:rPr>
      </w:pPr>
      <w:r w:rsidRPr="00CA6C4A">
        <w:rPr>
          <w:sz w:val="22"/>
          <w:szCs w:val="22"/>
        </w:rPr>
        <w:t>See OUT for minimum qualifications</w:t>
      </w:r>
    </w:p>
    <w:p w14:paraId="2CFF24F3"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RTV: Radio/Television</w:t>
      </w:r>
    </w:p>
    <w:p w14:paraId="533954BE" w14:textId="77777777" w:rsidR="00703118" w:rsidRPr="00CA6C4A" w:rsidRDefault="00703118" w:rsidP="00703118">
      <w:pPr>
        <w:rPr>
          <w:rFonts w:cstheme="minorHAnsi"/>
          <w:bCs/>
          <w:sz w:val="22"/>
          <w:szCs w:val="22"/>
        </w:rPr>
      </w:pPr>
      <w:r w:rsidRPr="00CA6C4A">
        <w:rPr>
          <w:rFonts w:cstheme="minorHAnsi"/>
          <w:sz w:val="22"/>
          <w:szCs w:val="22"/>
        </w:rPr>
        <w:t xml:space="preserve">RTV courses are Career and Technical Education courses. Faculty must </w:t>
      </w:r>
      <w:r w:rsidRPr="00CA6C4A">
        <w:rPr>
          <w:rFonts w:cstheme="minorHAnsi"/>
          <w:bCs/>
          <w:sz w:val="22"/>
          <w:szCs w:val="22"/>
        </w:rPr>
        <w:t xml:space="preserve">possess or be eligible to receive a Colorado State Vocational Credential. </w:t>
      </w:r>
    </w:p>
    <w:p w14:paraId="5974EE64" w14:textId="77777777" w:rsidR="00703118" w:rsidRPr="00CA6C4A" w:rsidRDefault="00703118" w:rsidP="00703118">
      <w:pPr>
        <w:rPr>
          <w:rFonts w:cstheme="minorHAnsi"/>
          <w:bCs/>
          <w:sz w:val="22"/>
          <w:szCs w:val="22"/>
        </w:rPr>
      </w:pPr>
      <w:r w:rsidRPr="00CA6C4A">
        <w:rPr>
          <w:rFonts w:cstheme="minorHAnsi"/>
          <w:bCs/>
          <w:sz w:val="22"/>
          <w:szCs w:val="22"/>
        </w:rPr>
        <w:t>The following are the minimum requirements to teach all RTV courses in the current PPSC Catalog of courses. This includes: RTV 100, RTV 101, RTV 102, RTV 103, RTV 104, RTV 108, RTV 120, RTV 180, RTV 181, RTV 182, RTV 183, RTV 208, RTV 210, RTV 211, RTV 212, RTV 218, RTV 260, RTV 280, RTV 281, RTV 282, RTV 283, RTV 284.</w:t>
      </w:r>
    </w:p>
    <w:p w14:paraId="75EA4559"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A related associates (or relevant current industry license or certification) in Broadcasting and/or an Electronic Media field with more than 4,000 verified occupational/industry hours within 7 years.</w:t>
      </w:r>
    </w:p>
    <w:p w14:paraId="37734B10" w14:textId="77777777" w:rsidR="00703118" w:rsidRPr="00CA6C4A"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 xml:space="preserve">At least 2,000 hours working professionally in the field in the last 7 years, with the ability to demonstrate expertise with equipment operation, set-up, maintenance, </w:t>
      </w:r>
      <w:proofErr w:type="gramStart"/>
      <w:r w:rsidRPr="00CA6C4A">
        <w:rPr>
          <w:rFonts w:cstheme="minorHAnsi"/>
          <w:bCs/>
          <w:sz w:val="22"/>
          <w:szCs w:val="22"/>
        </w:rPr>
        <w:t>calibration</w:t>
      </w:r>
      <w:proofErr w:type="gramEnd"/>
      <w:r w:rsidRPr="00CA6C4A">
        <w:rPr>
          <w:rFonts w:cstheme="minorHAnsi"/>
          <w:bCs/>
          <w:sz w:val="22"/>
          <w:szCs w:val="22"/>
        </w:rPr>
        <w:t xml:space="preserve"> and care. Multitrack audio recording and mixing software expertise in Adobe Audition, Pro-</w:t>
      </w:r>
      <w:proofErr w:type="gramStart"/>
      <w:r w:rsidRPr="00CA6C4A">
        <w:rPr>
          <w:rFonts w:cstheme="minorHAnsi"/>
          <w:bCs/>
          <w:sz w:val="22"/>
          <w:szCs w:val="22"/>
        </w:rPr>
        <w:t>Tools</w:t>
      </w:r>
      <w:proofErr w:type="gramEnd"/>
      <w:r w:rsidRPr="00CA6C4A">
        <w:rPr>
          <w:rFonts w:cstheme="minorHAnsi"/>
          <w:bCs/>
          <w:sz w:val="22"/>
          <w:szCs w:val="22"/>
        </w:rPr>
        <w:t xml:space="preserve"> or higher software. Multitrack video editing experience with Adobe Premiere, Sony Vegas, Avid Media </w:t>
      </w:r>
      <w:proofErr w:type="gramStart"/>
      <w:r w:rsidRPr="00CA6C4A">
        <w:rPr>
          <w:rFonts w:cstheme="minorHAnsi"/>
          <w:bCs/>
          <w:sz w:val="22"/>
          <w:szCs w:val="22"/>
        </w:rPr>
        <w:t>Composer</w:t>
      </w:r>
      <w:proofErr w:type="gramEnd"/>
      <w:r w:rsidRPr="00CA6C4A">
        <w:rPr>
          <w:rFonts w:cstheme="minorHAnsi"/>
          <w:bCs/>
          <w:sz w:val="22"/>
          <w:szCs w:val="22"/>
        </w:rPr>
        <w:t xml:space="preserve"> or related software. Audio/video production expertise using professional audio recording and video capture equipment.</w:t>
      </w:r>
    </w:p>
    <w:p w14:paraId="5D1375A9"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RUS:  Russian</w:t>
      </w:r>
    </w:p>
    <w:p w14:paraId="4E95ADDC" w14:textId="77777777" w:rsidR="00703118" w:rsidRPr="00CA6C4A" w:rsidRDefault="00703118" w:rsidP="00703118">
      <w:pPr>
        <w:rPr>
          <w:rFonts w:cstheme="minorHAnsi"/>
          <w:sz w:val="22"/>
          <w:szCs w:val="22"/>
        </w:rPr>
      </w:pPr>
      <w:r w:rsidRPr="00CA6C4A">
        <w:rPr>
          <w:rFonts w:cstheme="minorHAnsi"/>
          <w:sz w:val="22"/>
          <w:szCs w:val="22"/>
        </w:rPr>
        <w:t xml:space="preserve">RUS courses are General Education courses.  Some RUS are also Guaranteed Transfer (GT) courses.   </w:t>
      </w:r>
    </w:p>
    <w:p w14:paraId="5F3BA61D"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RUS courses in the current PPSC catalog. These include RUS 111, RUS 112, RUS 211, RUS 212.</w:t>
      </w:r>
    </w:p>
    <w:p w14:paraId="0E609489"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w:t>
      </w:r>
    </w:p>
    <w:p w14:paraId="2A2EF1C3" w14:textId="77777777" w:rsidR="00703118" w:rsidRPr="00CA6C4A" w:rsidRDefault="00703118" w:rsidP="00703118">
      <w:pPr>
        <w:rPr>
          <w:rFonts w:cstheme="minorHAnsi"/>
          <w:sz w:val="22"/>
          <w:szCs w:val="22"/>
        </w:rPr>
      </w:pPr>
      <w:r w:rsidRPr="00CA6C4A">
        <w:rPr>
          <w:rFonts w:cstheme="minorHAnsi"/>
          <w:b/>
          <w:sz w:val="22"/>
          <w:szCs w:val="22"/>
        </w:rPr>
        <w:t xml:space="preserve">Related Degree/Discipline:  </w:t>
      </w:r>
      <w:r w:rsidRPr="00CA6C4A">
        <w:rPr>
          <w:rFonts w:cstheme="minorHAnsi"/>
          <w:sz w:val="22"/>
          <w:szCs w:val="22"/>
        </w:rPr>
        <w:t>Russian, or the following with an emphasis in Russian</w:t>
      </w:r>
      <w:r w:rsidRPr="00CA6C4A">
        <w:rPr>
          <w:rFonts w:cstheme="minorHAnsi"/>
          <w:b/>
          <w:sz w:val="22"/>
          <w:szCs w:val="22"/>
        </w:rPr>
        <w:t xml:space="preserve"> - </w:t>
      </w:r>
      <w:r w:rsidRPr="00CA6C4A">
        <w:rPr>
          <w:rFonts w:cstheme="minorHAnsi"/>
          <w:sz w:val="22"/>
          <w:szCs w:val="22"/>
        </w:rPr>
        <w:t xml:space="preserve">Linguistics, Education, Languages and Culture degrees, Bilingual Education, Foreign Languages, </w:t>
      </w:r>
      <w:proofErr w:type="gramStart"/>
      <w:r w:rsidRPr="00CA6C4A">
        <w:rPr>
          <w:rFonts w:cstheme="minorHAnsi"/>
          <w:sz w:val="22"/>
          <w:szCs w:val="22"/>
        </w:rPr>
        <w:t>Curriculum</w:t>
      </w:r>
      <w:proofErr w:type="gramEnd"/>
      <w:r w:rsidRPr="00CA6C4A">
        <w:rPr>
          <w:rFonts w:cstheme="minorHAnsi"/>
          <w:sz w:val="22"/>
          <w:szCs w:val="22"/>
        </w:rPr>
        <w:t xml:space="preserve"> and Instruction</w:t>
      </w:r>
    </w:p>
    <w:p w14:paraId="65FD7CD6" w14:textId="77777777" w:rsidR="00703118" w:rsidRPr="00CA6C4A" w:rsidRDefault="00703118" w:rsidP="00703118">
      <w:pPr>
        <w:rPr>
          <w:rFonts w:cstheme="minorHAnsi"/>
          <w:bCs/>
          <w:sz w:val="22"/>
          <w:szCs w:val="22"/>
        </w:rPr>
      </w:pPr>
      <w:r w:rsidRPr="00CA6C4A">
        <w:rPr>
          <w:rFonts w:cstheme="minorHAnsi"/>
          <w:b/>
          <w:sz w:val="22"/>
          <w:szCs w:val="22"/>
        </w:rPr>
        <w:t xml:space="preserve">Tested Experience: </w:t>
      </w:r>
      <w:bookmarkStart w:id="25" w:name="_Toc520496291"/>
      <w:r w:rsidRPr="00CA6C4A">
        <w:rPr>
          <w:rFonts w:cstheme="minorHAnsi"/>
          <w:bCs/>
          <w:sz w:val="22"/>
          <w:szCs w:val="22"/>
        </w:rPr>
        <w:t>PPSC has no tested experience option in place for this prefix.</w:t>
      </w:r>
    </w:p>
    <w:p w14:paraId="3FAD9BB6" w14:textId="77777777" w:rsidR="00703118" w:rsidRPr="00CA6C4A" w:rsidRDefault="00703118" w:rsidP="00703118">
      <w:pPr>
        <w:pStyle w:val="Heading1"/>
        <w:rPr>
          <w:rFonts w:asciiTheme="minorHAnsi" w:hAnsiTheme="minorHAnsi" w:cstheme="minorHAnsi"/>
          <w:b w:val="0"/>
          <w:bCs/>
          <w:color w:val="auto"/>
          <w:sz w:val="22"/>
          <w:szCs w:val="22"/>
          <w:u w:val="none"/>
        </w:rPr>
      </w:pPr>
      <w:r w:rsidRPr="00CA6C4A">
        <w:rPr>
          <w:rFonts w:asciiTheme="minorHAnsi" w:hAnsiTheme="minorHAnsi" w:cstheme="minorHAnsi"/>
          <w:color w:val="0070C0"/>
          <w:sz w:val="22"/>
          <w:szCs w:val="22"/>
        </w:rPr>
        <w:t>SCI: Science</w:t>
      </w:r>
      <w:r w:rsidRPr="00CA6C4A">
        <w:rPr>
          <w:rFonts w:asciiTheme="minorHAnsi" w:hAnsiTheme="minorHAnsi" w:cstheme="minorHAnsi"/>
          <w:color w:val="0070C0"/>
          <w:sz w:val="22"/>
          <w:szCs w:val="22"/>
        </w:rPr>
        <w:br/>
      </w:r>
      <w:r w:rsidRPr="00CA6C4A">
        <w:rPr>
          <w:rFonts w:asciiTheme="minorHAnsi" w:hAnsiTheme="minorHAnsi" w:cstheme="minorHAnsi"/>
          <w:b w:val="0"/>
          <w:bCs/>
          <w:color w:val="auto"/>
          <w:sz w:val="22"/>
          <w:szCs w:val="22"/>
          <w:u w:val="none"/>
        </w:rPr>
        <w:t xml:space="preserve">SCI courses are general education courses. </w:t>
      </w:r>
    </w:p>
    <w:p w14:paraId="023B7B2C" w14:textId="77777777" w:rsidR="00703118" w:rsidRPr="00CA6C4A" w:rsidRDefault="00703118" w:rsidP="00703118">
      <w:pPr>
        <w:rPr>
          <w:rFonts w:cstheme="minorHAnsi"/>
          <w:sz w:val="22"/>
          <w:szCs w:val="22"/>
        </w:rPr>
      </w:pPr>
      <w:r w:rsidRPr="00CA6C4A">
        <w:rPr>
          <w:rFonts w:cstheme="minorHAnsi"/>
          <w:b/>
          <w:bCs/>
          <w:sz w:val="22"/>
          <w:szCs w:val="22"/>
        </w:rPr>
        <w:t>Minimum Qualification Requirements:</w:t>
      </w:r>
      <w:r w:rsidRPr="00CA6C4A">
        <w:rPr>
          <w:rFonts w:cstheme="minorHAnsi"/>
          <w:sz w:val="22"/>
          <w:szCs w:val="22"/>
        </w:rPr>
        <w:t xml:space="preserve"> 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from among any of the related degrees listed below. Degree must provide the foundation in the specific subject matter being taught.</w:t>
      </w:r>
    </w:p>
    <w:p w14:paraId="3EF10999" w14:textId="77777777" w:rsidR="00703118" w:rsidRPr="00CA6C4A" w:rsidRDefault="00703118" w:rsidP="00703118">
      <w:pPr>
        <w:rPr>
          <w:rFonts w:cstheme="minorHAnsi"/>
          <w:sz w:val="22"/>
          <w:szCs w:val="22"/>
        </w:rPr>
      </w:pPr>
      <w:r w:rsidRPr="00CA6C4A">
        <w:rPr>
          <w:rFonts w:cstheme="minorHAnsi"/>
          <w:b/>
          <w:bCs/>
          <w:sz w:val="22"/>
          <w:szCs w:val="22"/>
        </w:rPr>
        <w:t>Related Degree/Discipline:  </w:t>
      </w:r>
      <w:r w:rsidRPr="00CA6C4A">
        <w:rPr>
          <w:rFonts w:cstheme="minorHAnsi"/>
          <w:sz w:val="22"/>
          <w:szCs w:val="22"/>
        </w:rPr>
        <w:t>Life Science, Natural Science, Physical Science, Astronomy, Biology, Biological Sciences, Chemistry, Earth Science, Ecology, Environmental Science, Geology, Meteorology, Science Education, Physics</w:t>
      </w:r>
    </w:p>
    <w:p w14:paraId="4009F86B" w14:textId="77777777" w:rsidR="00703118" w:rsidRPr="00CA6C4A" w:rsidRDefault="00703118" w:rsidP="00703118">
      <w:pPr>
        <w:rPr>
          <w:rFonts w:cstheme="minorHAnsi"/>
          <w:sz w:val="22"/>
          <w:szCs w:val="22"/>
        </w:rPr>
      </w:pPr>
      <w:r w:rsidRPr="00CA6C4A">
        <w:rPr>
          <w:rFonts w:cstheme="minorHAnsi"/>
          <w:b/>
          <w:bCs/>
          <w:sz w:val="22"/>
          <w:szCs w:val="22"/>
        </w:rPr>
        <w:t>Tested Experience:</w:t>
      </w:r>
      <w:r w:rsidRPr="00CA6C4A">
        <w:rPr>
          <w:rFonts w:cstheme="minorHAnsi"/>
          <w:sz w:val="22"/>
          <w:szCs w:val="22"/>
        </w:rPr>
        <w:t xml:space="preserve"> PPSC has no tested experience for this prefix.</w:t>
      </w:r>
    </w:p>
    <w:p w14:paraId="362A972B" w14:textId="77777777" w:rsidR="00A7113B" w:rsidRDefault="00A7113B" w:rsidP="00703118">
      <w:pPr>
        <w:pStyle w:val="Heading1"/>
        <w:rPr>
          <w:rFonts w:asciiTheme="minorHAnsi" w:hAnsiTheme="minorHAnsi" w:cstheme="minorHAnsi"/>
          <w:color w:val="0070C0"/>
          <w:sz w:val="22"/>
          <w:szCs w:val="22"/>
        </w:rPr>
      </w:pPr>
    </w:p>
    <w:p w14:paraId="598BF670" w14:textId="61D4A77F"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SPA: Spanish</w:t>
      </w:r>
      <w:bookmarkEnd w:id="25"/>
    </w:p>
    <w:p w14:paraId="697A1129" w14:textId="77777777" w:rsidR="00703118" w:rsidRPr="00CA6C4A" w:rsidRDefault="00703118" w:rsidP="00703118">
      <w:pPr>
        <w:rPr>
          <w:rFonts w:cstheme="minorHAnsi"/>
          <w:sz w:val="22"/>
          <w:szCs w:val="22"/>
        </w:rPr>
      </w:pPr>
      <w:r w:rsidRPr="00CA6C4A">
        <w:rPr>
          <w:rFonts w:cstheme="minorHAnsi"/>
          <w:sz w:val="22"/>
          <w:szCs w:val="22"/>
        </w:rPr>
        <w:t xml:space="preserve">SPA courses are General Education courses.  Some SPA courses are also Guaranteed Transfer (GT) courses.   </w:t>
      </w:r>
    </w:p>
    <w:p w14:paraId="0AF13002" w14:textId="77777777" w:rsidR="00703118" w:rsidRPr="00CA6C4A" w:rsidRDefault="00703118" w:rsidP="00703118">
      <w:pPr>
        <w:rPr>
          <w:rFonts w:cstheme="minorHAnsi"/>
          <w:sz w:val="22"/>
          <w:szCs w:val="22"/>
          <w:lang w:val="it-IT"/>
        </w:rPr>
      </w:pPr>
      <w:r w:rsidRPr="00CA6C4A">
        <w:rPr>
          <w:rFonts w:cstheme="minorHAnsi"/>
          <w:sz w:val="22"/>
          <w:szCs w:val="22"/>
        </w:rPr>
        <w:t xml:space="preserve">The following are the minimum requirements to teach all RUS courses in the current PPSC catalog. </w:t>
      </w:r>
      <w:r w:rsidRPr="00CA6C4A">
        <w:rPr>
          <w:rFonts w:cstheme="minorHAnsi"/>
          <w:sz w:val="22"/>
          <w:szCs w:val="22"/>
          <w:lang w:val="it-IT"/>
        </w:rPr>
        <w:t>These include SPA 101, SPA 102, SPA 109, SPA 111, SPA 112, SPA 114, SPA 115, SPA 201, SPA 202, SPA 211, SPA 212, SPA 215, SPA 261, SPA 262, SPA 289.</w:t>
      </w:r>
    </w:p>
    <w:p w14:paraId="61CB7598" w14:textId="77777777" w:rsidR="00703118" w:rsidRPr="00CA6C4A" w:rsidRDefault="00703118" w:rsidP="00703118">
      <w:pPr>
        <w:rPr>
          <w:rFonts w:cstheme="minorHAnsi"/>
          <w:sz w:val="22"/>
          <w:szCs w:val="22"/>
        </w:rPr>
      </w:pPr>
      <w:r w:rsidRPr="00CA6C4A">
        <w:rPr>
          <w:rFonts w:cstheme="minorHAnsi"/>
          <w:b/>
          <w:sz w:val="22"/>
          <w:szCs w:val="22"/>
        </w:rPr>
        <w:t xml:space="preserve">Minimum Required:  </w:t>
      </w:r>
      <w:r w:rsidRPr="00CA6C4A">
        <w:rPr>
          <w:rFonts w:cstheme="minorHAnsi"/>
          <w:sz w:val="22"/>
          <w:szCs w:val="22"/>
        </w:rPr>
        <w:t xml:space="preserve">Master’s degree in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w:t>
      </w:r>
    </w:p>
    <w:p w14:paraId="556B4340" w14:textId="77777777" w:rsidR="00703118" w:rsidRPr="00CA6C4A" w:rsidRDefault="00703118" w:rsidP="00703118">
      <w:pPr>
        <w:rPr>
          <w:rFonts w:cstheme="minorHAnsi"/>
          <w:sz w:val="22"/>
          <w:szCs w:val="22"/>
        </w:rPr>
      </w:pPr>
      <w:r w:rsidRPr="00CA6C4A">
        <w:rPr>
          <w:rFonts w:cstheme="minorHAnsi"/>
          <w:b/>
          <w:sz w:val="22"/>
          <w:szCs w:val="22"/>
        </w:rPr>
        <w:t xml:space="preserve">Related Degree/Discipline:  </w:t>
      </w:r>
      <w:r w:rsidRPr="00CA6C4A">
        <w:rPr>
          <w:rFonts w:cstheme="minorHAnsi"/>
          <w:sz w:val="22"/>
          <w:szCs w:val="22"/>
        </w:rPr>
        <w:t>Spanish, or the following with an emphasis in Spanish</w:t>
      </w:r>
      <w:r w:rsidRPr="00CA6C4A">
        <w:rPr>
          <w:rFonts w:cstheme="minorHAnsi"/>
          <w:b/>
          <w:sz w:val="22"/>
          <w:szCs w:val="22"/>
        </w:rPr>
        <w:t xml:space="preserve"> - </w:t>
      </w:r>
      <w:r w:rsidRPr="00CA6C4A">
        <w:rPr>
          <w:rFonts w:cstheme="minorHAnsi"/>
          <w:sz w:val="22"/>
          <w:szCs w:val="22"/>
        </w:rPr>
        <w:t xml:space="preserve">Linguistics, Education, Languages and Culture degrees, Bilingual Education, Foreign Languages, </w:t>
      </w:r>
      <w:proofErr w:type="gramStart"/>
      <w:r w:rsidRPr="00CA6C4A">
        <w:rPr>
          <w:rFonts w:cstheme="minorHAnsi"/>
          <w:sz w:val="22"/>
          <w:szCs w:val="22"/>
        </w:rPr>
        <w:t>Curriculum</w:t>
      </w:r>
      <w:proofErr w:type="gramEnd"/>
      <w:r w:rsidRPr="00CA6C4A">
        <w:rPr>
          <w:rFonts w:cstheme="minorHAnsi"/>
          <w:sz w:val="22"/>
          <w:szCs w:val="22"/>
        </w:rPr>
        <w:t xml:space="preserve"> and Instruction</w:t>
      </w:r>
    </w:p>
    <w:p w14:paraId="0EFFD1D5" w14:textId="1AF612E8" w:rsidR="00703118" w:rsidRDefault="00703118" w:rsidP="00703118">
      <w:pPr>
        <w:rPr>
          <w:rFonts w:cstheme="minorHAnsi"/>
          <w:sz w:val="22"/>
          <w:szCs w:val="22"/>
        </w:rPr>
      </w:pPr>
      <w:r w:rsidRPr="00CA6C4A">
        <w:rPr>
          <w:rFonts w:cstheme="minorHAnsi"/>
          <w:b/>
          <w:sz w:val="22"/>
          <w:szCs w:val="22"/>
        </w:rPr>
        <w:t xml:space="preserve">Tested Experience: </w:t>
      </w:r>
      <w:r w:rsidRPr="00CA6C4A">
        <w:rPr>
          <w:rFonts w:cstheme="minorHAnsi"/>
          <w:sz w:val="22"/>
          <w:szCs w:val="22"/>
        </w:rPr>
        <w:t>PPSC has no tested experience option in place for this prefix.</w:t>
      </w:r>
    </w:p>
    <w:p w14:paraId="6D40104A" w14:textId="77777777" w:rsidR="00A7113B" w:rsidRPr="00CA6C4A" w:rsidRDefault="00A7113B" w:rsidP="00703118">
      <w:pPr>
        <w:rPr>
          <w:rFonts w:cstheme="minorHAnsi"/>
          <w:sz w:val="22"/>
          <w:szCs w:val="22"/>
        </w:rPr>
      </w:pPr>
    </w:p>
    <w:p w14:paraId="07219B38"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STE: Surgical Technology</w:t>
      </w:r>
    </w:p>
    <w:p w14:paraId="2F4C67B8" w14:textId="77777777" w:rsidR="00703118" w:rsidRPr="00CA6C4A" w:rsidRDefault="00703118" w:rsidP="00703118">
      <w:pPr>
        <w:rPr>
          <w:rFonts w:cstheme="minorHAnsi"/>
          <w:sz w:val="22"/>
          <w:szCs w:val="22"/>
        </w:rPr>
      </w:pPr>
      <w:r w:rsidRPr="00CA6C4A">
        <w:rPr>
          <w:rFonts w:cstheme="minorHAnsi"/>
          <w:sz w:val="22"/>
          <w:szCs w:val="22"/>
        </w:rPr>
        <w:t>Faculty must be qualified by education and experience and must be effective in teaching the subjects assigned. Faculty with instructional responsibilities in core surgical technology courses must:</w:t>
      </w:r>
      <w:r w:rsidRPr="00CA6C4A">
        <w:rPr>
          <w:rFonts w:cstheme="minorHAnsi"/>
          <w:sz w:val="22"/>
          <w:szCs w:val="22"/>
        </w:rPr>
        <w:br/>
        <w:t>1) Possess a credential in the field of surgical technology through a national certification program that is accredited by the National Commission on Certifying Agencies (NCCA)</w:t>
      </w:r>
      <w:r w:rsidRPr="00CA6C4A">
        <w:rPr>
          <w:rFonts w:cstheme="minorHAnsi"/>
          <w:sz w:val="22"/>
          <w:szCs w:val="22"/>
        </w:rPr>
        <w:br/>
        <w:t>2) Have a minimum total of two years of experience, either in the operating room scrub role, or as an instructor in surgical technology, or a combination of both, within the past five years.</w:t>
      </w:r>
    </w:p>
    <w:p w14:paraId="2133D669" w14:textId="77777777" w:rsidR="00703118" w:rsidRPr="00CA6C4A" w:rsidRDefault="00703118" w:rsidP="00703118">
      <w:pPr>
        <w:pStyle w:val="ListParagraph"/>
        <w:numPr>
          <w:ilvl w:val="0"/>
          <w:numId w:val="4"/>
        </w:numPr>
        <w:rPr>
          <w:rFonts w:eastAsia="Calibri" w:cstheme="minorHAnsi"/>
          <w:b/>
          <w:bCs/>
          <w:sz w:val="22"/>
          <w:szCs w:val="22"/>
          <w:u w:val="single"/>
        </w:rPr>
      </w:pPr>
      <w:r w:rsidRPr="00CA6C4A">
        <w:rPr>
          <w:rFonts w:eastAsia="Calibri" w:cstheme="minorHAnsi"/>
          <w:b/>
          <w:bCs/>
          <w:sz w:val="22"/>
          <w:szCs w:val="22"/>
          <w:u w:val="single"/>
        </w:rPr>
        <w:t>STE: Surgical Technology Minimum Qualifications</w:t>
      </w:r>
    </w:p>
    <w:p w14:paraId="5CB54871" w14:textId="77777777" w:rsidR="00703118" w:rsidRPr="00CA6C4A" w:rsidRDefault="00703118" w:rsidP="00703118">
      <w:pPr>
        <w:pStyle w:val="ListParagraph"/>
        <w:numPr>
          <w:ilvl w:val="0"/>
          <w:numId w:val="4"/>
        </w:numPr>
        <w:rPr>
          <w:rFonts w:eastAsia="Calibri" w:cstheme="minorHAnsi"/>
          <w:b/>
          <w:bCs/>
          <w:sz w:val="22"/>
          <w:szCs w:val="22"/>
        </w:rPr>
      </w:pPr>
      <w:r w:rsidRPr="00CA6C4A">
        <w:rPr>
          <w:rFonts w:eastAsia="Calibri" w:cstheme="minorHAnsi"/>
          <w:b/>
          <w:bCs/>
          <w:sz w:val="22"/>
          <w:szCs w:val="22"/>
        </w:rPr>
        <w:t>The Program Director must:</w:t>
      </w:r>
    </w:p>
    <w:p w14:paraId="31A91023" w14:textId="77777777" w:rsidR="00703118" w:rsidRPr="00CA6C4A" w:rsidRDefault="00703118" w:rsidP="00703118">
      <w:pPr>
        <w:rPr>
          <w:rFonts w:eastAsia="Calibri" w:cstheme="minorHAnsi"/>
          <w:sz w:val="22"/>
          <w:szCs w:val="22"/>
        </w:rPr>
      </w:pPr>
      <w:r w:rsidRPr="00CA6C4A">
        <w:rPr>
          <w:rFonts w:eastAsia="Calibri" w:cstheme="minorHAnsi"/>
          <w:sz w:val="22"/>
          <w:szCs w:val="22"/>
        </w:rPr>
        <w:t>1) Possess a minimum of an Associate Degree; and</w:t>
      </w:r>
    </w:p>
    <w:p w14:paraId="3DDCD692" w14:textId="77777777" w:rsidR="00703118" w:rsidRPr="00CA6C4A" w:rsidRDefault="00703118" w:rsidP="00703118">
      <w:pPr>
        <w:rPr>
          <w:rFonts w:eastAsia="Calibri" w:cstheme="minorHAnsi"/>
          <w:sz w:val="22"/>
          <w:szCs w:val="22"/>
        </w:rPr>
      </w:pPr>
      <w:r w:rsidRPr="00CA6C4A">
        <w:rPr>
          <w:rFonts w:eastAsia="Calibri" w:cstheme="minorHAnsi"/>
          <w:sz w:val="22"/>
          <w:szCs w:val="22"/>
        </w:rPr>
        <w:t>2) Have documented education or experience in instructional methodology, curriculum design and program planning; and</w:t>
      </w:r>
    </w:p>
    <w:p w14:paraId="5C20804B" w14:textId="77777777" w:rsidR="00703118" w:rsidRPr="00CA6C4A" w:rsidRDefault="00703118" w:rsidP="00703118">
      <w:pPr>
        <w:rPr>
          <w:rFonts w:eastAsia="Calibri" w:cstheme="minorHAnsi"/>
          <w:sz w:val="22"/>
          <w:szCs w:val="22"/>
        </w:rPr>
      </w:pPr>
      <w:r w:rsidRPr="00CA6C4A">
        <w:rPr>
          <w:rFonts w:eastAsia="Calibri" w:cstheme="minorHAnsi"/>
          <w:sz w:val="22"/>
          <w:szCs w:val="22"/>
        </w:rPr>
        <w:t>3) Be a graduate of an education program in surgical technology accredited by a nationally recognized programmatic accreditation agency; and</w:t>
      </w:r>
    </w:p>
    <w:p w14:paraId="65E6B49B" w14:textId="77777777" w:rsidR="00703118" w:rsidRPr="00CA6C4A" w:rsidRDefault="00703118" w:rsidP="00703118">
      <w:pPr>
        <w:rPr>
          <w:rFonts w:eastAsia="Calibri" w:cstheme="minorHAnsi"/>
          <w:sz w:val="22"/>
          <w:szCs w:val="22"/>
        </w:rPr>
      </w:pPr>
      <w:r w:rsidRPr="00CA6C4A">
        <w:rPr>
          <w:rFonts w:eastAsia="Calibri" w:cstheme="minorHAnsi"/>
          <w:sz w:val="22"/>
          <w:szCs w:val="22"/>
        </w:rPr>
        <w:t>4) Possess a credential in the field of surgical technology through a national certification program that is accredited by the National Commission on Certifying Agencies (NCCA</w:t>
      </w:r>
      <w:proofErr w:type="gramStart"/>
      <w:r w:rsidRPr="00CA6C4A">
        <w:rPr>
          <w:rFonts w:eastAsia="Calibri" w:cstheme="minorHAnsi"/>
          <w:sz w:val="22"/>
          <w:szCs w:val="22"/>
        </w:rPr>
        <w:t>);</w:t>
      </w:r>
      <w:proofErr w:type="gramEnd"/>
      <w:r w:rsidRPr="00CA6C4A">
        <w:rPr>
          <w:rFonts w:eastAsia="Calibri" w:cstheme="minorHAnsi"/>
          <w:sz w:val="22"/>
          <w:szCs w:val="22"/>
        </w:rPr>
        <w:t xml:space="preserve"> </w:t>
      </w:r>
    </w:p>
    <w:p w14:paraId="5EAB85B5" w14:textId="77777777" w:rsidR="00703118" w:rsidRPr="00CA6C4A" w:rsidRDefault="00703118" w:rsidP="00703118">
      <w:pPr>
        <w:rPr>
          <w:rFonts w:eastAsia="Calibri" w:cstheme="minorHAnsi"/>
          <w:sz w:val="22"/>
          <w:szCs w:val="22"/>
        </w:rPr>
      </w:pPr>
      <w:r w:rsidRPr="00CA6C4A">
        <w:rPr>
          <w:rFonts w:eastAsia="Calibri" w:cstheme="minorHAnsi"/>
          <w:sz w:val="22"/>
          <w:szCs w:val="22"/>
        </w:rPr>
        <w:t>and</w:t>
      </w:r>
    </w:p>
    <w:p w14:paraId="75356411" w14:textId="77777777" w:rsidR="00703118" w:rsidRPr="00CA6C4A" w:rsidRDefault="00703118" w:rsidP="00703118">
      <w:pPr>
        <w:rPr>
          <w:rFonts w:eastAsia="Calibri"/>
          <w:sz w:val="22"/>
          <w:szCs w:val="22"/>
        </w:rPr>
      </w:pPr>
      <w:r w:rsidRPr="00CA6C4A">
        <w:rPr>
          <w:rFonts w:eastAsia="Calibri"/>
          <w:sz w:val="22"/>
          <w:szCs w:val="22"/>
        </w:rPr>
        <w:t>5) Have a minimum total of five years of experience, either in the operating room scrub role or as an instructor in surgical technology, or a combination of both, within the past ten years</w:t>
      </w:r>
    </w:p>
    <w:p w14:paraId="1C4CCEEC" w14:textId="77777777" w:rsidR="00703118" w:rsidRPr="00A7113B" w:rsidRDefault="00703118" w:rsidP="00A7113B">
      <w:pPr>
        <w:rPr>
          <w:rFonts w:eastAsia="Calibri" w:cstheme="minorHAnsi"/>
          <w:sz w:val="22"/>
          <w:szCs w:val="22"/>
        </w:rPr>
      </w:pPr>
    </w:p>
    <w:p w14:paraId="49AAF931" w14:textId="77777777" w:rsidR="00703118" w:rsidRPr="00CA6C4A" w:rsidRDefault="00703118" w:rsidP="00703118">
      <w:pPr>
        <w:rPr>
          <w:rFonts w:eastAsia="Calibri" w:cstheme="minorHAnsi"/>
          <w:b/>
          <w:bCs/>
          <w:sz w:val="22"/>
          <w:szCs w:val="22"/>
        </w:rPr>
      </w:pPr>
      <w:r w:rsidRPr="00CA6C4A">
        <w:rPr>
          <w:rFonts w:eastAsia="Calibri" w:cstheme="minorHAnsi"/>
          <w:b/>
          <w:bCs/>
          <w:sz w:val="22"/>
          <w:szCs w:val="22"/>
        </w:rPr>
        <w:t>The Clinical Coordinator must:</w:t>
      </w:r>
    </w:p>
    <w:p w14:paraId="3F26B540" w14:textId="77777777" w:rsidR="00703118" w:rsidRPr="00CA6C4A" w:rsidRDefault="00703118" w:rsidP="00703118">
      <w:pPr>
        <w:rPr>
          <w:rFonts w:eastAsia="Calibri" w:cstheme="minorHAnsi"/>
          <w:sz w:val="22"/>
          <w:szCs w:val="22"/>
        </w:rPr>
      </w:pPr>
      <w:r w:rsidRPr="00CA6C4A">
        <w:rPr>
          <w:rFonts w:eastAsia="Calibri" w:cstheme="minorHAnsi"/>
          <w:sz w:val="22"/>
          <w:szCs w:val="22"/>
        </w:rPr>
        <w:t>1) Be a graduate of an education program in surgical technology accredited by a nationally recognized programmatic accreditation agency; and</w:t>
      </w:r>
    </w:p>
    <w:p w14:paraId="4B043A08" w14:textId="77777777" w:rsidR="00703118" w:rsidRPr="00CA6C4A" w:rsidRDefault="00703118" w:rsidP="00703118">
      <w:pPr>
        <w:rPr>
          <w:rFonts w:eastAsia="Calibri" w:cstheme="minorHAnsi"/>
          <w:sz w:val="22"/>
          <w:szCs w:val="22"/>
        </w:rPr>
      </w:pPr>
      <w:r w:rsidRPr="00CA6C4A">
        <w:rPr>
          <w:rFonts w:eastAsia="Calibri" w:cstheme="minorHAnsi"/>
          <w:sz w:val="22"/>
          <w:szCs w:val="22"/>
        </w:rPr>
        <w:t>2) Possess a credential in the field of surgical technology through a national certification program that is accredited by the National Commission on Certifying Agencies (NCCA); and</w:t>
      </w:r>
    </w:p>
    <w:p w14:paraId="7C332051" w14:textId="77777777" w:rsidR="00703118" w:rsidRPr="00CA6C4A" w:rsidRDefault="00703118" w:rsidP="00703118">
      <w:pPr>
        <w:rPr>
          <w:rFonts w:eastAsia="Calibri" w:cstheme="minorHAnsi"/>
          <w:sz w:val="22"/>
          <w:szCs w:val="22"/>
        </w:rPr>
      </w:pPr>
      <w:r w:rsidRPr="00CA6C4A">
        <w:rPr>
          <w:rFonts w:eastAsia="Calibri" w:cstheme="minorHAnsi"/>
          <w:sz w:val="22"/>
          <w:szCs w:val="22"/>
        </w:rPr>
        <w:t>3) Have a minimum of three years of documented experience, either in the operating room scrub role or as an instructor in surgical technology, or a combination of both, within them past five years; and</w:t>
      </w:r>
    </w:p>
    <w:p w14:paraId="506BB458" w14:textId="77777777" w:rsidR="00703118" w:rsidRPr="00CA6C4A" w:rsidRDefault="00703118" w:rsidP="00703118">
      <w:pPr>
        <w:rPr>
          <w:rFonts w:eastAsia="Calibri" w:cstheme="minorHAnsi"/>
          <w:sz w:val="22"/>
          <w:szCs w:val="22"/>
        </w:rPr>
      </w:pPr>
      <w:r w:rsidRPr="00CA6C4A">
        <w:rPr>
          <w:rFonts w:eastAsia="Calibri" w:cstheme="minorHAnsi"/>
          <w:sz w:val="22"/>
          <w:szCs w:val="22"/>
        </w:rPr>
        <w:t>4) Possess knowledge of the curriculum; and</w:t>
      </w:r>
    </w:p>
    <w:p w14:paraId="4EF2639E" w14:textId="77777777" w:rsidR="00703118" w:rsidRPr="00CA6C4A" w:rsidRDefault="00703118" w:rsidP="00703118">
      <w:pPr>
        <w:rPr>
          <w:rFonts w:eastAsia="Calibri" w:cstheme="minorHAnsi"/>
          <w:sz w:val="22"/>
          <w:szCs w:val="22"/>
        </w:rPr>
      </w:pPr>
      <w:r w:rsidRPr="00CA6C4A">
        <w:rPr>
          <w:rFonts w:eastAsia="Calibri" w:cstheme="minorHAnsi"/>
          <w:sz w:val="22"/>
          <w:szCs w:val="22"/>
        </w:rPr>
        <w:t>5) Possess knowledge about the program’s evaluation of student learning and performance.</w:t>
      </w:r>
    </w:p>
    <w:p w14:paraId="4AD154A2" w14:textId="77777777" w:rsidR="00A7113B" w:rsidRPr="00A7113B" w:rsidRDefault="00A7113B" w:rsidP="00A7113B">
      <w:pPr>
        <w:pStyle w:val="ListParagraph"/>
        <w:rPr>
          <w:rFonts w:eastAsia="Calibri" w:cstheme="minorHAnsi"/>
          <w:b/>
          <w:bCs/>
          <w:sz w:val="22"/>
          <w:szCs w:val="22"/>
        </w:rPr>
      </w:pPr>
    </w:p>
    <w:p w14:paraId="43E48176" w14:textId="359FB436" w:rsidR="00703118" w:rsidRPr="00CA6C4A" w:rsidRDefault="00703118" w:rsidP="00703118">
      <w:pPr>
        <w:pStyle w:val="ListParagraph"/>
        <w:numPr>
          <w:ilvl w:val="0"/>
          <w:numId w:val="4"/>
        </w:numPr>
        <w:rPr>
          <w:rFonts w:eastAsia="Calibri" w:cstheme="minorHAnsi"/>
          <w:b/>
          <w:bCs/>
          <w:sz w:val="22"/>
          <w:szCs w:val="22"/>
        </w:rPr>
      </w:pPr>
      <w:r w:rsidRPr="00CA6C4A">
        <w:rPr>
          <w:rFonts w:eastAsia="Calibri"/>
          <w:b/>
          <w:bCs/>
          <w:sz w:val="22"/>
          <w:szCs w:val="22"/>
        </w:rPr>
        <w:t>Faculty/instructional staff</w:t>
      </w:r>
    </w:p>
    <w:p w14:paraId="30475646" w14:textId="77777777" w:rsidR="00703118" w:rsidRPr="00CA6C4A" w:rsidRDefault="00703118" w:rsidP="00703118">
      <w:pPr>
        <w:pStyle w:val="ListParagraph"/>
        <w:numPr>
          <w:ilvl w:val="0"/>
          <w:numId w:val="4"/>
        </w:numPr>
        <w:rPr>
          <w:rFonts w:eastAsia="Calibri" w:cstheme="minorHAnsi"/>
          <w:sz w:val="22"/>
          <w:szCs w:val="22"/>
        </w:rPr>
      </w:pPr>
      <w:r w:rsidRPr="00CA6C4A">
        <w:rPr>
          <w:rFonts w:eastAsia="Calibri"/>
          <w:sz w:val="22"/>
          <w:szCs w:val="22"/>
        </w:rPr>
        <w:lastRenderedPageBreak/>
        <w:t>Faculty/instructional staff must be effective in teaching and knowledgeable in subject matter as documented by appropriate professional credential(s)/certification(s), education, and experience in the designated content area.</w:t>
      </w:r>
    </w:p>
    <w:p w14:paraId="3BC57D11" w14:textId="77777777" w:rsidR="00703118" w:rsidRPr="00CA6C4A" w:rsidRDefault="00703118" w:rsidP="00703118">
      <w:pPr>
        <w:pStyle w:val="ListParagraph"/>
        <w:numPr>
          <w:ilvl w:val="0"/>
          <w:numId w:val="4"/>
        </w:numPr>
        <w:rPr>
          <w:rFonts w:eastAsia="Calibri" w:cstheme="minorHAnsi"/>
          <w:sz w:val="22"/>
          <w:szCs w:val="22"/>
        </w:rPr>
      </w:pPr>
      <w:r w:rsidRPr="00CA6C4A">
        <w:rPr>
          <w:rFonts w:eastAsia="Calibri"/>
          <w:sz w:val="22"/>
          <w:szCs w:val="22"/>
        </w:rPr>
        <w:t>Faculty with instructional responsibilities in core surgical technology courses must:</w:t>
      </w:r>
    </w:p>
    <w:p w14:paraId="225BD383" w14:textId="77777777" w:rsidR="00703118" w:rsidRPr="00CA6C4A" w:rsidRDefault="00703118" w:rsidP="00703118">
      <w:pPr>
        <w:rPr>
          <w:rFonts w:eastAsia="Calibri" w:cstheme="minorHAnsi"/>
          <w:sz w:val="22"/>
          <w:szCs w:val="22"/>
        </w:rPr>
      </w:pPr>
      <w:r w:rsidRPr="00CA6C4A">
        <w:rPr>
          <w:rFonts w:eastAsia="Calibri" w:cstheme="minorHAnsi"/>
          <w:sz w:val="22"/>
          <w:szCs w:val="22"/>
        </w:rPr>
        <w:t>1) Be a graduate of an education program in surgical technology accredited by a nationally recognized programmatic accreditation agency; and</w:t>
      </w:r>
    </w:p>
    <w:p w14:paraId="37CE165E" w14:textId="77777777" w:rsidR="00703118" w:rsidRPr="00CA6C4A" w:rsidRDefault="00703118" w:rsidP="00703118">
      <w:pPr>
        <w:rPr>
          <w:rFonts w:eastAsia="Calibri" w:cstheme="minorHAnsi"/>
          <w:sz w:val="22"/>
          <w:szCs w:val="22"/>
        </w:rPr>
      </w:pPr>
      <w:r w:rsidRPr="00CA6C4A">
        <w:rPr>
          <w:rFonts w:eastAsia="Calibri" w:cstheme="minorHAnsi"/>
          <w:sz w:val="22"/>
          <w:szCs w:val="22"/>
        </w:rPr>
        <w:t>2) Possess a credential in the field of surgical technology through a national certification program that is accredited by the National Commission on Certifying Agencies (NCCA</w:t>
      </w:r>
      <w:proofErr w:type="gramStart"/>
      <w:r w:rsidRPr="00CA6C4A">
        <w:rPr>
          <w:rFonts w:eastAsia="Calibri" w:cstheme="minorHAnsi"/>
          <w:sz w:val="22"/>
          <w:szCs w:val="22"/>
        </w:rPr>
        <w:t>);</w:t>
      </w:r>
      <w:proofErr w:type="gramEnd"/>
      <w:r w:rsidRPr="00CA6C4A">
        <w:rPr>
          <w:rFonts w:eastAsia="Calibri" w:cstheme="minorHAnsi"/>
          <w:sz w:val="22"/>
          <w:szCs w:val="22"/>
        </w:rPr>
        <w:t xml:space="preserve"> </w:t>
      </w:r>
    </w:p>
    <w:p w14:paraId="783CDC73"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and </w:t>
      </w:r>
    </w:p>
    <w:p w14:paraId="51E232D8" w14:textId="20047228" w:rsidR="00703118" w:rsidRDefault="00703118" w:rsidP="00703118">
      <w:pPr>
        <w:rPr>
          <w:rFonts w:eastAsia="Calibri" w:cstheme="minorHAnsi"/>
          <w:sz w:val="22"/>
          <w:szCs w:val="22"/>
        </w:rPr>
      </w:pPr>
      <w:r w:rsidRPr="00CA6C4A">
        <w:rPr>
          <w:rFonts w:eastAsia="Calibri" w:cstheme="minorHAnsi"/>
          <w:sz w:val="22"/>
          <w:szCs w:val="22"/>
        </w:rPr>
        <w:t>3) Have a minimum total of two years of experience, either in the operating room scrub role or as an instructor in surgical technology, or a combination of both, within the past five years.</w:t>
      </w:r>
    </w:p>
    <w:p w14:paraId="659C3B66" w14:textId="77777777" w:rsidR="00A7113B" w:rsidRPr="00CA6C4A" w:rsidRDefault="00A7113B" w:rsidP="00703118">
      <w:pPr>
        <w:rPr>
          <w:rFonts w:eastAsia="Calibri" w:cstheme="minorHAnsi"/>
          <w:sz w:val="22"/>
          <w:szCs w:val="22"/>
        </w:rPr>
      </w:pPr>
    </w:p>
    <w:p w14:paraId="6DC5671A"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SWK: Social Work</w:t>
      </w:r>
    </w:p>
    <w:p w14:paraId="49113A18" w14:textId="77777777" w:rsidR="00703118" w:rsidRPr="00CA6C4A" w:rsidRDefault="00703118" w:rsidP="00703118">
      <w:pPr>
        <w:rPr>
          <w:rFonts w:cstheme="minorHAnsi"/>
          <w:sz w:val="22"/>
          <w:szCs w:val="22"/>
        </w:rPr>
      </w:pPr>
      <w:r w:rsidRPr="00CA6C4A">
        <w:rPr>
          <w:rFonts w:cstheme="minorHAnsi"/>
          <w:sz w:val="22"/>
          <w:szCs w:val="22"/>
        </w:rPr>
        <w:t xml:space="preserve">SWK courses are Career and Technical Education Courses, but also may be a requirement for an AA degree. Faculty must also have CTE Credential to teach. </w:t>
      </w:r>
    </w:p>
    <w:p w14:paraId="34EE890E"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SWK courses in the current PPSC Catalog of courses. This includes: SWK 1000, SWK 1050, SWK 1060, SWK 1080, SWK 1081, SWK 2010, SWK 2002, SWK 2050, SWK 2070, SWK 2008, SWK 2202, SWK 2080</w:t>
      </w:r>
    </w:p>
    <w:p w14:paraId="3E0CABDD" w14:textId="77777777" w:rsidR="00703118" w:rsidRPr="00CA6C4A" w:rsidRDefault="00703118" w:rsidP="00703118">
      <w:pPr>
        <w:rPr>
          <w:rFonts w:cstheme="minorHAnsi"/>
          <w:b/>
          <w:sz w:val="22"/>
          <w:szCs w:val="22"/>
        </w:rPr>
      </w:pPr>
      <w:r w:rsidRPr="00CA6C4A">
        <w:rPr>
          <w:rFonts w:cstheme="minorHAnsi"/>
          <w:b/>
          <w:sz w:val="22"/>
          <w:szCs w:val="22"/>
        </w:rPr>
        <w:t>Minimum Required:</w:t>
      </w:r>
      <w:r w:rsidRPr="00CA6C4A">
        <w:rPr>
          <w:rFonts w:cstheme="minorHAnsi"/>
          <w:sz w:val="22"/>
          <w:szCs w:val="22"/>
        </w:rPr>
        <w:t xml:space="preserve">  Master’s degree with 18 discipline related credits and 2000 verified occupational/industry hours within 7 years. </w:t>
      </w:r>
    </w:p>
    <w:p w14:paraId="072A0598" w14:textId="77777777" w:rsidR="00703118" w:rsidRPr="00CA6C4A" w:rsidRDefault="00703118" w:rsidP="00703118">
      <w:pPr>
        <w:rPr>
          <w:rFonts w:cstheme="minorHAnsi"/>
          <w:sz w:val="22"/>
          <w:szCs w:val="22"/>
        </w:rPr>
      </w:pPr>
      <w:bookmarkStart w:id="26" w:name="_Hlk46139487"/>
      <w:r w:rsidRPr="00CA6C4A">
        <w:rPr>
          <w:rFonts w:eastAsia="Calibri" w:cstheme="minorHAnsi"/>
          <w:b/>
          <w:sz w:val="22"/>
          <w:szCs w:val="22"/>
        </w:rPr>
        <w:t xml:space="preserve">Related Degree, Credential, and/or Occupational Experience in: </w:t>
      </w:r>
      <w:r w:rsidRPr="00CA6C4A">
        <w:rPr>
          <w:rFonts w:eastAsia="Calibri" w:cstheme="minorHAnsi"/>
          <w:bCs/>
          <w:sz w:val="22"/>
          <w:szCs w:val="22"/>
        </w:rPr>
        <w:t>Social Work,</w:t>
      </w:r>
      <w:r w:rsidRPr="00CA6C4A">
        <w:rPr>
          <w:rFonts w:eastAsia="Calibri" w:cstheme="minorHAnsi"/>
          <w:b/>
          <w:sz w:val="22"/>
          <w:szCs w:val="22"/>
        </w:rPr>
        <w:t xml:space="preserve"> </w:t>
      </w:r>
      <w:r w:rsidRPr="00CA6C4A">
        <w:rPr>
          <w:rFonts w:cstheme="minorHAnsi"/>
          <w:sz w:val="22"/>
          <w:szCs w:val="22"/>
        </w:rPr>
        <w:t>Counseling, Psychology, or Behavioral Therapy.</w:t>
      </w:r>
    </w:p>
    <w:p w14:paraId="7225568E" w14:textId="5BA89C99" w:rsidR="00703118" w:rsidRDefault="00703118" w:rsidP="00703118">
      <w:pPr>
        <w:spacing w:line="257" w:lineRule="auto"/>
        <w:rPr>
          <w:rFonts w:cstheme="minorHAnsi"/>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r w:rsidRPr="00CA6C4A">
        <w:rPr>
          <w:rFonts w:cstheme="minorHAnsi"/>
          <w:sz w:val="22"/>
          <w:szCs w:val="22"/>
        </w:rPr>
        <w:t xml:space="preserve"> </w:t>
      </w:r>
      <w:bookmarkEnd w:id="26"/>
    </w:p>
    <w:p w14:paraId="6E8C79F0" w14:textId="77777777" w:rsidR="00A7113B" w:rsidRPr="00CA6C4A" w:rsidRDefault="00A7113B" w:rsidP="00703118">
      <w:pPr>
        <w:spacing w:line="257" w:lineRule="auto"/>
        <w:rPr>
          <w:rFonts w:cstheme="minorHAnsi"/>
          <w:sz w:val="22"/>
          <w:szCs w:val="22"/>
        </w:rPr>
      </w:pPr>
    </w:p>
    <w:p w14:paraId="1D768A96" w14:textId="77777777" w:rsidR="00703118" w:rsidRPr="00CA6C4A" w:rsidRDefault="00703118" w:rsidP="00703118">
      <w:pPr>
        <w:rPr>
          <w:rFonts w:cstheme="minorHAnsi"/>
          <w:b/>
          <w:bCs/>
          <w:color w:val="0070C0"/>
          <w:sz w:val="22"/>
          <w:szCs w:val="22"/>
          <w:u w:val="single"/>
        </w:rPr>
      </w:pPr>
      <w:r w:rsidRPr="00CA6C4A">
        <w:rPr>
          <w:rFonts w:cstheme="minorHAnsi"/>
          <w:b/>
          <w:bCs/>
          <w:color w:val="0070C0"/>
          <w:sz w:val="22"/>
          <w:szCs w:val="22"/>
          <w:u w:val="single"/>
        </w:rPr>
        <w:t>SOC: Sociology</w:t>
      </w:r>
    </w:p>
    <w:p w14:paraId="67AF5FDA"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SOC courses are General Education courses.  Some SOC courses are also General Transfer (GT) courses.  GT courses are indicated with an asterisk (*) in the PPSC catalog of courses.   </w:t>
      </w:r>
    </w:p>
    <w:p w14:paraId="4DFD1359"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The following are the minimum requirements to teach all SOC courses. This </w:t>
      </w:r>
      <w:proofErr w:type="gramStart"/>
      <w:r w:rsidRPr="00CA6C4A">
        <w:rPr>
          <w:rFonts w:eastAsia="Calibri" w:cstheme="minorHAnsi"/>
          <w:sz w:val="22"/>
          <w:szCs w:val="22"/>
        </w:rPr>
        <w:t>includes:</w:t>
      </w:r>
      <w:proofErr w:type="gramEnd"/>
      <w:r w:rsidRPr="00CA6C4A">
        <w:rPr>
          <w:rFonts w:eastAsia="Calibri" w:cstheme="minorHAnsi"/>
          <w:sz w:val="22"/>
          <w:szCs w:val="22"/>
        </w:rPr>
        <w:t xml:space="preserve"> SOC 1001*, SOC 1002*, SOC 2005*, SOC 2016*, SOC 2018*, SOC 2020*, SOC 2031*, SOC 2037*.</w:t>
      </w:r>
    </w:p>
    <w:p w14:paraId="00DC1F6B"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sz w:val="22"/>
          <w:szCs w:val="22"/>
        </w:rPr>
        <w:t xml:space="preserve">  Master’s degree plus 18 graduate credits in Sociology. </w:t>
      </w:r>
    </w:p>
    <w:p w14:paraId="17ADF66F" w14:textId="77777777" w:rsidR="00703118" w:rsidRPr="00CA6C4A" w:rsidRDefault="00703118" w:rsidP="00703118">
      <w:pPr>
        <w:spacing w:line="257" w:lineRule="auto"/>
        <w:rPr>
          <w:rFonts w:cstheme="minorHAnsi"/>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p w14:paraId="1F3B2306"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THE: Theatre</w:t>
      </w:r>
    </w:p>
    <w:p w14:paraId="3ABB6DCE" w14:textId="77777777" w:rsidR="00703118" w:rsidRPr="00CA6C4A" w:rsidRDefault="00703118" w:rsidP="00703118">
      <w:pPr>
        <w:rPr>
          <w:rFonts w:cstheme="minorHAnsi"/>
          <w:sz w:val="22"/>
          <w:szCs w:val="22"/>
        </w:rPr>
      </w:pPr>
      <w:r w:rsidRPr="00CA6C4A">
        <w:rPr>
          <w:rFonts w:cstheme="minorHAnsi"/>
          <w:sz w:val="22"/>
          <w:szCs w:val="22"/>
        </w:rPr>
        <w:t xml:space="preserve">THE courses are General Education courses.  Some THE courses are also Guaranteed Transfer (GT) courses.   </w:t>
      </w:r>
    </w:p>
    <w:p w14:paraId="43703C65" w14:textId="77777777" w:rsidR="00703118" w:rsidRPr="00CA6C4A" w:rsidRDefault="00703118" w:rsidP="00703118">
      <w:pPr>
        <w:rPr>
          <w:rFonts w:cstheme="minorHAnsi"/>
          <w:sz w:val="22"/>
          <w:szCs w:val="22"/>
        </w:rPr>
      </w:pPr>
      <w:r w:rsidRPr="00CA6C4A">
        <w:rPr>
          <w:rFonts w:cstheme="minorHAnsi"/>
          <w:sz w:val="22"/>
          <w:szCs w:val="22"/>
        </w:rPr>
        <w:t>The following are the minimum requirements to teach all Humanities courses in the current PPSC Catalog of courses.  These include: THE 104, THE 105, THE 108, THE 111, THE 112, THE 115, THE 116, THE 126, THE 131, THE 131, THE 135, THE 136, THE 140, THE 144, THE 152, THE 181, THE 182, THE 183, THE 204, THE 211, THE 212, THE 213, THE 215, THE 216, THE 220, THE 231, THE 232, THE 246, THE 247, THE 248, THE 255.</w:t>
      </w:r>
    </w:p>
    <w:p w14:paraId="4DECEFCC" w14:textId="77777777" w:rsidR="00E45FF5" w:rsidRDefault="00E45FF5" w:rsidP="00703118">
      <w:pPr>
        <w:rPr>
          <w:rFonts w:cstheme="minorHAnsi"/>
          <w:b/>
          <w:bCs/>
          <w:sz w:val="22"/>
          <w:szCs w:val="22"/>
        </w:rPr>
      </w:pPr>
    </w:p>
    <w:p w14:paraId="5A8CE857" w14:textId="77777777" w:rsidR="00E45FF5" w:rsidRDefault="00E45FF5" w:rsidP="00703118">
      <w:pPr>
        <w:rPr>
          <w:rFonts w:cstheme="minorHAnsi"/>
          <w:b/>
          <w:bCs/>
          <w:sz w:val="22"/>
          <w:szCs w:val="22"/>
        </w:rPr>
      </w:pPr>
    </w:p>
    <w:p w14:paraId="0743567F" w14:textId="77777777" w:rsidR="00E45FF5" w:rsidRDefault="00E45FF5" w:rsidP="00703118">
      <w:pPr>
        <w:rPr>
          <w:rFonts w:cstheme="minorHAnsi"/>
          <w:b/>
          <w:bCs/>
          <w:sz w:val="22"/>
          <w:szCs w:val="22"/>
        </w:rPr>
      </w:pPr>
    </w:p>
    <w:p w14:paraId="43C9D040" w14:textId="6ABA4704" w:rsidR="00703118" w:rsidRPr="00CA6C4A" w:rsidRDefault="00703118" w:rsidP="00703118">
      <w:pPr>
        <w:rPr>
          <w:rFonts w:cstheme="minorHAnsi"/>
          <w:sz w:val="22"/>
          <w:szCs w:val="22"/>
        </w:rPr>
      </w:pPr>
      <w:r w:rsidRPr="00CA6C4A">
        <w:rPr>
          <w:rFonts w:cstheme="minorHAnsi"/>
          <w:b/>
          <w:bCs/>
          <w:sz w:val="22"/>
          <w:szCs w:val="22"/>
        </w:rPr>
        <w:t>Minimum Required:</w:t>
      </w:r>
      <w:r w:rsidRPr="00CA6C4A">
        <w:rPr>
          <w:rFonts w:cstheme="minorHAnsi"/>
          <w:sz w:val="22"/>
          <w:szCs w:val="22"/>
        </w:rPr>
        <w:t xml:space="preserve"> Master’s degree in Theatre or one of several related degrees listed below. Also allowed, a </w:t>
      </w:r>
      <w:proofErr w:type="gramStart"/>
      <w:r w:rsidRPr="00CA6C4A">
        <w:rPr>
          <w:rFonts w:cstheme="minorHAnsi"/>
          <w:sz w:val="22"/>
          <w:szCs w:val="22"/>
        </w:rPr>
        <w:t>Master’s</w:t>
      </w:r>
      <w:proofErr w:type="gramEnd"/>
      <w:r w:rsidRPr="00CA6C4A">
        <w:rPr>
          <w:rFonts w:cstheme="minorHAnsi"/>
          <w:sz w:val="22"/>
          <w:szCs w:val="22"/>
        </w:rPr>
        <w:t xml:space="preserve"> degree in any field, plus 18 graduate credits in one of the related degrees listed below. </w:t>
      </w:r>
    </w:p>
    <w:p w14:paraId="3046EDC2" w14:textId="77777777" w:rsidR="00703118" w:rsidRPr="00CA6C4A" w:rsidRDefault="00703118" w:rsidP="00703118">
      <w:pPr>
        <w:rPr>
          <w:rFonts w:cstheme="minorHAnsi"/>
          <w:sz w:val="22"/>
          <w:szCs w:val="22"/>
        </w:rPr>
      </w:pPr>
      <w:r w:rsidRPr="00CA6C4A">
        <w:rPr>
          <w:rFonts w:cstheme="minorHAnsi"/>
          <w:b/>
          <w:sz w:val="22"/>
          <w:szCs w:val="22"/>
        </w:rPr>
        <w:lastRenderedPageBreak/>
        <w:t>Related degrees:</w:t>
      </w:r>
      <w:r w:rsidRPr="00CA6C4A">
        <w:rPr>
          <w:rFonts w:cstheme="minorHAnsi"/>
          <w:sz w:val="22"/>
          <w:szCs w:val="22"/>
        </w:rPr>
        <w:t xml:space="preserve"> Theatre Studies, Acting</w:t>
      </w:r>
    </w:p>
    <w:p w14:paraId="2C1C0265" w14:textId="77777777" w:rsidR="00703118" w:rsidRPr="00CA6C4A" w:rsidRDefault="00703118" w:rsidP="00703118">
      <w:pPr>
        <w:rPr>
          <w:rFonts w:cstheme="minorHAnsi"/>
          <w:sz w:val="22"/>
          <w:szCs w:val="22"/>
        </w:rPr>
      </w:pPr>
      <w:r w:rsidRPr="00CA6C4A">
        <w:rPr>
          <w:rFonts w:cstheme="minorHAnsi"/>
          <w:b/>
          <w:sz w:val="22"/>
          <w:szCs w:val="22"/>
        </w:rPr>
        <w:t>Tested Experience:</w:t>
      </w:r>
      <w:r w:rsidRPr="00CA6C4A">
        <w:rPr>
          <w:rFonts w:cstheme="minorHAnsi"/>
          <w:sz w:val="22"/>
          <w:szCs w:val="22"/>
        </w:rPr>
        <w:t xml:space="preserve">  PPSC has no tested experience option in place for this prefix.</w:t>
      </w:r>
    </w:p>
    <w:p w14:paraId="4994AB24" w14:textId="77777777" w:rsidR="00703118" w:rsidRPr="00CA6C4A" w:rsidRDefault="00703118" w:rsidP="00703118">
      <w:pPr>
        <w:pStyle w:val="Heading1"/>
        <w:rPr>
          <w:rFonts w:asciiTheme="minorHAnsi" w:hAnsiTheme="minorHAnsi" w:cstheme="minorHAnsi"/>
          <w:b w:val="0"/>
          <w:bCs/>
          <w:color w:val="auto"/>
          <w:sz w:val="22"/>
          <w:szCs w:val="22"/>
          <w:u w:val="none"/>
        </w:rPr>
      </w:pPr>
      <w:r w:rsidRPr="00CA6C4A">
        <w:rPr>
          <w:rFonts w:asciiTheme="minorHAnsi" w:hAnsiTheme="minorHAnsi" w:cstheme="minorHAnsi"/>
          <w:color w:val="0070C0"/>
          <w:sz w:val="22"/>
          <w:szCs w:val="22"/>
        </w:rPr>
        <w:t>VET: Veterinary Technology</w:t>
      </w:r>
      <w:r w:rsidRPr="00CA6C4A">
        <w:rPr>
          <w:rFonts w:asciiTheme="minorHAnsi" w:hAnsiTheme="minorHAnsi" w:cstheme="minorHAnsi"/>
          <w:color w:val="0070C0"/>
          <w:sz w:val="22"/>
          <w:szCs w:val="22"/>
        </w:rPr>
        <w:br/>
      </w:r>
      <w:r w:rsidRPr="00CA6C4A">
        <w:rPr>
          <w:rFonts w:asciiTheme="minorHAnsi" w:hAnsiTheme="minorHAnsi" w:cstheme="minorHAnsi"/>
          <w:b w:val="0"/>
          <w:bCs/>
          <w:color w:val="auto"/>
          <w:sz w:val="22"/>
          <w:szCs w:val="22"/>
          <w:u w:val="none"/>
        </w:rPr>
        <w:t xml:space="preserve">VET courses are CTE (Career and Technical Education) courses. Faculty must possess or be eligible to receive a CTE credential </w:t>
      </w:r>
      <w:proofErr w:type="gramStart"/>
      <w:r w:rsidRPr="00CA6C4A">
        <w:rPr>
          <w:rFonts w:asciiTheme="minorHAnsi" w:hAnsiTheme="minorHAnsi" w:cstheme="minorHAnsi"/>
          <w:b w:val="0"/>
          <w:bCs/>
          <w:color w:val="auto"/>
          <w:sz w:val="22"/>
          <w:szCs w:val="22"/>
          <w:u w:val="none"/>
        </w:rPr>
        <w:t>in order to</w:t>
      </w:r>
      <w:proofErr w:type="gramEnd"/>
      <w:r w:rsidRPr="00CA6C4A">
        <w:rPr>
          <w:rFonts w:asciiTheme="minorHAnsi" w:hAnsiTheme="minorHAnsi" w:cstheme="minorHAnsi"/>
          <w:b w:val="0"/>
          <w:bCs/>
          <w:color w:val="auto"/>
          <w:sz w:val="22"/>
          <w:szCs w:val="22"/>
          <w:u w:val="none"/>
        </w:rPr>
        <w:t xml:space="preserve"> teach.</w:t>
      </w:r>
    </w:p>
    <w:p w14:paraId="677664BC" w14:textId="77777777" w:rsidR="00703118" w:rsidRPr="00CA6C4A" w:rsidRDefault="00703118" w:rsidP="00703118">
      <w:pPr>
        <w:rPr>
          <w:sz w:val="22"/>
          <w:szCs w:val="22"/>
        </w:rPr>
      </w:pPr>
      <w:r w:rsidRPr="00CA6C4A">
        <w:rPr>
          <w:b/>
          <w:bCs/>
          <w:sz w:val="22"/>
          <w:szCs w:val="22"/>
        </w:rPr>
        <w:t xml:space="preserve">Minimum Requirements: </w:t>
      </w:r>
      <w:r w:rsidRPr="00CA6C4A">
        <w:rPr>
          <w:sz w:val="22"/>
          <w:szCs w:val="22"/>
        </w:rPr>
        <w:t>AA or AS in Veterinary Technology from an AVMA accredited institution. At least 4,000 verified occupational/industry hours within the past 7 years. 3 years of verified clinical experience.</w:t>
      </w:r>
    </w:p>
    <w:p w14:paraId="44036646" w14:textId="77777777" w:rsidR="00703118" w:rsidRPr="00CA6C4A" w:rsidRDefault="00703118" w:rsidP="00703118">
      <w:pPr>
        <w:rPr>
          <w:sz w:val="22"/>
          <w:szCs w:val="22"/>
        </w:rPr>
      </w:pPr>
      <w:r w:rsidRPr="00CA6C4A">
        <w:rPr>
          <w:b/>
          <w:bCs/>
          <w:sz w:val="22"/>
          <w:szCs w:val="22"/>
        </w:rPr>
        <w:t xml:space="preserve">Related Degrees/Certifications: </w:t>
      </w:r>
      <w:r w:rsidRPr="00CA6C4A">
        <w:rPr>
          <w:sz w:val="22"/>
          <w:szCs w:val="22"/>
        </w:rPr>
        <w:t xml:space="preserve">Related Bachelor’s or any </w:t>
      </w:r>
      <w:proofErr w:type="spellStart"/>
      <w:proofErr w:type="gramStart"/>
      <w:r w:rsidRPr="00CA6C4A">
        <w:rPr>
          <w:sz w:val="22"/>
          <w:szCs w:val="22"/>
        </w:rPr>
        <w:t>Masters</w:t>
      </w:r>
      <w:proofErr w:type="spellEnd"/>
      <w:proofErr w:type="gramEnd"/>
      <w:r w:rsidRPr="00CA6C4A">
        <w:rPr>
          <w:sz w:val="22"/>
          <w:szCs w:val="22"/>
        </w:rPr>
        <w:t xml:space="preserve"> degree with 18 discipline related credits and 2000 verified occupational/industry hours within the last 7 years. Licensed Doctor of Veterinary Medicine in the state of Colorado with 2000 verified occupational/industry hours within the last 7 years.</w:t>
      </w:r>
    </w:p>
    <w:p w14:paraId="51776D6F" w14:textId="77777777" w:rsidR="00703118" w:rsidRPr="00CA6C4A" w:rsidRDefault="00703118" w:rsidP="00703118">
      <w:pPr>
        <w:rPr>
          <w:b/>
          <w:bCs/>
          <w:sz w:val="22"/>
          <w:szCs w:val="22"/>
        </w:rPr>
      </w:pPr>
      <w:r w:rsidRPr="00CA6C4A">
        <w:rPr>
          <w:b/>
          <w:bCs/>
          <w:sz w:val="22"/>
          <w:szCs w:val="22"/>
        </w:rPr>
        <w:t xml:space="preserve">Preferred Degrees/Certifications: </w:t>
      </w:r>
      <w:r w:rsidRPr="00CA6C4A">
        <w:rPr>
          <w:sz w:val="22"/>
          <w:szCs w:val="22"/>
        </w:rPr>
        <w:t>Certifications that apply to the veterinary field.</w:t>
      </w:r>
    </w:p>
    <w:p w14:paraId="6DAE2BA4" w14:textId="77777777" w:rsidR="00703118" w:rsidRPr="00CA6C4A" w:rsidRDefault="00703118" w:rsidP="00703118">
      <w:pPr>
        <w:rPr>
          <w:rFonts w:cstheme="minorHAnsi"/>
          <w:sz w:val="22"/>
          <w:szCs w:val="22"/>
        </w:rPr>
      </w:pPr>
      <w:r w:rsidRPr="00CA6C4A">
        <w:rPr>
          <w:rFonts w:cstheme="minorHAnsi"/>
          <w:b/>
          <w:sz w:val="22"/>
          <w:szCs w:val="22"/>
        </w:rPr>
        <w:t>Tested Experience:</w:t>
      </w:r>
      <w:r w:rsidRPr="00CA6C4A">
        <w:rPr>
          <w:rFonts w:cstheme="minorHAnsi"/>
          <w:sz w:val="22"/>
          <w:szCs w:val="22"/>
        </w:rPr>
        <w:t xml:space="preserve">  PPSC has no tested experience option in place for this prefix.</w:t>
      </w:r>
    </w:p>
    <w:p w14:paraId="4DCD1722" w14:textId="77777777" w:rsidR="00703118" w:rsidRPr="00CA6C4A" w:rsidRDefault="00703118" w:rsidP="00703118">
      <w:pPr>
        <w:pStyle w:val="Heading1"/>
        <w:rPr>
          <w:rFonts w:asciiTheme="minorHAnsi" w:hAnsiTheme="minorHAnsi" w:cstheme="minorHAnsi"/>
          <w:color w:val="0070C0"/>
          <w:sz w:val="22"/>
          <w:szCs w:val="22"/>
        </w:rPr>
      </w:pPr>
      <w:r w:rsidRPr="00CA6C4A">
        <w:rPr>
          <w:rFonts w:asciiTheme="minorHAnsi" w:hAnsiTheme="minorHAnsi" w:cstheme="minorHAnsi"/>
          <w:color w:val="0070C0"/>
          <w:sz w:val="22"/>
          <w:szCs w:val="22"/>
        </w:rPr>
        <w:t>WEL: Welding</w:t>
      </w:r>
    </w:p>
    <w:p w14:paraId="4FFD4433" w14:textId="77777777" w:rsidR="00703118" w:rsidRPr="00CA6C4A" w:rsidRDefault="00703118" w:rsidP="00703118">
      <w:pPr>
        <w:rPr>
          <w:rFonts w:cstheme="minorHAnsi"/>
          <w:bCs/>
          <w:sz w:val="22"/>
          <w:szCs w:val="22"/>
        </w:rPr>
      </w:pPr>
      <w:r w:rsidRPr="00CA6C4A">
        <w:rPr>
          <w:rFonts w:cstheme="minorHAnsi"/>
          <w:sz w:val="22"/>
          <w:szCs w:val="22"/>
        </w:rPr>
        <w:t xml:space="preserve">WEL courses are Career and Technical Education courses. Faculty must </w:t>
      </w:r>
      <w:r w:rsidRPr="00CA6C4A">
        <w:rPr>
          <w:rFonts w:cstheme="minorHAnsi"/>
          <w:bCs/>
          <w:sz w:val="22"/>
          <w:szCs w:val="22"/>
        </w:rPr>
        <w:t xml:space="preserve">possess or be eligible to receive a Colorado State Vocational Credential. </w:t>
      </w:r>
    </w:p>
    <w:p w14:paraId="422E31FE" w14:textId="77777777" w:rsidR="00703118" w:rsidRPr="00CA6C4A" w:rsidRDefault="00703118" w:rsidP="00703118">
      <w:pPr>
        <w:rPr>
          <w:rFonts w:cstheme="minorHAnsi"/>
          <w:bCs/>
          <w:sz w:val="22"/>
          <w:szCs w:val="22"/>
        </w:rPr>
      </w:pPr>
      <w:r w:rsidRPr="00CA6C4A">
        <w:rPr>
          <w:rFonts w:cstheme="minorHAnsi"/>
          <w:bCs/>
          <w:sz w:val="22"/>
          <w:szCs w:val="22"/>
        </w:rPr>
        <w:t>The following are the minimum requirements to teach all WEL courses in the current PPSC Catalog of courses. This includes: WEL 100, WEL 106, WEL 113, WEL 114, WEL 115, WEL 121, WEL 122, WEL 124, WEL 125, WEL 130, WEL 180, WEL 200, WEL 205, WEL 224, WEL 225, WEL 230, WEL 231, WEL 240, WEL 250, WEL 263, WEL 264, WEL 280, WEL 289.</w:t>
      </w:r>
    </w:p>
    <w:p w14:paraId="0140B279"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bCs/>
          <w:sz w:val="22"/>
          <w:szCs w:val="22"/>
        </w:rPr>
        <w:t xml:space="preserve">: </w:t>
      </w:r>
      <w:r w:rsidRPr="00CA6C4A">
        <w:rPr>
          <w:rFonts w:cstheme="minorHAnsi"/>
          <w:sz w:val="22"/>
          <w:szCs w:val="22"/>
        </w:rPr>
        <w:t xml:space="preserve">A related associates (or relevant current industry license or certification) and 5,000 verified occupational/industry hours within 7 years; </w:t>
      </w:r>
      <w:proofErr w:type="gramStart"/>
      <w:r w:rsidRPr="00CA6C4A">
        <w:rPr>
          <w:rFonts w:cstheme="minorHAnsi"/>
          <w:sz w:val="22"/>
          <w:szCs w:val="22"/>
        </w:rPr>
        <w:t>OR,</w:t>
      </w:r>
      <w:proofErr w:type="gramEnd"/>
      <w:r w:rsidRPr="00CA6C4A">
        <w:rPr>
          <w:rFonts w:cstheme="minorHAnsi"/>
          <w:sz w:val="22"/>
          <w:szCs w:val="22"/>
        </w:rPr>
        <w:t xml:space="preserve"> a related Bachelor’s or any Master’s degree with 18 discipline related credits and 2000 verified occupational/industry hours within 7 years. </w:t>
      </w:r>
    </w:p>
    <w:p w14:paraId="2A0B6D3A" w14:textId="77777777" w:rsidR="00703118" w:rsidRPr="00CA6C4A" w:rsidRDefault="00703118" w:rsidP="00703118">
      <w:pPr>
        <w:rPr>
          <w:rFonts w:cstheme="minorHAnsi"/>
          <w:bCs/>
          <w:sz w:val="22"/>
          <w:szCs w:val="22"/>
        </w:rPr>
      </w:pPr>
      <w:r w:rsidRPr="00CA6C4A">
        <w:rPr>
          <w:rFonts w:cstheme="minorHAnsi"/>
          <w:b/>
          <w:sz w:val="22"/>
          <w:szCs w:val="22"/>
        </w:rPr>
        <w:t xml:space="preserve">Related Degree, Credential, and/or Occupational Experience: </w:t>
      </w:r>
      <w:r w:rsidRPr="00CA6C4A">
        <w:rPr>
          <w:rFonts w:cstheme="minorHAnsi"/>
          <w:bCs/>
          <w:sz w:val="22"/>
          <w:szCs w:val="22"/>
        </w:rPr>
        <w:t>Certifications</w:t>
      </w:r>
    </w:p>
    <w:p w14:paraId="136A166D" w14:textId="77777777" w:rsidR="00703118" w:rsidRPr="00CA6C4A" w:rsidRDefault="00703118" w:rsidP="00703118">
      <w:pPr>
        <w:rPr>
          <w:rFonts w:cstheme="minorHAnsi"/>
          <w:bCs/>
          <w:sz w:val="22"/>
          <w:szCs w:val="22"/>
        </w:rPr>
      </w:pPr>
    </w:p>
    <w:p w14:paraId="67EB1618" w14:textId="77777777" w:rsidR="00703118" w:rsidRPr="00CA6C4A" w:rsidRDefault="00703118" w:rsidP="00703118">
      <w:pPr>
        <w:rPr>
          <w:rFonts w:cstheme="minorHAnsi"/>
          <w:b/>
          <w:color w:val="0070C0"/>
          <w:sz w:val="22"/>
          <w:szCs w:val="22"/>
          <w:u w:val="single"/>
        </w:rPr>
      </w:pPr>
      <w:r w:rsidRPr="00CA6C4A">
        <w:rPr>
          <w:rFonts w:cstheme="minorHAnsi"/>
          <w:b/>
          <w:color w:val="0070C0"/>
          <w:sz w:val="22"/>
          <w:szCs w:val="22"/>
          <w:u w:val="single"/>
        </w:rPr>
        <w:t>WST: Women’s Studies</w:t>
      </w:r>
    </w:p>
    <w:p w14:paraId="40BB8BA5"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WST courses are General Education courses.  Some WST courses are also General Transfer (GT) courses.  GT courses are indicated with an asterisk (*) in the PPSC catalog of courses.   </w:t>
      </w:r>
    </w:p>
    <w:p w14:paraId="75E910E7" w14:textId="77777777" w:rsidR="00703118" w:rsidRPr="00CA6C4A" w:rsidRDefault="00703118" w:rsidP="00703118">
      <w:pPr>
        <w:rPr>
          <w:rFonts w:eastAsia="Calibri" w:cstheme="minorHAnsi"/>
          <w:sz w:val="22"/>
          <w:szCs w:val="22"/>
        </w:rPr>
      </w:pPr>
      <w:r w:rsidRPr="00CA6C4A">
        <w:rPr>
          <w:rFonts w:eastAsia="Calibri" w:cstheme="minorHAnsi"/>
          <w:sz w:val="22"/>
          <w:szCs w:val="22"/>
        </w:rPr>
        <w:t xml:space="preserve">The following are the minimum requirements to teach all WST courses. This </w:t>
      </w:r>
      <w:proofErr w:type="gramStart"/>
      <w:r w:rsidRPr="00CA6C4A">
        <w:rPr>
          <w:rFonts w:eastAsia="Calibri" w:cstheme="minorHAnsi"/>
          <w:sz w:val="22"/>
          <w:szCs w:val="22"/>
        </w:rPr>
        <w:t>includes:</w:t>
      </w:r>
      <w:proofErr w:type="gramEnd"/>
      <w:r w:rsidRPr="00CA6C4A">
        <w:rPr>
          <w:rFonts w:eastAsia="Calibri" w:cstheme="minorHAnsi"/>
          <w:sz w:val="22"/>
          <w:szCs w:val="22"/>
        </w:rPr>
        <w:t xml:space="preserve">  WST 2000*, WST 2100*.</w:t>
      </w:r>
    </w:p>
    <w:p w14:paraId="093A7791" w14:textId="77777777" w:rsidR="00703118" w:rsidRPr="00CA6C4A" w:rsidRDefault="00703118" w:rsidP="00703118">
      <w:pPr>
        <w:rPr>
          <w:rFonts w:cstheme="minorHAnsi"/>
          <w:sz w:val="22"/>
          <w:szCs w:val="22"/>
        </w:rPr>
      </w:pPr>
      <w:r w:rsidRPr="00CA6C4A">
        <w:rPr>
          <w:rFonts w:cstheme="minorHAnsi"/>
          <w:b/>
          <w:sz w:val="22"/>
          <w:szCs w:val="22"/>
        </w:rPr>
        <w:t>Minimum Required:</w:t>
      </w:r>
      <w:r w:rsidRPr="00CA6C4A">
        <w:rPr>
          <w:rFonts w:cstheme="minorHAnsi"/>
          <w:sz w:val="22"/>
          <w:szCs w:val="22"/>
        </w:rPr>
        <w:t xml:space="preserve">  Master’s degree plus 18 graduate credits in Sociology, Social Work, or Sociology.  </w:t>
      </w:r>
    </w:p>
    <w:p w14:paraId="23099CB7" w14:textId="77777777" w:rsidR="00703118" w:rsidRPr="00CA6C4A" w:rsidRDefault="00703118" w:rsidP="00703118">
      <w:pPr>
        <w:spacing w:line="257" w:lineRule="auto"/>
        <w:rPr>
          <w:rFonts w:cstheme="minorHAnsi"/>
          <w:sz w:val="22"/>
          <w:szCs w:val="22"/>
        </w:rPr>
      </w:pPr>
      <w:r w:rsidRPr="00CA6C4A">
        <w:rPr>
          <w:rFonts w:eastAsia="Calibri" w:cstheme="minorHAnsi"/>
          <w:b/>
          <w:bCs/>
          <w:color w:val="000000" w:themeColor="text1"/>
          <w:sz w:val="22"/>
          <w:szCs w:val="22"/>
        </w:rPr>
        <w:t>Tested Experience:</w:t>
      </w:r>
      <w:r w:rsidRPr="00CA6C4A">
        <w:rPr>
          <w:rFonts w:eastAsia="Calibri" w:cstheme="minorHAnsi"/>
          <w:color w:val="000000" w:themeColor="text1"/>
          <w:sz w:val="22"/>
          <w:szCs w:val="22"/>
        </w:rPr>
        <w:t xml:space="preserve"> PPSC has no tested experience option in place for this prefix.</w:t>
      </w:r>
    </w:p>
    <w:p w14:paraId="325A716F" w14:textId="77777777" w:rsidR="00703118" w:rsidRPr="00CA6C4A" w:rsidRDefault="00703118" w:rsidP="00703118">
      <w:pPr>
        <w:rPr>
          <w:rFonts w:cstheme="minorHAnsi"/>
          <w:b/>
          <w:color w:val="0070C0"/>
          <w:sz w:val="22"/>
          <w:szCs w:val="22"/>
          <w:u w:val="single"/>
        </w:rPr>
      </w:pPr>
    </w:p>
    <w:p w14:paraId="52BE8F62" w14:textId="77777777" w:rsidR="00703118" w:rsidRPr="00CA6C4A" w:rsidRDefault="00703118" w:rsidP="00703118">
      <w:pPr>
        <w:rPr>
          <w:rFonts w:cstheme="minorHAnsi"/>
          <w:bCs/>
          <w:sz w:val="22"/>
          <w:szCs w:val="22"/>
        </w:rPr>
      </w:pPr>
      <w:r w:rsidRPr="00CA6C4A">
        <w:rPr>
          <w:rFonts w:cstheme="minorHAnsi"/>
          <w:b/>
          <w:color w:val="0070C0"/>
          <w:sz w:val="22"/>
          <w:szCs w:val="22"/>
          <w:u w:val="single"/>
        </w:rPr>
        <w:t>WQM: Water Quality Management</w:t>
      </w:r>
      <w:r w:rsidRPr="00CA6C4A">
        <w:rPr>
          <w:rFonts w:cstheme="minorHAnsi"/>
          <w:b/>
          <w:color w:val="0070C0"/>
          <w:sz w:val="22"/>
          <w:szCs w:val="22"/>
          <w:u w:val="single"/>
        </w:rPr>
        <w:br/>
      </w:r>
      <w:r w:rsidRPr="00CA6C4A">
        <w:rPr>
          <w:rFonts w:cstheme="minorHAnsi"/>
          <w:bCs/>
          <w:sz w:val="22"/>
          <w:szCs w:val="22"/>
        </w:rPr>
        <w:t xml:space="preserve">WQM courses </w:t>
      </w:r>
      <w:r w:rsidRPr="00CA6C4A">
        <w:rPr>
          <w:rFonts w:cstheme="minorHAnsi"/>
          <w:sz w:val="22"/>
          <w:szCs w:val="22"/>
        </w:rPr>
        <w:t xml:space="preserve">are Career and Technical Education courses. Faculty must </w:t>
      </w:r>
      <w:r w:rsidRPr="00CA6C4A">
        <w:rPr>
          <w:rFonts w:cstheme="minorHAnsi"/>
          <w:bCs/>
          <w:sz w:val="22"/>
          <w:szCs w:val="22"/>
        </w:rPr>
        <w:t xml:space="preserve">possess or be eligible to receive a Colorado State CTE Credential. </w:t>
      </w:r>
    </w:p>
    <w:p w14:paraId="738F7731" w14:textId="0FF77C98" w:rsidR="00703118" w:rsidRDefault="00703118" w:rsidP="00703118">
      <w:pPr>
        <w:rPr>
          <w:b/>
          <w:bCs/>
          <w:sz w:val="22"/>
          <w:szCs w:val="22"/>
        </w:rPr>
      </w:pPr>
      <w:r w:rsidRPr="00CA6C4A">
        <w:rPr>
          <w:b/>
          <w:bCs/>
          <w:sz w:val="22"/>
          <w:szCs w:val="22"/>
        </w:rPr>
        <w:t xml:space="preserve">Minimum Required: </w:t>
      </w:r>
    </w:p>
    <w:p w14:paraId="2473942F" w14:textId="01089510" w:rsidR="00E45FF5" w:rsidRDefault="00E45FF5" w:rsidP="00703118">
      <w:pPr>
        <w:rPr>
          <w:b/>
          <w:bCs/>
          <w:sz w:val="22"/>
          <w:szCs w:val="22"/>
        </w:rPr>
      </w:pPr>
    </w:p>
    <w:p w14:paraId="414B2CF4" w14:textId="77777777" w:rsidR="00E45FF5" w:rsidRPr="00CA6C4A" w:rsidRDefault="00E45FF5" w:rsidP="00703118">
      <w:pPr>
        <w:rPr>
          <w:sz w:val="22"/>
          <w:szCs w:val="22"/>
        </w:rPr>
      </w:pPr>
    </w:p>
    <w:p w14:paraId="61DC95C6" w14:textId="77777777" w:rsidR="00703118" w:rsidRPr="00CA6C4A" w:rsidRDefault="00703118" w:rsidP="00703118">
      <w:pPr>
        <w:pStyle w:val="ListParagraph"/>
        <w:numPr>
          <w:ilvl w:val="0"/>
          <w:numId w:val="1"/>
        </w:numPr>
        <w:rPr>
          <w:sz w:val="22"/>
          <w:szCs w:val="22"/>
        </w:rPr>
      </w:pPr>
      <w:r w:rsidRPr="00CA6C4A">
        <w:rPr>
          <w:sz w:val="22"/>
          <w:szCs w:val="22"/>
        </w:rPr>
        <w:t xml:space="preserve">Bachelor’s degree or higher in geology, environmental science, hydrology, engineering, or related subfield. </w:t>
      </w:r>
    </w:p>
    <w:p w14:paraId="666ABA3F" w14:textId="77777777" w:rsidR="00703118" w:rsidRPr="00CA6C4A" w:rsidRDefault="00703118" w:rsidP="00703118">
      <w:pPr>
        <w:pStyle w:val="ListParagraph"/>
        <w:numPr>
          <w:ilvl w:val="0"/>
          <w:numId w:val="1"/>
        </w:numPr>
        <w:rPr>
          <w:sz w:val="22"/>
          <w:szCs w:val="22"/>
        </w:rPr>
      </w:pPr>
      <w:r w:rsidRPr="00CA6C4A">
        <w:rPr>
          <w:sz w:val="22"/>
          <w:szCs w:val="22"/>
        </w:rPr>
        <w:t>2000 verified occupational/industry hours in the content area.</w:t>
      </w:r>
    </w:p>
    <w:p w14:paraId="2778039E" w14:textId="77777777" w:rsidR="00703118" w:rsidRPr="00CA6C4A" w:rsidRDefault="00703118" w:rsidP="00703118">
      <w:pPr>
        <w:rPr>
          <w:sz w:val="22"/>
          <w:szCs w:val="22"/>
        </w:rPr>
      </w:pPr>
      <w:r w:rsidRPr="00CA6C4A">
        <w:rPr>
          <w:b/>
          <w:bCs/>
          <w:sz w:val="22"/>
          <w:szCs w:val="22"/>
        </w:rPr>
        <w:lastRenderedPageBreak/>
        <w:t xml:space="preserve">Related Degree/Credential: </w:t>
      </w:r>
      <w:r w:rsidRPr="00CA6C4A">
        <w:rPr>
          <w:sz w:val="22"/>
          <w:szCs w:val="22"/>
        </w:rPr>
        <w:t xml:space="preserve">As listed above, geology, environmental science, hydrology, </w:t>
      </w:r>
      <w:proofErr w:type="gramStart"/>
      <w:r w:rsidRPr="00CA6C4A">
        <w:rPr>
          <w:sz w:val="22"/>
          <w:szCs w:val="22"/>
        </w:rPr>
        <w:t>engineering</w:t>
      </w:r>
      <w:proofErr w:type="gramEnd"/>
      <w:r w:rsidRPr="00CA6C4A">
        <w:rPr>
          <w:sz w:val="22"/>
          <w:szCs w:val="22"/>
        </w:rPr>
        <w:t xml:space="preserve"> or related subfields. Credentials/certifications in water quality management related content.</w:t>
      </w:r>
    </w:p>
    <w:p w14:paraId="422F7A1F" w14:textId="7C085193" w:rsidR="00703118" w:rsidRDefault="00703118" w:rsidP="00703118">
      <w:pPr>
        <w:rPr>
          <w:rFonts w:cstheme="minorHAnsi"/>
          <w:sz w:val="22"/>
          <w:szCs w:val="22"/>
        </w:rPr>
      </w:pPr>
      <w:r w:rsidRPr="00CA6C4A">
        <w:rPr>
          <w:rFonts w:cstheme="minorHAnsi"/>
          <w:b/>
          <w:sz w:val="22"/>
          <w:szCs w:val="22"/>
        </w:rPr>
        <w:t>Tested Experience:</w:t>
      </w:r>
      <w:r w:rsidRPr="00CA6C4A">
        <w:rPr>
          <w:rFonts w:cstheme="minorHAnsi"/>
          <w:sz w:val="22"/>
          <w:szCs w:val="22"/>
        </w:rPr>
        <w:t xml:space="preserve">  PPSC has no tested experience option in place for this prefix.</w:t>
      </w:r>
    </w:p>
    <w:p w14:paraId="662E5DE6" w14:textId="77777777" w:rsidR="00E45FF5" w:rsidRPr="00CA6C4A" w:rsidRDefault="00E45FF5" w:rsidP="00703118">
      <w:pPr>
        <w:rPr>
          <w:rFonts w:cstheme="minorHAnsi"/>
          <w:sz w:val="22"/>
          <w:szCs w:val="22"/>
        </w:rPr>
      </w:pPr>
    </w:p>
    <w:p w14:paraId="326CDA2B" w14:textId="77777777" w:rsidR="00703118" w:rsidRPr="00CA6C4A" w:rsidRDefault="00703118" w:rsidP="00703118">
      <w:pPr>
        <w:rPr>
          <w:rFonts w:cstheme="minorHAnsi"/>
          <w:b/>
          <w:color w:val="0070C0"/>
          <w:sz w:val="22"/>
          <w:szCs w:val="22"/>
          <w:u w:val="single"/>
        </w:rPr>
      </w:pPr>
      <w:r w:rsidRPr="00CA6C4A">
        <w:rPr>
          <w:rFonts w:cstheme="minorHAnsi"/>
          <w:b/>
          <w:color w:val="0070C0"/>
          <w:sz w:val="22"/>
          <w:szCs w:val="22"/>
          <w:u w:val="single"/>
        </w:rPr>
        <w:t>ZOO: Zoo Keeping</w:t>
      </w:r>
    </w:p>
    <w:p w14:paraId="14FA7479" w14:textId="77777777" w:rsidR="00703118" w:rsidRPr="00CA6C4A" w:rsidRDefault="00703118" w:rsidP="00703118">
      <w:pPr>
        <w:rPr>
          <w:rFonts w:cstheme="minorHAnsi"/>
          <w:sz w:val="22"/>
          <w:szCs w:val="22"/>
        </w:rPr>
      </w:pPr>
      <w:r w:rsidRPr="00CA6C4A">
        <w:rPr>
          <w:sz w:val="22"/>
          <w:szCs w:val="22"/>
        </w:rPr>
        <w:t xml:space="preserve">ZOO courses are Career and Technical Education courses. Faculty must have a CTE Credential </w:t>
      </w:r>
      <w:proofErr w:type="gramStart"/>
      <w:r w:rsidRPr="00CA6C4A">
        <w:rPr>
          <w:sz w:val="22"/>
          <w:szCs w:val="22"/>
        </w:rPr>
        <w:t>in order to</w:t>
      </w:r>
      <w:proofErr w:type="gramEnd"/>
      <w:r w:rsidRPr="00CA6C4A">
        <w:rPr>
          <w:sz w:val="22"/>
          <w:szCs w:val="22"/>
        </w:rPr>
        <w:t xml:space="preserve"> teach in the field.</w:t>
      </w:r>
    </w:p>
    <w:p w14:paraId="6752F90E" w14:textId="77777777" w:rsidR="00703118" w:rsidRPr="00CA6C4A" w:rsidRDefault="00703118" w:rsidP="00703118">
      <w:pPr>
        <w:rPr>
          <w:b/>
          <w:bCs/>
          <w:sz w:val="22"/>
          <w:szCs w:val="22"/>
        </w:rPr>
      </w:pPr>
    </w:p>
    <w:p w14:paraId="752989A4" w14:textId="77777777" w:rsidR="00703118" w:rsidRPr="00CA6C4A" w:rsidRDefault="00703118" w:rsidP="00703118">
      <w:pPr>
        <w:rPr>
          <w:sz w:val="22"/>
          <w:szCs w:val="22"/>
        </w:rPr>
      </w:pPr>
      <w:r w:rsidRPr="00CA6C4A">
        <w:rPr>
          <w:b/>
          <w:bCs/>
          <w:sz w:val="22"/>
          <w:szCs w:val="22"/>
        </w:rPr>
        <w:t xml:space="preserve">Minimum Required: </w:t>
      </w:r>
      <w:r w:rsidRPr="00CA6C4A">
        <w:rPr>
          <w:sz w:val="22"/>
          <w:szCs w:val="22"/>
        </w:rPr>
        <w:t>An Associate degree in zookeeping or a related field and 4000 verified occupational/industry hours within 7 years, or the following, as listed below:</w:t>
      </w:r>
    </w:p>
    <w:p w14:paraId="55924692" w14:textId="77777777" w:rsidR="00703118" w:rsidRPr="00CA6C4A" w:rsidRDefault="00703118" w:rsidP="00703118">
      <w:pPr>
        <w:rPr>
          <w:sz w:val="22"/>
          <w:szCs w:val="22"/>
        </w:rPr>
      </w:pPr>
      <w:r w:rsidRPr="00CA6C4A">
        <w:rPr>
          <w:b/>
          <w:bCs/>
          <w:sz w:val="22"/>
          <w:szCs w:val="22"/>
        </w:rPr>
        <w:t xml:space="preserve">Related Degree/Credential: </w:t>
      </w:r>
      <w:r w:rsidRPr="00CA6C4A">
        <w:rPr>
          <w:sz w:val="22"/>
          <w:szCs w:val="22"/>
        </w:rPr>
        <w:t>A Bachelor’s degree or higher in a related field and 2000 verified occupational/industry hours within 7 years. One year of professional animal husbandry experience.</w:t>
      </w:r>
    </w:p>
    <w:p w14:paraId="67AA41C1" w14:textId="77777777" w:rsidR="00703118" w:rsidRPr="00CA6C4A" w:rsidRDefault="00703118" w:rsidP="00703118">
      <w:pPr>
        <w:rPr>
          <w:rFonts w:cstheme="minorHAnsi"/>
          <w:bCs/>
          <w:sz w:val="22"/>
          <w:szCs w:val="22"/>
        </w:rPr>
      </w:pPr>
      <w:r w:rsidRPr="00CA6C4A">
        <w:rPr>
          <w:rFonts w:cstheme="minorHAnsi"/>
          <w:b/>
          <w:sz w:val="22"/>
          <w:szCs w:val="22"/>
        </w:rPr>
        <w:t xml:space="preserve">Related fields </w:t>
      </w:r>
      <w:proofErr w:type="gramStart"/>
      <w:r w:rsidRPr="00CA6C4A">
        <w:rPr>
          <w:rFonts w:cstheme="minorHAnsi"/>
          <w:b/>
          <w:sz w:val="22"/>
          <w:szCs w:val="22"/>
        </w:rPr>
        <w:t>include:</w:t>
      </w:r>
      <w:proofErr w:type="gramEnd"/>
      <w:r w:rsidRPr="00CA6C4A">
        <w:rPr>
          <w:rFonts w:cstheme="minorHAnsi"/>
          <w:b/>
          <w:sz w:val="22"/>
          <w:szCs w:val="22"/>
        </w:rPr>
        <w:t xml:space="preserve"> </w:t>
      </w:r>
      <w:r w:rsidRPr="00CA6C4A">
        <w:rPr>
          <w:rFonts w:cstheme="minorHAnsi"/>
          <w:bCs/>
          <w:sz w:val="22"/>
          <w:szCs w:val="22"/>
        </w:rPr>
        <w:t xml:space="preserve">Zoology, Biology, Ecology, Environmental Sciences, Wildlife and Fisheries Biology/Science/Management, Natural Resources, Evolutionary Biology, Animal Science, Conservation Biology, Marine Biology </w:t>
      </w:r>
    </w:p>
    <w:p w14:paraId="09A9667A" w14:textId="77777777" w:rsidR="00703118" w:rsidRPr="00CA6C4A" w:rsidRDefault="00703118" w:rsidP="00703118">
      <w:pPr>
        <w:rPr>
          <w:rFonts w:cstheme="minorHAnsi"/>
          <w:sz w:val="22"/>
          <w:szCs w:val="22"/>
        </w:rPr>
      </w:pPr>
      <w:r w:rsidRPr="00CA6C4A">
        <w:rPr>
          <w:rFonts w:cstheme="minorHAnsi"/>
          <w:b/>
          <w:bCs/>
          <w:sz w:val="22"/>
          <w:szCs w:val="22"/>
        </w:rPr>
        <w:t>Tested Experience:</w:t>
      </w:r>
      <w:r w:rsidRPr="00CA6C4A">
        <w:rPr>
          <w:rFonts w:cstheme="minorHAnsi"/>
          <w:sz w:val="22"/>
          <w:szCs w:val="22"/>
        </w:rPr>
        <w:t xml:space="preserve">  PPSC has no tested experience option in place for this prefix.</w:t>
      </w:r>
    </w:p>
    <w:p w14:paraId="73DE3658" w14:textId="77777777" w:rsidR="00703118" w:rsidRPr="00CA6C4A" w:rsidRDefault="00703118" w:rsidP="00703118">
      <w:pPr>
        <w:rPr>
          <w:sz w:val="22"/>
          <w:szCs w:val="22"/>
        </w:rPr>
      </w:pPr>
    </w:p>
    <w:p w14:paraId="2ED7CFAC" w14:textId="77777777" w:rsidR="00703118" w:rsidRPr="00CA6C4A" w:rsidRDefault="00703118" w:rsidP="00703118">
      <w:pPr>
        <w:jc w:val="center"/>
        <w:rPr>
          <w:b/>
          <w:bCs/>
          <w:sz w:val="22"/>
          <w:szCs w:val="22"/>
        </w:rPr>
      </w:pPr>
      <w:r w:rsidRPr="00CA6C4A">
        <w:rPr>
          <w:b/>
          <w:bCs/>
          <w:sz w:val="22"/>
          <w:szCs w:val="22"/>
        </w:rPr>
        <w:t>CTE Credential for Applicants Who are Teaching Full-Time</w:t>
      </w:r>
    </w:p>
    <w:p w14:paraId="2846BD25" w14:textId="77777777" w:rsidR="00703118" w:rsidRPr="00CA6C4A" w:rsidRDefault="00703118" w:rsidP="00703118">
      <w:pPr>
        <w:rPr>
          <w:sz w:val="22"/>
          <w:szCs w:val="22"/>
        </w:rPr>
      </w:pPr>
      <w:r w:rsidRPr="00CA6C4A">
        <w:rPr>
          <w:rFonts w:ascii="Calibri" w:eastAsia="Calibri" w:hAnsi="Calibri" w:cs="Calibri"/>
          <w:sz w:val="22"/>
          <w:szCs w:val="22"/>
        </w:rPr>
        <w:t xml:space="preserve">To obtain a full-time initial credential (valid for 3 years) the following conditions must be met: </w:t>
      </w:r>
    </w:p>
    <w:p w14:paraId="3CD30F1B" w14:textId="77777777" w:rsidR="00703118" w:rsidRPr="00CA6C4A" w:rsidRDefault="00703118" w:rsidP="00703118">
      <w:pPr>
        <w:rPr>
          <w:sz w:val="22"/>
          <w:szCs w:val="22"/>
        </w:rPr>
      </w:pPr>
      <w:r w:rsidRPr="00CA6C4A">
        <w:rPr>
          <w:rFonts w:ascii="Calibri" w:eastAsia="Calibri" w:hAnsi="Calibri" w:cs="Calibri"/>
          <w:sz w:val="22"/>
          <w:szCs w:val="22"/>
        </w:rPr>
        <w:t xml:space="preserve">1. Completion of a Masters, Bachelors, or Associates degree in a field related to the credential area. Must include adequate technical preparation content to the pathway. </w:t>
      </w:r>
    </w:p>
    <w:p w14:paraId="07F75069" w14:textId="77777777" w:rsidR="00703118" w:rsidRPr="00CA6C4A" w:rsidRDefault="00703118" w:rsidP="00703118">
      <w:pPr>
        <w:rPr>
          <w:sz w:val="22"/>
          <w:szCs w:val="22"/>
        </w:rPr>
      </w:pPr>
      <w:r w:rsidRPr="00CA6C4A">
        <w:rPr>
          <w:rFonts w:ascii="Calibri" w:eastAsia="Calibri" w:hAnsi="Calibri" w:cs="Calibri"/>
          <w:sz w:val="22"/>
          <w:szCs w:val="22"/>
        </w:rPr>
        <w:t xml:space="preserve">2. Verified, paid occupational experience in the credential area within the last 7 years – except for applicants in the Health Sciences area where experience must be in the past 5 years. </w:t>
      </w:r>
    </w:p>
    <w:p w14:paraId="35D47834" w14:textId="77777777" w:rsidR="00703118" w:rsidRPr="00CA6C4A" w:rsidRDefault="00703118" w:rsidP="00703118">
      <w:pPr>
        <w:rPr>
          <w:sz w:val="22"/>
          <w:szCs w:val="22"/>
        </w:rPr>
      </w:pPr>
      <w:r w:rsidRPr="00CA6C4A">
        <w:rPr>
          <w:rFonts w:ascii="Calibri" w:eastAsia="Calibri" w:hAnsi="Calibri" w:cs="Calibri"/>
          <w:sz w:val="22"/>
          <w:szCs w:val="22"/>
        </w:rPr>
        <w:t xml:space="preserve">* An applicant with a related </w:t>
      </w:r>
      <w:proofErr w:type="spellStart"/>
      <w:proofErr w:type="gramStart"/>
      <w:r w:rsidRPr="00CA6C4A">
        <w:rPr>
          <w:rFonts w:ascii="Calibri" w:eastAsia="Calibri" w:hAnsi="Calibri" w:cs="Calibri"/>
          <w:sz w:val="22"/>
          <w:szCs w:val="22"/>
        </w:rPr>
        <w:t>Masters</w:t>
      </w:r>
      <w:proofErr w:type="spellEnd"/>
      <w:proofErr w:type="gramEnd"/>
      <w:r w:rsidRPr="00CA6C4A">
        <w:rPr>
          <w:rFonts w:ascii="Calibri" w:eastAsia="Calibri" w:hAnsi="Calibri" w:cs="Calibri"/>
          <w:sz w:val="22"/>
          <w:szCs w:val="22"/>
        </w:rPr>
        <w:t xml:space="preserve"> degree – 2,000 hours; </w:t>
      </w:r>
    </w:p>
    <w:p w14:paraId="3314353D" w14:textId="77777777" w:rsidR="00703118" w:rsidRPr="00CA6C4A" w:rsidRDefault="00703118" w:rsidP="00703118">
      <w:pPr>
        <w:rPr>
          <w:sz w:val="22"/>
          <w:szCs w:val="22"/>
        </w:rPr>
      </w:pPr>
      <w:r w:rsidRPr="00CA6C4A">
        <w:rPr>
          <w:rFonts w:ascii="Calibri" w:eastAsia="Calibri" w:hAnsi="Calibri" w:cs="Calibri"/>
          <w:sz w:val="22"/>
          <w:szCs w:val="22"/>
        </w:rPr>
        <w:t xml:space="preserve">* An applicant with a related </w:t>
      </w:r>
      <w:proofErr w:type="spellStart"/>
      <w:proofErr w:type="gramStart"/>
      <w:r w:rsidRPr="00CA6C4A">
        <w:rPr>
          <w:rFonts w:ascii="Calibri" w:eastAsia="Calibri" w:hAnsi="Calibri" w:cs="Calibri"/>
          <w:sz w:val="22"/>
          <w:szCs w:val="22"/>
        </w:rPr>
        <w:t>Bachelors</w:t>
      </w:r>
      <w:proofErr w:type="spellEnd"/>
      <w:proofErr w:type="gramEnd"/>
      <w:r w:rsidRPr="00CA6C4A">
        <w:rPr>
          <w:rFonts w:ascii="Calibri" w:eastAsia="Calibri" w:hAnsi="Calibri" w:cs="Calibri"/>
          <w:sz w:val="22"/>
          <w:szCs w:val="22"/>
        </w:rPr>
        <w:t xml:space="preserve"> degree – 4,000 hours; </w:t>
      </w:r>
    </w:p>
    <w:p w14:paraId="294B308A" w14:textId="77777777" w:rsidR="00703118" w:rsidRPr="00CA6C4A" w:rsidRDefault="00703118" w:rsidP="00703118">
      <w:pPr>
        <w:rPr>
          <w:sz w:val="22"/>
          <w:szCs w:val="22"/>
        </w:rPr>
      </w:pPr>
      <w:r w:rsidRPr="00CA6C4A">
        <w:rPr>
          <w:rFonts w:ascii="Calibri" w:eastAsia="Calibri" w:hAnsi="Calibri" w:cs="Calibri"/>
          <w:sz w:val="22"/>
          <w:szCs w:val="22"/>
        </w:rPr>
        <w:t xml:space="preserve">* An applicant with a related </w:t>
      </w:r>
      <w:proofErr w:type="gramStart"/>
      <w:r w:rsidRPr="00CA6C4A">
        <w:rPr>
          <w:rFonts w:ascii="Calibri" w:eastAsia="Calibri" w:hAnsi="Calibri" w:cs="Calibri"/>
          <w:sz w:val="22"/>
          <w:szCs w:val="22"/>
        </w:rPr>
        <w:t>Associate’s</w:t>
      </w:r>
      <w:proofErr w:type="gramEnd"/>
      <w:r w:rsidRPr="00CA6C4A">
        <w:rPr>
          <w:rFonts w:ascii="Calibri" w:eastAsia="Calibri" w:hAnsi="Calibri" w:cs="Calibri"/>
          <w:sz w:val="22"/>
          <w:szCs w:val="22"/>
        </w:rPr>
        <w:t xml:space="preserve"> degree – 6,000 hours Note: </w:t>
      </w:r>
    </w:p>
    <w:p w14:paraId="4491EDA2" w14:textId="77777777" w:rsidR="00703118" w:rsidRPr="00CA6C4A" w:rsidRDefault="00703118" w:rsidP="00703118">
      <w:pPr>
        <w:rPr>
          <w:sz w:val="22"/>
          <w:szCs w:val="22"/>
        </w:rPr>
      </w:pPr>
      <w:r w:rsidRPr="00CA6C4A">
        <w:rPr>
          <w:rFonts w:ascii="Calibri" w:eastAsia="Calibri" w:hAnsi="Calibri" w:cs="Calibri"/>
          <w:sz w:val="22"/>
          <w:szCs w:val="22"/>
        </w:rPr>
        <w:t>A full-time applicant is still eligible for an initial credential in the following cases:</w:t>
      </w:r>
    </w:p>
    <w:p w14:paraId="2D562EFA" w14:textId="77777777" w:rsidR="00703118" w:rsidRPr="00CA6C4A" w:rsidRDefault="00703118" w:rsidP="00703118">
      <w:pPr>
        <w:rPr>
          <w:sz w:val="22"/>
          <w:szCs w:val="22"/>
        </w:rPr>
      </w:pPr>
      <w:r w:rsidRPr="00CA6C4A">
        <w:rPr>
          <w:rFonts w:ascii="Calibri" w:eastAsia="Calibri" w:hAnsi="Calibri" w:cs="Calibri"/>
          <w:sz w:val="22"/>
          <w:szCs w:val="22"/>
        </w:rPr>
        <w:t xml:space="preserve"> - They have completed a related degree but have less than the required occupational experience.</w:t>
      </w:r>
    </w:p>
    <w:p w14:paraId="5E54FF77" w14:textId="77777777" w:rsidR="00703118" w:rsidRPr="00CA6C4A" w:rsidRDefault="00703118" w:rsidP="00703118">
      <w:pPr>
        <w:rPr>
          <w:sz w:val="22"/>
          <w:szCs w:val="22"/>
        </w:rPr>
      </w:pPr>
      <w:r w:rsidRPr="00CA6C4A">
        <w:rPr>
          <w:rFonts w:ascii="Calibri" w:eastAsia="Calibri" w:hAnsi="Calibri" w:cs="Calibri"/>
          <w:sz w:val="22"/>
          <w:szCs w:val="22"/>
        </w:rPr>
        <w:t xml:space="preserve"> - They have not completed a related degree but have 4,000 hours of verified, paid, occupational experience in the last 7 years (or 5 years for Health Science).</w:t>
      </w:r>
    </w:p>
    <w:p w14:paraId="7DD95F7A" w14:textId="2A548184" w:rsidR="00703118" w:rsidRDefault="00703118" w:rsidP="00703118">
      <w:pPr>
        <w:rPr>
          <w:rFonts w:ascii="Calibri" w:eastAsia="Calibri" w:hAnsi="Calibri" w:cs="Calibri"/>
          <w:sz w:val="22"/>
          <w:szCs w:val="22"/>
        </w:rPr>
      </w:pPr>
      <w:r w:rsidRPr="00CA6C4A">
        <w:rPr>
          <w:rFonts w:ascii="Calibri" w:eastAsia="Calibri" w:hAnsi="Calibri" w:cs="Calibri"/>
          <w:sz w:val="22"/>
          <w:szCs w:val="22"/>
        </w:rPr>
        <w:t xml:space="preserve"> - They have a current state, national, industry, military, or union license/certification as appropriate for the skill or trade area in lieu.</w:t>
      </w:r>
    </w:p>
    <w:p w14:paraId="06F95FC7" w14:textId="77777777" w:rsidR="00E45FF5" w:rsidRPr="00CA6C4A" w:rsidRDefault="00E45FF5" w:rsidP="00703118">
      <w:pPr>
        <w:rPr>
          <w:sz w:val="22"/>
          <w:szCs w:val="22"/>
        </w:rPr>
      </w:pPr>
    </w:p>
    <w:p w14:paraId="1730D710" w14:textId="77777777" w:rsidR="00703118" w:rsidRPr="00CA6C4A" w:rsidRDefault="00703118" w:rsidP="00703118">
      <w:pPr>
        <w:jc w:val="center"/>
        <w:rPr>
          <w:b/>
          <w:bCs/>
          <w:sz w:val="22"/>
          <w:szCs w:val="22"/>
        </w:rPr>
      </w:pPr>
      <w:r w:rsidRPr="00CA6C4A">
        <w:rPr>
          <w:b/>
          <w:bCs/>
          <w:sz w:val="22"/>
          <w:szCs w:val="22"/>
        </w:rPr>
        <w:t>CTE Credential for Applicants Who are Teaching Part-Time</w:t>
      </w:r>
    </w:p>
    <w:p w14:paraId="47B75183" w14:textId="77777777" w:rsidR="00703118" w:rsidRPr="00CA6C4A" w:rsidRDefault="00703118" w:rsidP="00703118">
      <w:pPr>
        <w:rPr>
          <w:rFonts w:ascii="Calibri" w:eastAsia="Calibri" w:hAnsi="Calibri" w:cs="Calibri"/>
          <w:sz w:val="22"/>
          <w:szCs w:val="22"/>
        </w:rPr>
      </w:pPr>
    </w:p>
    <w:p w14:paraId="5EBEDA1E" w14:textId="77777777" w:rsidR="00703118" w:rsidRPr="00CA6C4A" w:rsidRDefault="00703118" w:rsidP="00703118">
      <w:pPr>
        <w:rPr>
          <w:sz w:val="22"/>
          <w:szCs w:val="22"/>
        </w:rPr>
      </w:pPr>
      <w:r w:rsidRPr="00CA6C4A">
        <w:rPr>
          <w:rFonts w:ascii="Calibri" w:eastAsia="Calibri" w:hAnsi="Calibri" w:cs="Calibri"/>
          <w:sz w:val="22"/>
          <w:szCs w:val="22"/>
        </w:rPr>
        <w:t xml:space="preserve">To obtain a part-time initial credential (valid for 3 years) the following conditions must be met: </w:t>
      </w:r>
    </w:p>
    <w:p w14:paraId="5AC28E55" w14:textId="77777777" w:rsidR="00703118" w:rsidRPr="00CA6C4A" w:rsidRDefault="00703118" w:rsidP="00703118">
      <w:pPr>
        <w:rPr>
          <w:sz w:val="22"/>
          <w:szCs w:val="22"/>
        </w:rPr>
      </w:pPr>
      <w:r w:rsidRPr="00CA6C4A">
        <w:rPr>
          <w:rFonts w:ascii="Calibri" w:eastAsia="Calibri" w:hAnsi="Calibri" w:cs="Calibri"/>
          <w:sz w:val="22"/>
          <w:szCs w:val="22"/>
        </w:rPr>
        <w:t xml:space="preserve">1. The applicant will have an education adequate to carry out, under supervision, the objectives of the program. A high school diploma or G.E.D. certificate is required. </w:t>
      </w:r>
    </w:p>
    <w:p w14:paraId="0DE5D716" w14:textId="4813ACF2" w:rsidR="00DA6684" w:rsidRPr="005B346D" w:rsidRDefault="00703118" w:rsidP="00703118">
      <w:r w:rsidRPr="00CA6C4A">
        <w:rPr>
          <w:rFonts w:ascii="Calibri" w:eastAsia="Calibri" w:hAnsi="Calibri" w:cs="Calibri"/>
          <w:sz w:val="22"/>
          <w:szCs w:val="22"/>
        </w:rPr>
        <w:t xml:space="preserve">2. Completion of 4,000 hours verified, paid occupational experience in the credential area within the last 7 years – except for applicants in the Health </w:t>
      </w:r>
      <w:r w:rsidR="005B346D" w:rsidRPr="62D4FC2E">
        <w:rPr>
          <w:rFonts w:ascii="Calibri" w:eastAsia="Calibri" w:hAnsi="Calibri" w:cs="Calibri"/>
          <w:sz w:val="22"/>
          <w:szCs w:val="22"/>
        </w:rPr>
        <w:t>Sciences area where experience must be in the past 5 years.</w:t>
      </w:r>
    </w:p>
    <w:sectPr w:rsidR="00DA6684" w:rsidRPr="005B34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624A" w14:textId="77777777" w:rsidR="00630985" w:rsidRDefault="00630985" w:rsidP="00DA6684">
      <w:r>
        <w:separator/>
      </w:r>
    </w:p>
  </w:endnote>
  <w:endnote w:type="continuationSeparator" w:id="0">
    <w:p w14:paraId="4E0D2C8D" w14:textId="77777777" w:rsidR="00630985" w:rsidRDefault="00630985" w:rsidP="00DA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AE90" w14:textId="77777777" w:rsidR="00A9217A" w:rsidRDefault="00A92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2CE1" w14:textId="5001F8AE" w:rsidR="00DC56FC" w:rsidRPr="007729F2" w:rsidRDefault="00DC56FC" w:rsidP="007729F2">
    <w:pPr>
      <w:pStyle w:val="Footer"/>
      <w:jc w:val="right"/>
      <w:rPr>
        <w:sz w:val="20"/>
        <w:szCs w:val="20"/>
      </w:rPr>
    </w:pPr>
    <w:r w:rsidRPr="007729F2">
      <w:rPr>
        <w:sz w:val="20"/>
        <w:szCs w:val="20"/>
      </w:rPr>
      <w:t xml:space="preserve">Last updated </w:t>
    </w:r>
    <w:r w:rsidR="007729F2" w:rsidRPr="007729F2">
      <w:rPr>
        <w:sz w:val="20"/>
        <w:szCs w:val="20"/>
      </w:rPr>
      <w:t>12-2022</w:t>
    </w:r>
  </w:p>
  <w:p w14:paraId="7A32DDA8" w14:textId="77777777" w:rsidR="00DA6684" w:rsidRDefault="00DA6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7B09" w14:textId="77777777" w:rsidR="00A9217A" w:rsidRDefault="00A92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58C9" w14:textId="77777777" w:rsidR="00630985" w:rsidRDefault="00630985" w:rsidP="00DA6684">
      <w:r>
        <w:separator/>
      </w:r>
    </w:p>
  </w:footnote>
  <w:footnote w:type="continuationSeparator" w:id="0">
    <w:p w14:paraId="553D6DB2" w14:textId="77777777" w:rsidR="00630985" w:rsidRDefault="00630985" w:rsidP="00DA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50C2" w14:textId="77777777" w:rsidR="00A9217A" w:rsidRDefault="00A9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69C5" w14:textId="77777777" w:rsidR="00DA6684" w:rsidRDefault="00DA6684">
    <w:pPr>
      <w:pStyle w:val="Header"/>
    </w:pPr>
    <w:r>
      <w:rPr>
        <w:noProof/>
      </w:rPr>
      <w:drawing>
        <wp:inline distT="0" distB="0" distL="0" distR="0" wp14:anchorId="4F86E64A" wp14:editId="053D93DB">
          <wp:extent cx="5943600" cy="58293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829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C7BA" w14:textId="77777777" w:rsidR="00A9217A" w:rsidRDefault="00A92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2DF"/>
    <w:multiLevelType w:val="hybridMultilevel"/>
    <w:tmpl w:val="D23009CA"/>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EBC35BF"/>
    <w:multiLevelType w:val="hybridMultilevel"/>
    <w:tmpl w:val="05E47ADA"/>
    <w:lvl w:ilvl="0" w:tplc="955C6AAC">
      <w:start w:val="1"/>
      <w:numFmt w:val="bullet"/>
      <w:lvlText w:val=""/>
      <w:lvlJc w:val="left"/>
      <w:pPr>
        <w:ind w:left="720" w:hanging="360"/>
      </w:pPr>
      <w:rPr>
        <w:rFonts w:ascii="Symbol" w:hAnsi="Symbol" w:hint="default"/>
      </w:rPr>
    </w:lvl>
    <w:lvl w:ilvl="1" w:tplc="C8BA0298">
      <w:start w:val="1"/>
      <w:numFmt w:val="bullet"/>
      <w:lvlText w:val="o"/>
      <w:lvlJc w:val="left"/>
      <w:pPr>
        <w:ind w:left="1440" w:hanging="360"/>
      </w:pPr>
      <w:rPr>
        <w:rFonts w:ascii="Courier New" w:hAnsi="Courier New" w:hint="default"/>
      </w:rPr>
    </w:lvl>
    <w:lvl w:ilvl="2" w:tplc="F9D04A9C">
      <w:start w:val="1"/>
      <w:numFmt w:val="bullet"/>
      <w:lvlText w:val=""/>
      <w:lvlJc w:val="left"/>
      <w:pPr>
        <w:ind w:left="2160" w:hanging="360"/>
      </w:pPr>
      <w:rPr>
        <w:rFonts w:ascii="Wingdings" w:hAnsi="Wingdings" w:hint="default"/>
      </w:rPr>
    </w:lvl>
    <w:lvl w:ilvl="3" w:tplc="906E7574">
      <w:start w:val="1"/>
      <w:numFmt w:val="bullet"/>
      <w:lvlText w:val=""/>
      <w:lvlJc w:val="left"/>
      <w:pPr>
        <w:ind w:left="2880" w:hanging="360"/>
      </w:pPr>
      <w:rPr>
        <w:rFonts w:ascii="Symbol" w:hAnsi="Symbol" w:hint="default"/>
      </w:rPr>
    </w:lvl>
    <w:lvl w:ilvl="4" w:tplc="88B8A642">
      <w:start w:val="1"/>
      <w:numFmt w:val="bullet"/>
      <w:lvlText w:val="o"/>
      <w:lvlJc w:val="left"/>
      <w:pPr>
        <w:ind w:left="3600" w:hanging="360"/>
      </w:pPr>
      <w:rPr>
        <w:rFonts w:ascii="Courier New" w:hAnsi="Courier New" w:hint="default"/>
      </w:rPr>
    </w:lvl>
    <w:lvl w:ilvl="5" w:tplc="C7B61712">
      <w:start w:val="1"/>
      <w:numFmt w:val="bullet"/>
      <w:lvlText w:val=""/>
      <w:lvlJc w:val="left"/>
      <w:pPr>
        <w:ind w:left="4320" w:hanging="360"/>
      </w:pPr>
      <w:rPr>
        <w:rFonts w:ascii="Wingdings" w:hAnsi="Wingdings" w:hint="default"/>
      </w:rPr>
    </w:lvl>
    <w:lvl w:ilvl="6" w:tplc="4FC0ED8A">
      <w:start w:val="1"/>
      <w:numFmt w:val="bullet"/>
      <w:lvlText w:val=""/>
      <w:lvlJc w:val="left"/>
      <w:pPr>
        <w:ind w:left="5040" w:hanging="360"/>
      </w:pPr>
      <w:rPr>
        <w:rFonts w:ascii="Symbol" w:hAnsi="Symbol" w:hint="default"/>
      </w:rPr>
    </w:lvl>
    <w:lvl w:ilvl="7" w:tplc="8FBE1976">
      <w:start w:val="1"/>
      <w:numFmt w:val="bullet"/>
      <w:lvlText w:val="o"/>
      <w:lvlJc w:val="left"/>
      <w:pPr>
        <w:ind w:left="5760" w:hanging="360"/>
      </w:pPr>
      <w:rPr>
        <w:rFonts w:ascii="Courier New" w:hAnsi="Courier New" w:hint="default"/>
      </w:rPr>
    </w:lvl>
    <w:lvl w:ilvl="8" w:tplc="4D7849D8">
      <w:start w:val="1"/>
      <w:numFmt w:val="bullet"/>
      <w:lvlText w:val=""/>
      <w:lvlJc w:val="left"/>
      <w:pPr>
        <w:ind w:left="6480" w:hanging="360"/>
      </w:pPr>
      <w:rPr>
        <w:rFonts w:ascii="Wingdings" w:hAnsi="Wingdings" w:hint="default"/>
      </w:rPr>
    </w:lvl>
  </w:abstractNum>
  <w:abstractNum w:abstractNumId="2" w15:restartNumberingAfterBreak="0">
    <w:nsid w:val="17A24FA1"/>
    <w:multiLevelType w:val="hybridMultilevel"/>
    <w:tmpl w:val="19901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25A22"/>
    <w:multiLevelType w:val="hybridMultilevel"/>
    <w:tmpl w:val="2464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76EF5"/>
    <w:multiLevelType w:val="hybridMultilevel"/>
    <w:tmpl w:val="D0FC0DE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20F47BB3"/>
    <w:multiLevelType w:val="hybridMultilevel"/>
    <w:tmpl w:val="B6E8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F70C6"/>
    <w:multiLevelType w:val="hybridMultilevel"/>
    <w:tmpl w:val="F09C4802"/>
    <w:lvl w:ilvl="0" w:tplc="F0F8E62A">
      <w:start w:val="1"/>
      <w:numFmt w:val="bullet"/>
      <w:lvlText w:val=""/>
      <w:lvlJc w:val="left"/>
      <w:pPr>
        <w:ind w:left="720" w:hanging="360"/>
      </w:pPr>
      <w:rPr>
        <w:rFonts w:ascii="Symbol" w:hAnsi="Symbol" w:hint="default"/>
      </w:rPr>
    </w:lvl>
    <w:lvl w:ilvl="1" w:tplc="913A0486">
      <w:start w:val="1"/>
      <w:numFmt w:val="bullet"/>
      <w:lvlText w:val="o"/>
      <w:lvlJc w:val="left"/>
      <w:pPr>
        <w:ind w:left="1440" w:hanging="360"/>
      </w:pPr>
      <w:rPr>
        <w:rFonts w:ascii="Courier New" w:hAnsi="Courier New" w:hint="default"/>
      </w:rPr>
    </w:lvl>
    <w:lvl w:ilvl="2" w:tplc="DAD24F1E">
      <w:start w:val="1"/>
      <w:numFmt w:val="bullet"/>
      <w:lvlText w:val=""/>
      <w:lvlJc w:val="left"/>
      <w:pPr>
        <w:ind w:left="2160" w:hanging="360"/>
      </w:pPr>
      <w:rPr>
        <w:rFonts w:ascii="Wingdings" w:hAnsi="Wingdings" w:hint="default"/>
      </w:rPr>
    </w:lvl>
    <w:lvl w:ilvl="3" w:tplc="C03408DE">
      <w:start w:val="1"/>
      <w:numFmt w:val="bullet"/>
      <w:lvlText w:val=""/>
      <w:lvlJc w:val="left"/>
      <w:pPr>
        <w:ind w:left="2880" w:hanging="360"/>
      </w:pPr>
      <w:rPr>
        <w:rFonts w:ascii="Symbol" w:hAnsi="Symbol" w:hint="default"/>
      </w:rPr>
    </w:lvl>
    <w:lvl w:ilvl="4" w:tplc="89C85008">
      <w:start w:val="1"/>
      <w:numFmt w:val="bullet"/>
      <w:lvlText w:val="o"/>
      <w:lvlJc w:val="left"/>
      <w:pPr>
        <w:ind w:left="3600" w:hanging="360"/>
      </w:pPr>
      <w:rPr>
        <w:rFonts w:ascii="Courier New" w:hAnsi="Courier New" w:hint="default"/>
      </w:rPr>
    </w:lvl>
    <w:lvl w:ilvl="5" w:tplc="D62CE52C">
      <w:start w:val="1"/>
      <w:numFmt w:val="bullet"/>
      <w:lvlText w:val=""/>
      <w:lvlJc w:val="left"/>
      <w:pPr>
        <w:ind w:left="4320" w:hanging="360"/>
      </w:pPr>
      <w:rPr>
        <w:rFonts w:ascii="Wingdings" w:hAnsi="Wingdings" w:hint="default"/>
      </w:rPr>
    </w:lvl>
    <w:lvl w:ilvl="6" w:tplc="7AF23986">
      <w:start w:val="1"/>
      <w:numFmt w:val="bullet"/>
      <w:lvlText w:val=""/>
      <w:lvlJc w:val="left"/>
      <w:pPr>
        <w:ind w:left="5040" w:hanging="360"/>
      </w:pPr>
      <w:rPr>
        <w:rFonts w:ascii="Symbol" w:hAnsi="Symbol" w:hint="default"/>
      </w:rPr>
    </w:lvl>
    <w:lvl w:ilvl="7" w:tplc="5D5E4D58">
      <w:start w:val="1"/>
      <w:numFmt w:val="bullet"/>
      <w:lvlText w:val="o"/>
      <w:lvlJc w:val="left"/>
      <w:pPr>
        <w:ind w:left="5760" w:hanging="360"/>
      </w:pPr>
      <w:rPr>
        <w:rFonts w:ascii="Courier New" w:hAnsi="Courier New" w:hint="default"/>
      </w:rPr>
    </w:lvl>
    <w:lvl w:ilvl="8" w:tplc="9AC27D9A">
      <w:start w:val="1"/>
      <w:numFmt w:val="bullet"/>
      <w:lvlText w:val=""/>
      <w:lvlJc w:val="left"/>
      <w:pPr>
        <w:ind w:left="6480" w:hanging="360"/>
      </w:pPr>
      <w:rPr>
        <w:rFonts w:ascii="Wingdings" w:hAnsi="Wingdings" w:hint="default"/>
      </w:rPr>
    </w:lvl>
  </w:abstractNum>
  <w:abstractNum w:abstractNumId="7" w15:restartNumberingAfterBreak="0">
    <w:nsid w:val="32EC472B"/>
    <w:multiLevelType w:val="hybridMultilevel"/>
    <w:tmpl w:val="10B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A1FBA"/>
    <w:multiLevelType w:val="hybridMultilevel"/>
    <w:tmpl w:val="C02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D788C"/>
    <w:multiLevelType w:val="hybridMultilevel"/>
    <w:tmpl w:val="4A4A7FB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E5F4E"/>
    <w:multiLevelType w:val="hybridMultilevel"/>
    <w:tmpl w:val="16F03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B6AEB"/>
    <w:multiLevelType w:val="hybridMultilevel"/>
    <w:tmpl w:val="807ECF0A"/>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718D6C85"/>
    <w:multiLevelType w:val="hybridMultilevel"/>
    <w:tmpl w:val="061A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16000"/>
    <w:multiLevelType w:val="hybridMultilevel"/>
    <w:tmpl w:val="39F0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BE0B9C"/>
    <w:multiLevelType w:val="hybridMultilevel"/>
    <w:tmpl w:val="BA6E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839858">
    <w:abstractNumId w:val="1"/>
  </w:num>
  <w:num w:numId="2" w16cid:durableId="725879874">
    <w:abstractNumId w:val="6"/>
  </w:num>
  <w:num w:numId="3" w16cid:durableId="1626083783">
    <w:abstractNumId w:val="4"/>
  </w:num>
  <w:num w:numId="4" w16cid:durableId="536432293">
    <w:abstractNumId w:val="14"/>
  </w:num>
  <w:num w:numId="5" w16cid:durableId="1611082890">
    <w:abstractNumId w:val="8"/>
  </w:num>
  <w:num w:numId="6" w16cid:durableId="1956863169">
    <w:abstractNumId w:val="7"/>
  </w:num>
  <w:num w:numId="7" w16cid:durableId="373651930">
    <w:abstractNumId w:val="10"/>
  </w:num>
  <w:num w:numId="8" w16cid:durableId="1737168527">
    <w:abstractNumId w:val="2"/>
  </w:num>
  <w:num w:numId="9" w16cid:durableId="359622621">
    <w:abstractNumId w:val="9"/>
  </w:num>
  <w:num w:numId="10" w16cid:durableId="1258441334">
    <w:abstractNumId w:val="12"/>
  </w:num>
  <w:num w:numId="11" w16cid:durableId="1237940887">
    <w:abstractNumId w:val="0"/>
  </w:num>
  <w:num w:numId="12" w16cid:durableId="1423648631">
    <w:abstractNumId w:val="11"/>
  </w:num>
  <w:num w:numId="13" w16cid:durableId="790710525">
    <w:abstractNumId w:val="13"/>
  </w:num>
  <w:num w:numId="14" w16cid:durableId="1470708881">
    <w:abstractNumId w:val="3"/>
  </w:num>
  <w:num w:numId="15" w16cid:durableId="1423646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DA"/>
    <w:rsid w:val="00036AA6"/>
    <w:rsid w:val="001B66D9"/>
    <w:rsid w:val="002857DE"/>
    <w:rsid w:val="003575A8"/>
    <w:rsid w:val="003F0C85"/>
    <w:rsid w:val="004112FC"/>
    <w:rsid w:val="005B346D"/>
    <w:rsid w:val="00605BA6"/>
    <w:rsid w:val="00630985"/>
    <w:rsid w:val="006F4306"/>
    <w:rsid w:val="006F51E1"/>
    <w:rsid w:val="00703118"/>
    <w:rsid w:val="007729F2"/>
    <w:rsid w:val="008C443D"/>
    <w:rsid w:val="008F4FDA"/>
    <w:rsid w:val="009800D4"/>
    <w:rsid w:val="009A783D"/>
    <w:rsid w:val="009B3DD0"/>
    <w:rsid w:val="009B401D"/>
    <w:rsid w:val="00A7113B"/>
    <w:rsid w:val="00A9217A"/>
    <w:rsid w:val="00CA6C4A"/>
    <w:rsid w:val="00D12F33"/>
    <w:rsid w:val="00D823DC"/>
    <w:rsid w:val="00DA6684"/>
    <w:rsid w:val="00DC56FC"/>
    <w:rsid w:val="00E45FF5"/>
    <w:rsid w:val="00ED45BB"/>
    <w:rsid w:val="00ED51FB"/>
    <w:rsid w:val="00FF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464B"/>
  <w15:chartTrackingRefBased/>
  <w15:docId w15:val="{2D3F99C1-5700-4C8B-AC52-00ACDDDC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118"/>
    <w:pPr>
      <w:keepNext/>
      <w:keepLines/>
      <w:spacing w:before="240" w:line="259" w:lineRule="auto"/>
      <w:outlineLvl w:val="0"/>
    </w:pPr>
    <w:rPr>
      <w:rFonts w:asciiTheme="majorHAnsi" w:eastAsiaTheme="majorEastAsia" w:hAnsiTheme="majorHAnsi" w:cstheme="majorBidi"/>
      <w:b/>
      <w:color w:val="000000" w:themeColor="text1"/>
      <w:sz w:val="36"/>
      <w:szCs w:val="36"/>
      <w:u w:val="single"/>
    </w:rPr>
  </w:style>
  <w:style w:type="paragraph" w:styleId="Heading2">
    <w:name w:val="heading 2"/>
    <w:basedOn w:val="Normal"/>
    <w:next w:val="Normal"/>
    <w:link w:val="Heading2Char"/>
    <w:uiPriority w:val="9"/>
    <w:unhideWhenUsed/>
    <w:qFormat/>
    <w:rsid w:val="00703118"/>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311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84"/>
    <w:pPr>
      <w:tabs>
        <w:tab w:val="center" w:pos="4680"/>
        <w:tab w:val="right" w:pos="9360"/>
      </w:tabs>
    </w:pPr>
  </w:style>
  <w:style w:type="character" w:customStyle="1" w:styleId="HeaderChar">
    <w:name w:val="Header Char"/>
    <w:basedOn w:val="DefaultParagraphFont"/>
    <w:link w:val="Header"/>
    <w:uiPriority w:val="99"/>
    <w:rsid w:val="00DA6684"/>
  </w:style>
  <w:style w:type="paragraph" w:styleId="Footer">
    <w:name w:val="footer"/>
    <w:basedOn w:val="Normal"/>
    <w:link w:val="FooterChar"/>
    <w:uiPriority w:val="99"/>
    <w:unhideWhenUsed/>
    <w:rsid w:val="00DA6684"/>
    <w:pPr>
      <w:tabs>
        <w:tab w:val="center" w:pos="4680"/>
        <w:tab w:val="right" w:pos="9360"/>
      </w:tabs>
    </w:pPr>
  </w:style>
  <w:style w:type="character" w:customStyle="1" w:styleId="FooterChar">
    <w:name w:val="Footer Char"/>
    <w:basedOn w:val="DefaultParagraphFont"/>
    <w:link w:val="Footer"/>
    <w:uiPriority w:val="99"/>
    <w:rsid w:val="00DA6684"/>
  </w:style>
  <w:style w:type="character" w:customStyle="1" w:styleId="Heading1Char">
    <w:name w:val="Heading 1 Char"/>
    <w:basedOn w:val="DefaultParagraphFont"/>
    <w:link w:val="Heading1"/>
    <w:uiPriority w:val="9"/>
    <w:rsid w:val="00703118"/>
    <w:rPr>
      <w:rFonts w:asciiTheme="majorHAnsi" w:eastAsiaTheme="majorEastAsia" w:hAnsiTheme="majorHAnsi" w:cstheme="majorBidi"/>
      <w:b/>
      <w:color w:val="000000" w:themeColor="text1"/>
      <w:sz w:val="36"/>
      <w:szCs w:val="36"/>
      <w:u w:val="single"/>
    </w:rPr>
  </w:style>
  <w:style w:type="character" w:customStyle="1" w:styleId="Heading2Char">
    <w:name w:val="Heading 2 Char"/>
    <w:basedOn w:val="DefaultParagraphFont"/>
    <w:link w:val="Heading2"/>
    <w:uiPriority w:val="9"/>
    <w:rsid w:val="007031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3118"/>
    <w:rPr>
      <w:rFonts w:asciiTheme="majorHAnsi" w:eastAsiaTheme="majorEastAsia" w:hAnsiTheme="majorHAnsi" w:cstheme="majorBidi"/>
      <w:color w:val="1F3763" w:themeColor="accent1" w:themeShade="7F"/>
    </w:rPr>
  </w:style>
  <w:style w:type="paragraph" w:customStyle="1" w:styleId="Default">
    <w:name w:val="Default"/>
    <w:basedOn w:val="Normal"/>
    <w:rsid w:val="00703118"/>
    <w:pPr>
      <w:autoSpaceDE w:val="0"/>
      <w:autoSpaceDN w:val="0"/>
    </w:pPr>
    <w:rPr>
      <w:rFonts w:ascii="Calibri" w:hAnsi="Calibri" w:cs="Calibri"/>
      <w:color w:val="000000"/>
    </w:rPr>
  </w:style>
  <w:style w:type="paragraph" w:styleId="ListParagraph">
    <w:name w:val="List Paragraph"/>
    <w:basedOn w:val="Normal"/>
    <w:uiPriority w:val="34"/>
    <w:qFormat/>
    <w:rsid w:val="00703118"/>
    <w:pPr>
      <w:spacing w:after="160" w:line="259" w:lineRule="auto"/>
      <w:ind w:left="720"/>
      <w:contextualSpacing/>
    </w:pPr>
  </w:style>
  <w:style w:type="paragraph" w:styleId="NoSpacing">
    <w:name w:val="No Spacing"/>
    <w:uiPriority w:val="1"/>
    <w:qFormat/>
    <w:rsid w:val="00703118"/>
  </w:style>
  <w:style w:type="paragraph" w:styleId="BalloonText">
    <w:name w:val="Balloon Text"/>
    <w:basedOn w:val="Normal"/>
    <w:link w:val="BalloonTextChar"/>
    <w:uiPriority w:val="99"/>
    <w:semiHidden/>
    <w:unhideWhenUsed/>
    <w:rsid w:val="00703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18"/>
    <w:rPr>
      <w:rFonts w:ascii="Segoe UI" w:hAnsi="Segoe UI" w:cs="Segoe UI"/>
      <w:sz w:val="18"/>
      <w:szCs w:val="18"/>
    </w:rPr>
  </w:style>
  <w:style w:type="paragraph" w:styleId="NormalWeb">
    <w:name w:val="Normal (Web)"/>
    <w:basedOn w:val="Normal"/>
    <w:uiPriority w:val="99"/>
    <w:unhideWhenUsed/>
    <w:rsid w:val="0070311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031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03118"/>
  </w:style>
  <w:style w:type="character" w:customStyle="1" w:styleId="eop">
    <w:name w:val="eop"/>
    <w:basedOn w:val="DefaultParagraphFont"/>
    <w:rsid w:val="00703118"/>
  </w:style>
  <w:style w:type="table" w:styleId="PlainTable1">
    <w:name w:val="Plain Table 1"/>
    <w:basedOn w:val="TableNormal"/>
    <w:uiPriority w:val="41"/>
    <w:rsid w:val="00703118"/>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2030758\Colorado%20Community%20College%20System\PPCC%20-%20Academic%20Resources%20-%20Documents\Academic%20Resources\Office%20Documents\PikesPeakState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6cd6b6-b98e-4920-bded-d744d4fc35f1" xsi:nil="true"/>
    <lcf76f155ced4ddcb4097134ff3c332f xmlns="04c0419d-644a-45bc-a728-dbad8d88e5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2F21C4D2FC854391D925ED2FBBA92C" ma:contentTypeVersion="19" ma:contentTypeDescription="Create a new document." ma:contentTypeScope="" ma:versionID="fcba0bce1e9d5a42a264418ab661024e">
  <xsd:schema xmlns:xsd="http://www.w3.org/2001/XMLSchema" xmlns:xs="http://www.w3.org/2001/XMLSchema" xmlns:p="http://schemas.microsoft.com/office/2006/metadata/properties" xmlns:ns2="04c0419d-644a-45bc-a728-dbad8d88e5df" xmlns:ns3="bc6cd6b6-b98e-4920-bded-d744d4fc35f1" targetNamespace="http://schemas.microsoft.com/office/2006/metadata/properties" ma:root="true" ma:fieldsID="b7a27a614a743e82d571ddd458c0d191" ns2:_="" ns3:_="">
    <xsd:import namespace="04c0419d-644a-45bc-a728-dbad8d88e5df"/>
    <xsd:import namespace="bc6cd6b6-b98e-4920-bded-d744d4fc3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0419d-644a-45bc-a728-dbad8d88e5d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199682-18ee-4490-8928-55ce5e3413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6cd6b6-b98e-4920-bded-d744d4fc35f1"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ef7abe-cff3-4893-9891-4ba962b8c917}" ma:internalName="TaxCatchAll" ma:showField="CatchAllData" ma:web="bc6cd6b6-b98e-4920-bded-d744d4fc3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5DE84-E55C-4A6F-8E10-96B549B08C85}">
  <ds:schemaRefs>
    <ds:schemaRef ds:uri="http://schemas.microsoft.com/office/2006/metadata/properties"/>
    <ds:schemaRef ds:uri="http://schemas.microsoft.com/office/infopath/2007/PartnerControls"/>
    <ds:schemaRef ds:uri="bc6cd6b6-b98e-4920-bded-d744d4fc35f1"/>
    <ds:schemaRef ds:uri="04c0419d-644a-45bc-a728-dbad8d88e5df"/>
  </ds:schemaRefs>
</ds:datastoreItem>
</file>

<file path=customXml/itemProps2.xml><?xml version="1.0" encoding="utf-8"?>
<ds:datastoreItem xmlns:ds="http://schemas.openxmlformats.org/officeDocument/2006/customXml" ds:itemID="{11AC9BEE-FB96-484C-82A2-6701CD895C02}">
  <ds:schemaRefs>
    <ds:schemaRef ds:uri="http://schemas.microsoft.com/sharepoint/v3/contenttype/forms"/>
  </ds:schemaRefs>
</ds:datastoreItem>
</file>

<file path=customXml/itemProps3.xml><?xml version="1.0" encoding="utf-8"?>
<ds:datastoreItem xmlns:ds="http://schemas.openxmlformats.org/officeDocument/2006/customXml" ds:itemID="{E276F061-C6A8-46F8-85BC-348DC2168CAE}">
  <ds:schemaRefs>
    <ds:schemaRef ds:uri="http://schemas.openxmlformats.org/officeDocument/2006/bibliography"/>
  </ds:schemaRefs>
</ds:datastoreItem>
</file>

<file path=customXml/itemProps4.xml><?xml version="1.0" encoding="utf-8"?>
<ds:datastoreItem xmlns:ds="http://schemas.openxmlformats.org/officeDocument/2006/customXml" ds:itemID="{98886196-4A2C-418E-98C0-B32EEF63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0419d-644a-45bc-a728-dbad8d88e5df"/>
    <ds:schemaRef ds:uri="bc6cd6b6-b98e-4920-bded-d744d4fc3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PikesPeakState_Letterhead</Template>
  <TotalTime>26</TotalTime>
  <Pages>30</Pages>
  <Words>13269</Words>
  <Characters>75637</Characters>
  <Application>Microsoft Office Word</Application>
  <DocSecurity>0</DocSecurity>
  <Lines>630</Lines>
  <Paragraphs>177</Paragraphs>
  <ScaleCrop>false</ScaleCrop>
  <Company/>
  <LinksUpToDate>false</LinksUpToDate>
  <CharactersWithSpaces>88729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Susi</dc:creator>
  <cp:keywords/>
  <dc:description/>
  <cp:lastModifiedBy>Holmes, Susi</cp:lastModifiedBy>
  <cp:revision>24</cp:revision>
  <dcterms:created xsi:type="dcterms:W3CDTF">2022-08-05T15:54:00Z</dcterms:created>
  <dcterms:modified xsi:type="dcterms:W3CDTF">2022-12-07T17:07:00Z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0x010100D82F21C4D2FC854391D925ED2FBBA92C</vt:lpwstr>
  </property>
  <property fmtid="{D5CDD505-2E9C-101B-9397-08002B2CF9AE}" pid="3" name="MediaServiceImageTags">
    <vt:lpwstr/>
  </property>
</Properties>
</file>